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8757CA1" w14:textId="59F6DA6E" w:rsidR="00A12D0E" w:rsidRDefault="00A12D0E" w:rsidP="00A21486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Лабораторна робота 6</w:t>
      </w:r>
    </w:p>
    <w:p w14:paraId="5518CAFF" w14:textId="18978928" w:rsidR="007131D5" w:rsidRPr="00A12D0E" w:rsidRDefault="00A21486" w:rsidP="00A21486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A12D0E">
        <w:rPr>
          <w:rFonts w:ascii="Times New Roman" w:hAnsi="Times New Roman" w:cs="Times New Roman"/>
          <w:sz w:val="28"/>
          <w:szCs w:val="28"/>
        </w:rPr>
        <w:t>ПЛАЗУНИ УКРАЇНИ: ОТРУЙНІ ТА НЕОТРУЙНІ</w:t>
      </w:r>
    </w:p>
    <w:p w14:paraId="4B3F0AE9" w14:textId="5C466D08" w:rsidR="00A21486" w:rsidRPr="00A21486" w:rsidRDefault="00A12D0E" w:rsidP="00A12D0E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12D0E">
        <w:rPr>
          <w:rFonts w:ascii="Times New Roman" w:hAnsi="Times New Roman" w:cs="Times New Roman"/>
          <w:b/>
          <w:bCs/>
          <w:sz w:val="28"/>
          <w:szCs w:val="28"/>
          <w:lang w:val="uk-UA"/>
        </w:rPr>
        <w:t>Мета роботи</w:t>
      </w:r>
      <w:r w:rsidRPr="00A12D0E">
        <w:rPr>
          <w:rFonts w:ascii="Times New Roman" w:hAnsi="Times New Roman" w:cs="Times New Roman"/>
          <w:b/>
          <w:bCs/>
          <w:sz w:val="28"/>
          <w:szCs w:val="28"/>
          <w:lang w:val="uk-UA"/>
        </w:rPr>
        <w:t>: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о</w:t>
      </w:r>
      <w:r w:rsidRPr="00A12D0E">
        <w:rPr>
          <w:rFonts w:ascii="Times New Roman" w:hAnsi="Times New Roman" w:cs="Times New Roman"/>
          <w:sz w:val="28"/>
          <w:szCs w:val="28"/>
          <w:lang w:val="uk-UA"/>
        </w:rPr>
        <w:t>знайомитися з систематикою, морфологічними та екологічними особливостями змій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Pr="00A12D0E">
        <w:rPr>
          <w:rFonts w:ascii="Times New Roman" w:hAnsi="Times New Roman" w:cs="Times New Roman"/>
          <w:sz w:val="28"/>
          <w:szCs w:val="28"/>
          <w:lang w:val="uk-UA"/>
        </w:rPr>
        <w:t xml:space="preserve">вужів та </w:t>
      </w:r>
      <w:r>
        <w:rPr>
          <w:rFonts w:ascii="Times New Roman" w:hAnsi="Times New Roman" w:cs="Times New Roman"/>
          <w:sz w:val="28"/>
          <w:szCs w:val="28"/>
          <w:lang w:val="uk-UA"/>
        </w:rPr>
        <w:t>ящірок, н</w:t>
      </w:r>
      <w:r w:rsidRPr="00A12D0E">
        <w:rPr>
          <w:rFonts w:ascii="Times New Roman" w:hAnsi="Times New Roman" w:cs="Times New Roman"/>
          <w:sz w:val="28"/>
          <w:szCs w:val="28"/>
          <w:lang w:val="uk-UA"/>
        </w:rPr>
        <w:t xml:space="preserve">авчитися відрізняти поширені види неотруйних змій від отруйних </w:t>
      </w:r>
      <w:proofErr w:type="spellStart"/>
      <w:r w:rsidRPr="00A12D0E">
        <w:rPr>
          <w:rFonts w:ascii="Times New Roman" w:hAnsi="Times New Roman" w:cs="Times New Roman"/>
          <w:sz w:val="28"/>
          <w:szCs w:val="28"/>
          <w:lang w:val="uk-UA"/>
        </w:rPr>
        <w:t>гадюк</w:t>
      </w:r>
      <w:proofErr w:type="spellEnd"/>
      <w:r w:rsidRPr="00A12D0E">
        <w:rPr>
          <w:rFonts w:ascii="Times New Roman" w:hAnsi="Times New Roman" w:cs="Times New Roman"/>
          <w:sz w:val="28"/>
          <w:szCs w:val="28"/>
          <w:lang w:val="uk-UA"/>
        </w:rPr>
        <w:t xml:space="preserve"> за зовнішніми ознаками</w:t>
      </w:r>
      <w:r>
        <w:rPr>
          <w:rFonts w:ascii="Times New Roman" w:hAnsi="Times New Roman" w:cs="Times New Roman"/>
          <w:sz w:val="28"/>
          <w:szCs w:val="28"/>
          <w:lang w:val="uk-UA"/>
        </w:rPr>
        <w:t>; д</w:t>
      </w:r>
      <w:r w:rsidRPr="00A12D0E">
        <w:rPr>
          <w:rFonts w:ascii="Times New Roman" w:hAnsi="Times New Roman" w:cs="Times New Roman"/>
          <w:sz w:val="28"/>
          <w:szCs w:val="28"/>
          <w:lang w:val="uk-UA"/>
        </w:rPr>
        <w:t xml:space="preserve">ослідити поширення та </w:t>
      </w:r>
      <w:proofErr w:type="spellStart"/>
      <w:r w:rsidRPr="00A12D0E">
        <w:rPr>
          <w:rFonts w:ascii="Times New Roman" w:hAnsi="Times New Roman" w:cs="Times New Roman"/>
          <w:sz w:val="28"/>
          <w:szCs w:val="28"/>
          <w:lang w:val="uk-UA"/>
        </w:rPr>
        <w:t>біотопні</w:t>
      </w:r>
      <w:proofErr w:type="spellEnd"/>
      <w:r w:rsidRPr="00A12D0E">
        <w:rPr>
          <w:rFonts w:ascii="Times New Roman" w:hAnsi="Times New Roman" w:cs="Times New Roman"/>
          <w:sz w:val="28"/>
          <w:szCs w:val="28"/>
          <w:lang w:val="uk-UA"/>
        </w:rPr>
        <w:t xml:space="preserve"> уподобання окремих видів, оцінити їх поширеність та охоронний статус</w:t>
      </w:r>
      <w:r>
        <w:rPr>
          <w:rFonts w:ascii="Times New Roman" w:hAnsi="Times New Roman" w:cs="Times New Roman"/>
          <w:sz w:val="28"/>
          <w:szCs w:val="28"/>
          <w:lang w:val="uk-UA"/>
        </w:rPr>
        <w:t>, р</w:t>
      </w:r>
      <w:r w:rsidRPr="00A12D0E">
        <w:rPr>
          <w:rFonts w:ascii="Times New Roman" w:hAnsi="Times New Roman" w:cs="Times New Roman"/>
          <w:sz w:val="28"/>
          <w:szCs w:val="28"/>
          <w:lang w:val="uk-UA"/>
        </w:rPr>
        <w:t>озвинути практичні навички роботи з видовими картками та визначенням змій у природі.</w:t>
      </w:r>
    </w:p>
    <w:p w14:paraId="28192D38" w14:textId="77777777" w:rsidR="00A21486" w:rsidRPr="00A21486" w:rsidRDefault="00A21486" w:rsidP="00A12D0E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21486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Pr="00A21486">
        <w:rPr>
          <w:rFonts w:ascii="Times New Roman" w:hAnsi="Times New Roman" w:cs="Times New Roman"/>
          <w:sz w:val="28"/>
          <w:szCs w:val="28"/>
        </w:rPr>
        <w:t>Україні</w:t>
      </w:r>
      <w:proofErr w:type="spellEnd"/>
      <w:r w:rsidRPr="00A2148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21486">
        <w:rPr>
          <w:rFonts w:ascii="Times New Roman" w:hAnsi="Times New Roman" w:cs="Times New Roman"/>
          <w:b/>
          <w:bCs/>
          <w:sz w:val="28"/>
          <w:szCs w:val="28"/>
        </w:rPr>
        <w:t>усі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A21486">
        <w:rPr>
          <w:rFonts w:ascii="Times New Roman" w:hAnsi="Times New Roman" w:cs="Times New Roman"/>
          <w:b/>
          <w:bCs/>
          <w:sz w:val="28"/>
          <w:szCs w:val="28"/>
        </w:rPr>
        <w:t>отруйні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A21486">
        <w:rPr>
          <w:rFonts w:ascii="Times New Roman" w:hAnsi="Times New Roman" w:cs="Times New Roman"/>
          <w:b/>
          <w:bCs/>
          <w:sz w:val="28"/>
          <w:szCs w:val="28"/>
        </w:rPr>
        <w:t>плазуни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 xml:space="preserve"> — </w:t>
      </w:r>
      <w:proofErr w:type="spellStart"/>
      <w:r w:rsidRPr="00A21486">
        <w:rPr>
          <w:rFonts w:ascii="Times New Roman" w:hAnsi="Times New Roman" w:cs="Times New Roman"/>
          <w:b/>
          <w:bCs/>
          <w:sz w:val="28"/>
          <w:szCs w:val="28"/>
        </w:rPr>
        <w:t>це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 xml:space="preserve"> гадюки</w:t>
      </w:r>
      <w:r w:rsidRPr="00A21486">
        <w:rPr>
          <w:rFonts w:ascii="Times New Roman" w:hAnsi="Times New Roman" w:cs="Times New Roman"/>
          <w:sz w:val="28"/>
          <w:szCs w:val="28"/>
        </w:rPr>
        <w:t xml:space="preserve"> (родина </w:t>
      </w:r>
      <w:proofErr w:type="spellStart"/>
      <w:r w:rsidRPr="00A21486">
        <w:rPr>
          <w:rFonts w:ascii="Times New Roman" w:hAnsi="Times New Roman" w:cs="Times New Roman"/>
          <w:sz w:val="28"/>
          <w:szCs w:val="28"/>
        </w:rPr>
        <w:t>Viperidae</w:t>
      </w:r>
      <w:proofErr w:type="spellEnd"/>
      <w:r w:rsidRPr="00A21486">
        <w:rPr>
          <w:rFonts w:ascii="Times New Roman" w:hAnsi="Times New Roman" w:cs="Times New Roman"/>
          <w:sz w:val="28"/>
          <w:szCs w:val="28"/>
        </w:rPr>
        <w:t>).</w:t>
      </w:r>
    </w:p>
    <w:p w14:paraId="68E88DE4" w14:textId="3AE4076B" w:rsidR="00A21486" w:rsidRPr="00A21486" w:rsidRDefault="00A21486" w:rsidP="00A21486">
      <w:pPr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A21486">
        <w:rPr>
          <w:rFonts w:ascii="Times New Roman" w:hAnsi="Times New Roman" w:cs="Times New Roman"/>
          <w:b/>
          <w:bCs/>
          <w:sz w:val="28"/>
          <w:szCs w:val="28"/>
        </w:rPr>
        <w:t xml:space="preserve">1. Гадюка </w:t>
      </w:r>
      <w:proofErr w:type="spellStart"/>
      <w:r w:rsidRPr="00A21486">
        <w:rPr>
          <w:rFonts w:ascii="Times New Roman" w:hAnsi="Times New Roman" w:cs="Times New Roman"/>
          <w:b/>
          <w:bCs/>
          <w:sz w:val="28"/>
          <w:szCs w:val="28"/>
        </w:rPr>
        <w:t>звичайна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 xml:space="preserve"> (</w:t>
      </w:r>
      <w:proofErr w:type="spellStart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>Vipera</w:t>
      </w:r>
      <w:proofErr w:type="spellEnd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>berus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>)</w:t>
      </w: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>:</w:t>
      </w:r>
    </w:p>
    <w:p w14:paraId="3C9847C8" w14:textId="765BCD68" w:rsidR="00A21486" w:rsidRPr="00A21486" w:rsidRDefault="00A21486" w:rsidP="00A21486">
      <w:pPr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21486">
        <w:rPr>
          <w:rFonts w:ascii="Times New Roman" w:hAnsi="Times New Roman" w:cs="Times New Roman"/>
          <w:sz w:val="28"/>
          <w:szCs w:val="28"/>
        </w:rPr>
        <w:t>Поширення</w:t>
      </w:r>
      <w:proofErr w:type="spellEnd"/>
      <w:r w:rsidRPr="00A21486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Pr="00A21486">
        <w:rPr>
          <w:rFonts w:ascii="Times New Roman" w:hAnsi="Times New Roman" w:cs="Times New Roman"/>
          <w:sz w:val="28"/>
          <w:szCs w:val="28"/>
        </w:rPr>
        <w:t>Полісся</w:t>
      </w:r>
      <w:proofErr w:type="spellEnd"/>
      <w:r w:rsidRPr="00A2148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21486">
        <w:rPr>
          <w:rFonts w:ascii="Times New Roman" w:hAnsi="Times New Roman" w:cs="Times New Roman"/>
          <w:sz w:val="28"/>
          <w:szCs w:val="28"/>
        </w:rPr>
        <w:t>Карпати</w:t>
      </w:r>
      <w:proofErr w:type="spellEnd"/>
      <w:r w:rsidRPr="00A2148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21486">
        <w:rPr>
          <w:rFonts w:ascii="Times New Roman" w:hAnsi="Times New Roman" w:cs="Times New Roman"/>
          <w:sz w:val="28"/>
          <w:szCs w:val="28"/>
        </w:rPr>
        <w:t>північ</w:t>
      </w:r>
      <w:proofErr w:type="spellEnd"/>
      <w:r w:rsidRPr="00A21486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 w:rsidRPr="00A21486">
        <w:rPr>
          <w:rFonts w:ascii="Times New Roman" w:hAnsi="Times New Roman" w:cs="Times New Roman"/>
          <w:sz w:val="28"/>
          <w:szCs w:val="28"/>
        </w:rPr>
        <w:t>захід</w:t>
      </w:r>
      <w:proofErr w:type="spellEnd"/>
      <w:r w:rsidRPr="00A2148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21486">
        <w:rPr>
          <w:rFonts w:ascii="Times New Roman" w:hAnsi="Times New Roman" w:cs="Times New Roman"/>
          <w:sz w:val="28"/>
          <w:szCs w:val="28"/>
        </w:rPr>
        <w:t>України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3906A956" w14:textId="6229BD9B" w:rsidR="00A21486" w:rsidRPr="00A21486" w:rsidRDefault="00A21486" w:rsidP="00A21486">
      <w:pPr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21486">
        <w:rPr>
          <w:rFonts w:ascii="Times New Roman" w:hAnsi="Times New Roman" w:cs="Times New Roman"/>
          <w:sz w:val="28"/>
          <w:szCs w:val="28"/>
        </w:rPr>
        <w:t>Ознаки</w:t>
      </w:r>
      <w:proofErr w:type="spellEnd"/>
      <w:r w:rsidRPr="00A21486">
        <w:rPr>
          <w:rFonts w:ascii="Times New Roman" w:hAnsi="Times New Roman" w:cs="Times New Roman"/>
          <w:sz w:val="28"/>
          <w:szCs w:val="28"/>
        </w:rPr>
        <w:t xml:space="preserve">: зигзаг на </w:t>
      </w:r>
      <w:proofErr w:type="spellStart"/>
      <w:r w:rsidRPr="00A21486">
        <w:rPr>
          <w:rFonts w:ascii="Times New Roman" w:hAnsi="Times New Roman" w:cs="Times New Roman"/>
          <w:sz w:val="28"/>
          <w:szCs w:val="28"/>
        </w:rPr>
        <w:t>спині</w:t>
      </w:r>
      <w:proofErr w:type="spellEnd"/>
      <w:r w:rsidRPr="00A2148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21486">
        <w:rPr>
          <w:rFonts w:ascii="Times New Roman" w:hAnsi="Times New Roman" w:cs="Times New Roman"/>
          <w:sz w:val="28"/>
          <w:szCs w:val="28"/>
        </w:rPr>
        <w:t>масивна</w:t>
      </w:r>
      <w:proofErr w:type="spellEnd"/>
      <w:r w:rsidRPr="00A21486">
        <w:rPr>
          <w:rFonts w:ascii="Times New Roman" w:hAnsi="Times New Roman" w:cs="Times New Roman"/>
          <w:sz w:val="28"/>
          <w:szCs w:val="28"/>
        </w:rPr>
        <w:t xml:space="preserve"> голова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4F9B0E60" w14:textId="01F2FEE8" w:rsidR="00A21486" w:rsidRPr="00A21486" w:rsidRDefault="00A21486" w:rsidP="00A21486">
      <w:pPr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21486">
        <w:rPr>
          <w:rFonts w:ascii="Times New Roman" w:hAnsi="Times New Roman" w:cs="Times New Roman"/>
          <w:sz w:val="28"/>
          <w:szCs w:val="28"/>
        </w:rPr>
        <w:t>Отрута</w:t>
      </w:r>
      <w:proofErr w:type="spellEnd"/>
      <w:r w:rsidRPr="00A21486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Pr="00A21486">
        <w:rPr>
          <w:rFonts w:ascii="Times New Roman" w:hAnsi="Times New Roman" w:cs="Times New Roman"/>
          <w:sz w:val="28"/>
          <w:szCs w:val="28"/>
        </w:rPr>
        <w:t>гемотоксична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0B183FB3" w14:textId="47AF4EF8" w:rsidR="00A21486" w:rsidRPr="00A21486" w:rsidRDefault="00A21486" w:rsidP="00A2148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06707F3" wp14:editId="6A82D788">
            <wp:extent cx="4057650" cy="2234962"/>
            <wp:effectExtent l="0" t="0" r="0" b="0"/>
            <wp:docPr id="3611781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9560" cy="2241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835351" w14:textId="58FD586E" w:rsidR="00A21486" w:rsidRPr="00A21486" w:rsidRDefault="00A21486" w:rsidP="00A21486">
      <w:pPr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A21486">
        <w:rPr>
          <w:rFonts w:ascii="Times New Roman" w:hAnsi="Times New Roman" w:cs="Times New Roman"/>
          <w:b/>
          <w:bCs/>
          <w:sz w:val="28"/>
          <w:szCs w:val="28"/>
        </w:rPr>
        <w:t xml:space="preserve">2. Гадюка </w:t>
      </w:r>
      <w:proofErr w:type="spellStart"/>
      <w:r w:rsidRPr="00A21486">
        <w:rPr>
          <w:rFonts w:ascii="Times New Roman" w:hAnsi="Times New Roman" w:cs="Times New Roman"/>
          <w:b/>
          <w:bCs/>
          <w:sz w:val="28"/>
          <w:szCs w:val="28"/>
        </w:rPr>
        <w:t>степова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 xml:space="preserve"> (</w:t>
      </w:r>
      <w:proofErr w:type="spellStart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>Vipera</w:t>
      </w:r>
      <w:proofErr w:type="spellEnd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>renardi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>)</w:t>
      </w: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>:</w:t>
      </w:r>
    </w:p>
    <w:p w14:paraId="6B20071E" w14:textId="0A365585" w:rsidR="00A21486" w:rsidRPr="00A21486" w:rsidRDefault="00A21486" w:rsidP="00A21486">
      <w:pPr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21486">
        <w:rPr>
          <w:rFonts w:ascii="Times New Roman" w:hAnsi="Times New Roman" w:cs="Times New Roman"/>
          <w:sz w:val="28"/>
          <w:szCs w:val="28"/>
        </w:rPr>
        <w:t>Поширення</w:t>
      </w:r>
      <w:proofErr w:type="spellEnd"/>
      <w:r w:rsidRPr="00A21486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Pr="00A21486">
        <w:rPr>
          <w:rFonts w:ascii="Times New Roman" w:hAnsi="Times New Roman" w:cs="Times New Roman"/>
          <w:sz w:val="28"/>
          <w:szCs w:val="28"/>
        </w:rPr>
        <w:t>степова</w:t>
      </w:r>
      <w:proofErr w:type="spellEnd"/>
      <w:r w:rsidRPr="00A21486">
        <w:rPr>
          <w:rFonts w:ascii="Times New Roman" w:hAnsi="Times New Roman" w:cs="Times New Roman"/>
          <w:sz w:val="28"/>
          <w:szCs w:val="28"/>
        </w:rPr>
        <w:t xml:space="preserve"> зона, </w:t>
      </w:r>
      <w:proofErr w:type="spellStart"/>
      <w:r w:rsidRPr="00A21486">
        <w:rPr>
          <w:rFonts w:ascii="Times New Roman" w:hAnsi="Times New Roman" w:cs="Times New Roman"/>
          <w:sz w:val="28"/>
          <w:szCs w:val="28"/>
        </w:rPr>
        <w:t>Лівобережжя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46BDE8AF" w14:textId="617B95D2" w:rsidR="00A21486" w:rsidRPr="00A21486" w:rsidRDefault="00A21486" w:rsidP="00A21486">
      <w:pPr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A21486">
        <w:rPr>
          <w:rFonts w:ascii="Times New Roman" w:hAnsi="Times New Roman" w:cs="Times New Roman"/>
          <w:sz w:val="28"/>
          <w:szCs w:val="28"/>
        </w:rPr>
        <w:t xml:space="preserve">Часто </w:t>
      </w:r>
      <w:proofErr w:type="spellStart"/>
      <w:r w:rsidRPr="00A21486">
        <w:rPr>
          <w:rFonts w:ascii="Times New Roman" w:hAnsi="Times New Roman" w:cs="Times New Roman"/>
          <w:sz w:val="28"/>
          <w:szCs w:val="28"/>
        </w:rPr>
        <w:t>малорозмірна</w:t>
      </w:r>
      <w:proofErr w:type="spellEnd"/>
      <w:r w:rsidRPr="00A21486">
        <w:rPr>
          <w:rFonts w:ascii="Times New Roman" w:hAnsi="Times New Roman" w:cs="Times New Roman"/>
          <w:sz w:val="28"/>
          <w:szCs w:val="28"/>
        </w:rPr>
        <w:t xml:space="preserve">, добре </w:t>
      </w:r>
      <w:proofErr w:type="spellStart"/>
      <w:r w:rsidRPr="00A21486">
        <w:rPr>
          <w:rFonts w:ascii="Times New Roman" w:hAnsi="Times New Roman" w:cs="Times New Roman"/>
          <w:sz w:val="28"/>
          <w:szCs w:val="28"/>
        </w:rPr>
        <w:t>маскується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7E9452DE" w14:textId="5D2F9691" w:rsidR="00A21486" w:rsidRPr="00A21486" w:rsidRDefault="00A21486" w:rsidP="00A21486">
      <w:pPr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21486">
        <w:rPr>
          <w:rFonts w:ascii="Times New Roman" w:hAnsi="Times New Roman" w:cs="Times New Roman"/>
          <w:sz w:val="28"/>
          <w:szCs w:val="28"/>
        </w:rPr>
        <w:t>Отрута</w:t>
      </w:r>
      <w:proofErr w:type="spellEnd"/>
      <w:r w:rsidRPr="00A2148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21486">
        <w:rPr>
          <w:rFonts w:ascii="Times New Roman" w:hAnsi="Times New Roman" w:cs="Times New Roman"/>
          <w:sz w:val="28"/>
          <w:szCs w:val="28"/>
        </w:rPr>
        <w:t>слабша</w:t>
      </w:r>
      <w:proofErr w:type="spellEnd"/>
      <w:r w:rsidRPr="00A21486">
        <w:rPr>
          <w:rFonts w:ascii="Times New Roman" w:hAnsi="Times New Roman" w:cs="Times New Roman"/>
          <w:sz w:val="28"/>
          <w:szCs w:val="28"/>
        </w:rPr>
        <w:t xml:space="preserve"> за </w:t>
      </w:r>
      <w:proofErr w:type="spellStart"/>
      <w:r w:rsidRPr="00A21486">
        <w:rPr>
          <w:rFonts w:ascii="Times New Roman" w:hAnsi="Times New Roman" w:cs="Times New Roman"/>
          <w:sz w:val="28"/>
          <w:szCs w:val="28"/>
        </w:rPr>
        <w:t>звичайну</w:t>
      </w:r>
      <w:proofErr w:type="spellEnd"/>
      <w:r w:rsidRPr="00A21486">
        <w:rPr>
          <w:rFonts w:ascii="Times New Roman" w:hAnsi="Times New Roman" w:cs="Times New Roman"/>
          <w:sz w:val="28"/>
          <w:szCs w:val="28"/>
        </w:rPr>
        <w:t xml:space="preserve"> гадюку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6135654D" w14:textId="5430240D" w:rsidR="00A21486" w:rsidRPr="00A21486" w:rsidRDefault="00A21486" w:rsidP="00A2148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718D365" wp14:editId="57CC4177">
            <wp:extent cx="4311650" cy="2949833"/>
            <wp:effectExtent l="0" t="0" r="0" b="3175"/>
            <wp:docPr id="138788866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620" cy="295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3C11ED" w14:textId="77777777" w:rsidR="00A21486" w:rsidRPr="00A21486" w:rsidRDefault="00A21486" w:rsidP="00A21486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A21486">
        <w:rPr>
          <w:rFonts w:ascii="Times New Roman" w:hAnsi="Times New Roman" w:cs="Times New Roman"/>
          <w:b/>
          <w:bCs/>
          <w:sz w:val="28"/>
          <w:szCs w:val="28"/>
        </w:rPr>
        <w:t xml:space="preserve">3. Гадюка </w:t>
      </w:r>
      <w:proofErr w:type="spellStart"/>
      <w:r w:rsidRPr="00A21486">
        <w:rPr>
          <w:rFonts w:ascii="Times New Roman" w:hAnsi="Times New Roman" w:cs="Times New Roman"/>
          <w:b/>
          <w:bCs/>
          <w:sz w:val="28"/>
          <w:szCs w:val="28"/>
        </w:rPr>
        <w:t>Нікольського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 xml:space="preserve"> (</w:t>
      </w:r>
      <w:proofErr w:type="spellStart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>Vipera</w:t>
      </w:r>
      <w:proofErr w:type="spellEnd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>berus</w:t>
      </w:r>
      <w:proofErr w:type="spellEnd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>nikolskii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>)</w:t>
      </w:r>
    </w:p>
    <w:p w14:paraId="6A886D90" w14:textId="77777777" w:rsidR="00A21486" w:rsidRPr="00A21486" w:rsidRDefault="00A21486" w:rsidP="00A21486">
      <w:pPr>
        <w:jc w:val="both"/>
        <w:rPr>
          <w:rFonts w:ascii="Times New Roman" w:hAnsi="Times New Roman" w:cs="Times New Roman"/>
          <w:sz w:val="28"/>
          <w:szCs w:val="28"/>
        </w:rPr>
      </w:pPr>
      <w:r w:rsidRPr="00A21486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Pr="00A21486">
        <w:rPr>
          <w:rFonts w:ascii="Times New Roman" w:hAnsi="Times New Roman" w:cs="Times New Roman"/>
          <w:sz w:val="28"/>
          <w:szCs w:val="28"/>
        </w:rPr>
        <w:t>частина</w:t>
      </w:r>
      <w:proofErr w:type="spellEnd"/>
      <w:r w:rsidRPr="00A2148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21486">
        <w:rPr>
          <w:rFonts w:ascii="Times New Roman" w:hAnsi="Times New Roman" w:cs="Times New Roman"/>
          <w:sz w:val="28"/>
          <w:szCs w:val="28"/>
        </w:rPr>
        <w:t>науковців</w:t>
      </w:r>
      <w:proofErr w:type="spellEnd"/>
      <w:r w:rsidRPr="00A2148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21486">
        <w:rPr>
          <w:rFonts w:ascii="Times New Roman" w:hAnsi="Times New Roman" w:cs="Times New Roman"/>
          <w:sz w:val="28"/>
          <w:szCs w:val="28"/>
        </w:rPr>
        <w:t>виділяє</w:t>
      </w:r>
      <w:proofErr w:type="spellEnd"/>
      <w:r w:rsidRPr="00A21486">
        <w:rPr>
          <w:rFonts w:ascii="Times New Roman" w:hAnsi="Times New Roman" w:cs="Times New Roman"/>
          <w:sz w:val="28"/>
          <w:szCs w:val="28"/>
        </w:rPr>
        <w:t xml:space="preserve"> як </w:t>
      </w:r>
      <w:proofErr w:type="spellStart"/>
      <w:r w:rsidRPr="00A21486">
        <w:rPr>
          <w:rFonts w:ascii="Times New Roman" w:hAnsi="Times New Roman" w:cs="Times New Roman"/>
          <w:i/>
          <w:iCs/>
          <w:sz w:val="28"/>
          <w:szCs w:val="28"/>
        </w:rPr>
        <w:t>Vipera</w:t>
      </w:r>
      <w:proofErr w:type="spellEnd"/>
      <w:r w:rsidRPr="00A21486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A21486">
        <w:rPr>
          <w:rFonts w:ascii="Times New Roman" w:hAnsi="Times New Roman" w:cs="Times New Roman"/>
          <w:i/>
          <w:iCs/>
          <w:sz w:val="28"/>
          <w:szCs w:val="28"/>
        </w:rPr>
        <w:t>nikolskii</w:t>
      </w:r>
      <w:proofErr w:type="spellEnd"/>
      <w:r w:rsidRPr="00A21486">
        <w:rPr>
          <w:rFonts w:ascii="Times New Roman" w:hAnsi="Times New Roman" w:cs="Times New Roman"/>
          <w:sz w:val="28"/>
          <w:szCs w:val="28"/>
        </w:rPr>
        <w:t>)</w:t>
      </w:r>
    </w:p>
    <w:p w14:paraId="0EE01D8F" w14:textId="77777777" w:rsidR="00A21486" w:rsidRPr="00A21486" w:rsidRDefault="00A21486" w:rsidP="00A21486">
      <w:pPr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21486">
        <w:rPr>
          <w:rFonts w:ascii="Times New Roman" w:hAnsi="Times New Roman" w:cs="Times New Roman"/>
          <w:sz w:val="28"/>
          <w:szCs w:val="28"/>
        </w:rPr>
        <w:t>Поширення</w:t>
      </w:r>
      <w:proofErr w:type="spellEnd"/>
      <w:r w:rsidRPr="00A21486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Pr="00A21486">
        <w:rPr>
          <w:rFonts w:ascii="Times New Roman" w:hAnsi="Times New Roman" w:cs="Times New Roman"/>
          <w:sz w:val="28"/>
          <w:szCs w:val="28"/>
        </w:rPr>
        <w:t>Харківська</w:t>
      </w:r>
      <w:proofErr w:type="spellEnd"/>
      <w:r w:rsidRPr="00A2148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21486">
        <w:rPr>
          <w:rFonts w:ascii="Times New Roman" w:hAnsi="Times New Roman" w:cs="Times New Roman"/>
          <w:sz w:val="28"/>
          <w:szCs w:val="28"/>
        </w:rPr>
        <w:t>Сумська</w:t>
      </w:r>
      <w:proofErr w:type="spellEnd"/>
      <w:r w:rsidRPr="00A2148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21486">
        <w:rPr>
          <w:rFonts w:ascii="Times New Roman" w:hAnsi="Times New Roman" w:cs="Times New Roman"/>
          <w:sz w:val="28"/>
          <w:szCs w:val="28"/>
        </w:rPr>
        <w:t>Полтавська</w:t>
      </w:r>
      <w:proofErr w:type="spellEnd"/>
      <w:r w:rsidRPr="00A21486">
        <w:rPr>
          <w:rFonts w:ascii="Times New Roman" w:hAnsi="Times New Roman" w:cs="Times New Roman"/>
          <w:sz w:val="28"/>
          <w:szCs w:val="28"/>
        </w:rPr>
        <w:t xml:space="preserve"> обл., </w:t>
      </w:r>
      <w:proofErr w:type="spellStart"/>
      <w:r w:rsidRPr="00A21486">
        <w:rPr>
          <w:rFonts w:ascii="Times New Roman" w:hAnsi="Times New Roman" w:cs="Times New Roman"/>
          <w:sz w:val="28"/>
          <w:szCs w:val="28"/>
        </w:rPr>
        <w:t>Лісостеп</w:t>
      </w:r>
      <w:proofErr w:type="spellEnd"/>
    </w:p>
    <w:p w14:paraId="46DAAE2C" w14:textId="77777777" w:rsidR="00A21486" w:rsidRPr="00A21486" w:rsidRDefault="00A21486" w:rsidP="00A21486">
      <w:pPr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A21486">
        <w:rPr>
          <w:rFonts w:ascii="Times New Roman" w:hAnsi="Times New Roman" w:cs="Times New Roman"/>
          <w:sz w:val="28"/>
          <w:szCs w:val="28"/>
        </w:rPr>
        <w:t xml:space="preserve">Характерна </w:t>
      </w:r>
      <w:proofErr w:type="spellStart"/>
      <w:r w:rsidRPr="00A21486">
        <w:rPr>
          <w:rFonts w:ascii="Times New Roman" w:hAnsi="Times New Roman" w:cs="Times New Roman"/>
          <w:sz w:val="28"/>
          <w:szCs w:val="28"/>
        </w:rPr>
        <w:t>чорна</w:t>
      </w:r>
      <w:proofErr w:type="spellEnd"/>
      <w:r w:rsidRPr="00A2148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21486">
        <w:rPr>
          <w:rFonts w:ascii="Times New Roman" w:hAnsi="Times New Roman" w:cs="Times New Roman"/>
          <w:sz w:val="28"/>
          <w:szCs w:val="28"/>
        </w:rPr>
        <w:t>або</w:t>
      </w:r>
      <w:proofErr w:type="spellEnd"/>
      <w:r w:rsidRPr="00A21486">
        <w:rPr>
          <w:rFonts w:ascii="Times New Roman" w:hAnsi="Times New Roman" w:cs="Times New Roman"/>
          <w:sz w:val="28"/>
          <w:szCs w:val="28"/>
        </w:rPr>
        <w:t xml:space="preserve"> темна однотонна </w:t>
      </w:r>
      <w:proofErr w:type="spellStart"/>
      <w:r w:rsidRPr="00A21486">
        <w:rPr>
          <w:rFonts w:ascii="Times New Roman" w:hAnsi="Times New Roman" w:cs="Times New Roman"/>
          <w:sz w:val="28"/>
          <w:szCs w:val="28"/>
        </w:rPr>
        <w:t>забарвленість</w:t>
      </w:r>
      <w:proofErr w:type="spellEnd"/>
    </w:p>
    <w:p w14:paraId="4E58A2CD" w14:textId="77777777" w:rsidR="00A21486" w:rsidRPr="00A21486" w:rsidRDefault="00A21486" w:rsidP="00A21486">
      <w:pPr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21486">
        <w:rPr>
          <w:rFonts w:ascii="Times New Roman" w:hAnsi="Times New Roman" w:cs="Times New Roman"/>
          <w:sz w:val="28"/>
          <w:szCs w:val="28"/>
        </w:rPr>
        <w:t>Отрута</w:t>
      </w:r>
      <w:proofErr w:type="spellEnd"/>
      <w:r w:rsidRPr="00A2148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21486">
        <w:rPr>
          <w:rFonts w:ascii="Times New Roman" w:hAnsi="Times New Roman" w:cs="Times New Roman"/>
          <w:sz w:val="28"/>
          <w:szCs w:val="28"/>
        </w:rPr>
        <w:t>помірно</w:t>
      </w:r>
      <w:proofErr w:type="spellEnd"/>
      <w:r w:rsidRPr="00A21486">
        <w:rPr>
          <w:rFonts w:ascii="Times New Roman" w:hAnsi="Times New Roman" w:cs="Times New Roman"/>
          <w:sz w:val="28"/>
          <w:szCs w:val="28"/>
        </w:rPr>
        <w:t xml:space="preserve"> сильна</w:t>
      </w:r>
    </w:p>
    <w:p w14:paraId="396A83FD" w14:textId="041DAC19" w:rsidR="00A21486" w:rsidRPr="00A21486" w:rsidRDefault="00A21486" w:rsidP="00A2148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D0C1FE3" wp14:editId="100D4039">
            <wp:extent cx="4152900" cy="2935900"/>
            <wp:effectExtent l="0" t="0" r="0" b="0"/>
            <wp:docPr id="39745196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9344" cy="2940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5661DE" w14:textId="77777777" w:rsidR="00A21486" w:rsidRPr="00A21486" w:rsidRDefault="00A21486" w:rsidP="00A21486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A21486">
        <w:rPr>
          <w:rFonts w:ascii="Times New Roman" w:hAnsi="Times New Roman" w:cs="Times New Roman"/>
          <w:b/>
          <w:bCs/>
          <w:sz w:val="28"/>
          <w:szCs w:val="28"/>
        </w:rPr>
        <w:t xml:space="preserve">2. </w:t>
      </w:r>
      <w:proofErr w:type="spellStart"/>
      <w:r w:rsidRPr="00A21486">
        <w:rPr>
          <w:rFonts w:ascii="Times New Roman" w:hAnsi="Times New Roman" w:cs="Times New Roman"/>
          <w:b/>
          <w:bCs/>
          <w:sz w:val="28"/>
          <w:szCs w:val="28"/>
        </w:rPr>
        <w:t>Неотруйні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A21486">
        <w:rPr>
          <w:rFonts w:ascii="Times New Roman" w:hAnsi="Times New Roman" w:cs="Times New Roman"/>
          <w:b/>
          <w:bCs/>
          <w:sz w:val="28"/>
          <w:szCs w:val="28"/>
        </w:rPr>
        <w:t>види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A21486">
        <w:rPr>
          <w:rFonts w:ascii="Times New Roman" w:hAnsi="Times New Roman" w:cs="Times New Roman"/>
          <w:b/>
          <w:bCs/>
          <w:sz w:val="28"/>
          <w:szCs w:val="28"/>
        </w:rPr>
        <w:t>плазунів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A21486">
        <w:rPr>
          <w:rFonts w:ascii="Times New Roman" w:hAnsi="Times New Roman" w:cs="Times New Roman"/>
          <w:b/>
          <w:bCs/>
          <w:sz w:val="28"/>
          <w:szCs w:val="28"/>
        </w:rPr>
        <w:t>України</w:t>
      </w:r>
      <w:proofErr w:type="spellEnd"/>
    </w:p>
    <w:p w14:paraId="7AF55D22" w14:textId="73B6D4B4" w:rsidR="00A21486" w:rsidRPr="00A21486" w:rsidRDefault="00A21486" w:rsidP="00A21486">
      <w:pPr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A21486">
        <w:rPr>
          <w:rFonts w:ascii="Times New Roman" w:hAnsi="Times New Roman" w:cs="Times New Roman"/>
          <w:b/>
          <w:bCs/>
          <w:sz w:val="28"/>
          <w:szCs w:val="28"/>
        </w:rPr>
        <w:t xml:space="preserve">2.1. </w:t>
      </w:r>
      <w:proofErr w:type="spellStart"/>
      <w:r w:rsidRPr="00A21486">
        <w:rPr>
          <w:rFonts w:ascii="Times New Roman" w:hAnsi="Times New Roman" w:cs="Times New Roman"/>
          <w:b/>
          <w:bCs/>
          <w:sz w:val="28"/>
          <w:szCs w:val="28"/>
        </w:rPr>
        <w:t>Неотруйні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A21486">
        <w:rPr>
          <w:rFonts w:ascii="Times New Roman" w:hAnsi="Times New Roman" w:cs="Times New Roman"/>
          <w:b/>
          <w:bCs/>
          <w:sz w:val="28"/>
          <w:szCs w:val="28"/>
        </w:rPr>
        <w:t>змії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 xml:space="preserve"> (9 </w:t>
      </w:r>
      <w:proofErr w:type="spellStart"/>
      <w:r w:rsidRPr="00A21486">
        <w:rPr>
          <w:rFonts w:ascii="Times New Roman" w:hAnsi="Times New Roman" w:cs="Times New Roman"/>
          <w:b/>
          <w:bCs/>
          <w:sz w:val="28"/>
          <w:szCs w:val="28"/>
        </w:rPr>
        <w:t>видів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>)</w:t>
      </w:r>
      <w:r w:rsidR="00786F62">
        <w:rPr>
          <w:rFonts w:ascii="Times New Roman" w:hAnsi="Times New Roman" w:cs="Times New Roman"/>
          <w:b/>
          <w:bCs/>
          <w:sz w:val="28"/>
          <w:szCs w:val="28"/>
          <w:lang w:val="uk-UA"/>
        </w:rPr>
        <w:t>:</w:t>
      </w:r>
    </w:p>
    <w:p w14:paraId="3202D93D" w14:textId="77777777" w:rsidR="00A21486" w:rsidRPr="00A21486" w:rsidRDefault="00A21486" w:rsidP="00A21486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A21486">
        <w:rPr>
          <w:rFonts w:ascii="Times New Roman" w:hAnsi="Times New Roman" w:cs="Times New Roman"/>
          <w:b/>
          <w:bCs/>
          <w:sz w:val="28"/>
          <w:szCs w:val="28"/>
        </w:rPr>
        <w:t xml:space="preserve">Родина </w:t>
      </w:r>
      <w:proofErr w:type="spellStart"/>
      <w:r w:rsidRPr="00A21486">
        <w:rPr>
          <w:rFonts w:ascii="Times New Roman" w:hAnsi="Times New Roman" w:cs="Times New Roman"/>
          <w:b/>
          <w:bCs/>
          <w:sz w:val="28"/>
          <w:szCs w:val="28"/>
        </w:rPr>
        <w:t>Вужеві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 xml:space="preserve"> (</w:t>
      </w:r>
      <w:proofErr w:type="spellStart"/>
      <w:r w:rsidRPr="00A21486">
        <w:rPr>
          <w:rFonts w:ascii="Times New Roman" w:hAnsi="Times New Roman" w:cs="Times New Roman"/>
          <w:b/>
          <w:bCs/>
          <w:sz w:val="28"/>
          <w:szCs w:val="28"/>
        </w:rPr>
        <w:t>Colubridae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>/</w:t>
      </w:r>
      <w:proofErr w:type="spellStart"/>
      <w:r w:rsidRPr="00A21486">
        <w:rPr>
          <w:rFonts w:ascii="Times New Roman" w:hAnsi="Times New Roman" w:cs="Times New Roman"/>
          <w:b/>
          <w:bCs/>
          <w:sz w:val="28"/>
          <w:szCs w:val="28"/>
        </w:rPr>
        <w:t>Natricidae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>)</w:t>
      </w:r>
    </w:p>
    <w:p w14:paraId="3254C49D" w14:textId="77777777" w:rsidR="00A21486" w:rsidRPr="00A21486" w:rsidRDefault="00A21486" w:rsidP="00A21486">
      <w:pPr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21486">
        <w:rPr>
          <w:rFonts w:ascii="Times New Roman" w:hAnsi="Times New Roman" w:cs="Times New Roman"/>
          <w:b/>
          <w:bCs/>
          <w:sz w:val="28"/>
          <w:szCs w:val="28"/>
        </w:rPr>
        <w:t>Вуж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A21486">
        <w:rPr>
          <w:rFonts w:ascii="Times New Roman" w:hAnsi="Times New Roman" w:cs="Times New Roman"/>
          <w:b/>
          <w:bCs/>
          <w:sz w:val="28"/>
          <w:szCs w:val="28"/>
        </w:rPr>
        <w:t>звичайний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 xml:space="preserve"> (</w:t>
      </w:r>
      <w:proofErr w:type="spellStart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>Natrix</w:t>
      </w:r>
      <w:proofErr w:type="spellEnd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>natrix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>)</w:t>
      </w:r>
    </w:p>
    <w:p w14:paraId="79079180" w14:textId="77777777" w:rsidR="00A21486" w:rsidRPr="00A21486" w:rsidRDefault="00A21486" w:rsidP="00A21486">
      <w:pPr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21486">
        <w:rPr>
          <w:rFonts w:ascii="Times New Roman" w:hAnsi="Times New Roman" w:cs="Times New Roman"/>
          <w:b/>
          <w:bCs/>
          <w:sz w:val="28"/>
          <w:szCs w:val="28"/>
        </w:rPr>
        <w:lastRenderedPageBreak/>
        <w:t>Вуж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A21486">
        <w:rPr>
          <w:rFonts w:ascii="Times New Roman" w:hAnsi="Times New Roman" w:cs="Times New Roman"/>
          <w:b/>
          <w:bCs/>
          <w:sz w:val="28"/>
          <w:szCs w:val="28"/>
        </w:rPr>
        <w:t>водяний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 xml:space="preserve"> (</w:t>
      </w:r>
      <w:proofErr w:type="spellStart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>Natrix</w:t>
      </w:r>
      <w:proofErr w:type="spellEnd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>tessellata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>)</w:t>
      </w:r>
    </w:p>
    <w:p w14:paraId="3265CCDE" w14:textId="77777777" w:rsidR="00A21486" w:rsidRPr="00A21486" w:rsidRDefault="00A21486" w:rsidP="00A21486">
      <w:pPr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21486">
        <w:rPr>
          <w:rFonts w:ascii="Times New Roman" w:hAnsi="Times New Roman" w:cs="Times New Roman"/>
          <w:b/>
          <w:bCs/>
          <w:sz w:val="28"/>
          <w:szCs w:val="28"/>
        </w:rPr>
        <w:t>Мідянка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A21486">
        <w:rPr>
          <w:rFonts w:ascii="Times New Roman" w:hAnsi="Times New Roman" w:cs="Times New Roman"/>
          <w:b/>
          <w:bCs/>
          <w:sz w:val="28"/>
          <w:szCs w:val="28"/>
        </w:rPr>
        <w:t>звичайна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 xml:space="preserve"> (</w:t>
      </w:r>
      <w:proofErr w:type="spellStart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>Coronella</w:t>
      </w:r>
      <w:proofErr w:type="spellEnd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>austriaca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>)</w:t>
      </w:r>
      <w:r w:rsidRPr="00A21486">
        <w:rPr>
          <w:rFonts w:ascii="Times New Roman" w:hAnsi="Times New Roman" w:cs="Times New Roman"/>
          <w:sz w:val="28"/>
          <w:szCs w:val="28"/>
        </w:rPr>
        <w:t xml:space="preserve"> – часто </w:t>
      </w:r>
      <w:proofErr w:type="spellStart"/>
      <w:r w:rsidRPr="00A21486">
        <w:rPr>
          <w:rFonts w:ascii="Times New Roman" w:hAnsi="Times New Roman" w:cs="Times New Roman"/>
          <w:sz w:val="28"/>
          <w:szCs w:val="28"/>
        </w:rPr>
        <w:t>плутають</w:t>
      </w:r>
      <w:proofErr w:type="spellEnd"/>
      <w:r w:rsidRPr="00A21486">
        <w:rPr>
          <w:rFonts w:ascii="Times New Roman" w:hAnsi="Times New Roman" w:cs="Times New Roman"/>
          <w:sz w:val="28"/>
          <w:szCs w:val="28"/>
        </w:rPr>
        <w:t xml:space="preserve"> з гадюкою, </w:t>
      </w:r>
      <w:proofErr w:type="spellStart"/>
      <w:r w:rsidRPr="00A21486">
        <w:rPr>
          <w:rFonts w:ascii="Times New Roman" w:hAnsi="Times New Roman" w:cs="Times New Roman"/>
          <w:sz w:val="28"/>
          <w:szCs w:val="28"/>
        </w:rPr>
        <w:t>повністю</w:t>
      </w:r>
      <w:proofErr w:type="spellEnd"/>
      <w:r w:rsidRPr="00A2148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21486">
        <w:rPr>
          <w:rFonts w:ascii="Times New Roman" w:hAnsi="Times New Roman" w:cs="Times New Roman"/>
          <w:sz w:val="28"/>
          <w:szCs w:val="28"/>
        </w:rPr>
        <w:t>безпечна</w:t>
      </w:r>
      <w:proofErr w:type="spellEnd"/>
    </w:p>
    <w:p w14:paraId="067133BF" w14:textId="77777777" w:rsidR="00A21486" w:rsidRPr="00A21486" w:rsidRDefault="00A21486" w:rsidP="00A21486">
      <w:pPr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A21486">
        <w:rPr>
          <w:rFonts w:ascii="Times New Roman" w:hAnsi="Times New Roman" w:cs="Times New Roman"/>
          <w:b/>
          <w:bCs/>
          <w:sz w:val="28"/>
          <w:szCs w:val="28"/>
        </w:rPr>
        <w:t xml:space="preserve">Полоз </w:t>
      </w:r>
      <w:proofErr w:type="spellStart"/>
      <w:r w:rsidRPr="00A21486">
        <w:rPr>
          <w:rFonts w:ascii="Times New Roman" w:hAnsi="Times New Roman" w:cs="Times New Roman"/>
          <w:b/>
          <w:bCs/>
          <w:sz w:val="28"/>
          <w:szCs w:val="28"/>
        </w:rPr>
        <w:t>лісовий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 xml:space="preserve"> (</w:t>
      </w:r>
      <w:proofErr w:type="spellStart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>Zamenis</w:t>
      </w:r>
      <w:proofErr w:type="spellEnd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>longissimus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>)</w:t>
      </w:r>
    </w:p>
    <w:p w14:paraId="3FDAEAB9" w14:textId="77777777" w:rsidR="00A21486" w:rsidRPr="00A21486" w:rsidRDefault="00A21486" w:rsidP="00A21486">
      <w:pPr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A21486">
        <w:rPr>
          <w:rFonts w:ascii="Times New Roman" w:hAnsi="Times New Roman" w:cs="Times New Roman"/>
          <w:b/>
          <w:bCs/>
          <w:sz w:val="28"/>
          <w:szCs w:val="28"/>
        </w:rPr>
        <w:t xml:space="preserve">Полоз </w:t>
      </w:r>
      <w:proofErr w:type="spellStart"/>
      <w:r w:rsidRPr="00A21486">
        <w:rPr>
          <w:rFonts w:ascii="Times New Roman" w:hAnsi="Times New Roman" w:cs="Times New Roman"/>
          <w:b/>
          <w:bCs/>
          <w:sz w:val="28"/>
          <w:szCs w:val="28"/>
        </w:rPr>
        <w:t>жовточеревий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 xml:space="preserve"> (</w:t>
      </w:r>
      <w:proofErr w:type="spellStart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>Dolichophis</w:t>
      </w:r>
      <w:proofErr w:type="spellEnd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>caspius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>)</w:t>
      </w:r>
    </w:p>
    <w:p w14:paraId="4C6B87DC" w14:textId="77777777" w:rsidR="00A21486" w:rsidRPr="00A21486" w:rsidRDefault="00A21486" w:rsidP="00A21486">
      <w:pPr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A21486">
        <w:rPr>
          <w:rFonts w:ascii="Times New Roman" w:hAnsi="Times New Roman" w:cs="Times New Roman"/>
          <w:b/>
          <w:bCs/>
          <w:sz w:val="28"/>
          <w:szCs w:val="28"/>
        </w:rPr>
        <w:t xml:space="preserve">Полоз </w:t>
      </w:r>
      <w:proofErr w:type="spellStart"/>
      <w:r w:rsidRPr="00A21486">
        <w:rPr>
          <w:rFonts w:ascii="Times New Roman" w:hAnsi="Times New Roman" w:cs="Times New Roman"/>
          <w:b/>
          <w:bCs/>
          <w:sz w:val="28"/>
          <w:szCs w:val="28"/>
        </w:rPr>
        <w:t>сарматський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 xml:space="preserve"> (</w:t>
      </w:r>
      <w:proofErr w:type="spellStart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>Dolichophis</w:t>
      </w:r>
      <w:proofErr w:type="spellEnd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>schmidti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>)</w:t>
      </w:r>
    </w:p>
    <w:p w14:paraId="62E1A28A" w14:textId="626FFD9D" w:rsidR="00A21486" w:rsidRPr="00A21486" w:rsidRDefault="00A21486" w:rsidP="00A21486">
      <w:pPr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21486">
        <w:rPr>
          <w:rFonts w:ascii="Times New Roman" w:hAnsi="Times New Roman" w:cs="Times New Roman"/>
          <w:b/>
          <w:bCs/>
          <w:sz w:val="28"/>
          <w:szCs w:val="28"/>
        </w:rPr>
        <w:t>Вуж</w:t>
      </w:r>
      <w:proofErr w:type="spellEnd"/>
      <w:r w:rsidR="00DB5CDE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</w:t>
      </w:r>
      <w:r w:rsidRPr="00A21486">
        <w:rPr>
          <w:rFonts w:ascii="Times New Roman" w:hAnsi="Times New Roman" w:cs="Times New Roman"/>
          <w:b/>
          <w:bCs/>
          <w:sz w:val="28"/>
          <w:szCs w:val="28"/>
        </w:rPr>
        <w:t>гадюк</w:t>
      </w:r>
      <w:proofErr w:type="spellStart"/>
      <w:r w:rsidR="00DB5CDE">
        <w:rPr>
          <w:rFonts w:ascii="Times New Roman" w:hAnsi="Times New Roman" w:cs="Times New Roman"/>
          <w:b/>
          <w:bCs/>
          <w:sz w:val="28"/>
          <w:szCs w:val="28"/>
          <w:lang w:val="uk-UA"/>
        </w:rPr>
        <w:t>овий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 xml:space="preserve"> (</w:t>
      </w:r>
      <w:proofErr w:type="spellStart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>Natrix</w:t>
      </w:r>
      <w:proofErr w:type="spellEnd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>maura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>)</w:t>
      </w:r>
      <w:r w:rsidRPr="00A21486">
        <w:rPr>
          <w:rFonts w:ascii="Times New Roman" w:hAnsi="Times New Roman" w:cs="Times New Roman"/>
          <w:sz w:val="28"/>
          <w:szCs w:val="28"/>
        </w:rPr>
        <w:t xml:space="preserve"> — </w:t>
      </w:r>
      <w:proofErr w:type="spellStart"/>
      <w:r w:rsidRPr="00A21486">
        <w:rPr>
          <w:rFonts w:ascii="Times New Roman" w:hAnsi="Times New Roman" w:cs="Times New Roman"/>
          <w:sz w:val="28"/>
          <w:szCs w:val="28"/>
        </w:rPr>
        <w:t>рідкісний</w:t>
      </w:r>
      <w:proofErr w:type="spellEnd"/>
      <w:r w:rsidRPr="00A2148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21486">
        <w:rPr>
          <w:rFonts w:ascii="Times New Roman" w:hAnsi="Times New Roman" w:cs="Times New Roman"/>
          <w:sz w:val="28"/>
          <w:szCs w:val="28"/>
        </w:rPr>
        <w:t>трапляється</w:t>
      </w:r>
      <w:proofErr w:type="spellEnd"/>
      <w:r w:rsidRPr="00A21486">
        <w:rPr>
          <w:rFonts w:ascii="Times New Roman" w:hAnsi="Times New Roman" w:cs="Times New Roman"/>
          <w:sz w:val="28"/>
          <w:szCs w:val="28"/>
        </w:rPr>
        <w:t xml:space="preserve"> локально</w:t>
      </w:r>
    </w:p>
    <w:p w14:paraId="05256127" w14:textId="77777777" w:rsidR="00A21486" w:rsidRPr="00A21486" w:rsidRDefault="00A21486" w:rsidP="00A21486">
      <w:pPr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21486">
        <w:rPr>
          <w:rFonts w:ascii="Times New Roman" w:hAnsi="Times New Roman" w:cs="Times New Roman"/>
          <w:b/>
          <w:bCs/>
          <w:sz w:val="28"/>
          <w:szCs w:val="28"/>
        </w:rPr>
        <w:t>Вуж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A21486">
        <w:rPr>
          <w:rFonts w:ascii="Times New Roman" w:hAnsi="Times New Roman" w:cs="Times New Roman"/>
          <w:b/>
          <w:bCs/>
          <w:sz w:val="28"/>
          <w:szCs w:val="28"/>
        </w:rPr>
        <w:t>леопардовий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 xml:space="preserve"> / </w:t>
      </w:r>
      <w:proofErr w:type="spellStart"/>
      <w:r w:rsidRPr="00A21486">
        <w:rPr>
          <w:rFonts w:ascii="Times New Roman" w:hAnsi="Times New Roman" w:cs="Times New Roman"/>
          <w:b/>
          <w:bCs/>
          <w:sz w:val="28"/>
          <w:szCs w:val="28"/>
        </w:rPr>
        <w:t>леопардовий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 xml:space="preserve"> полоз (</w:t>
      </w:r>
      <w:proofErr w:type="spellStart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>Elaphe</w:t>
      </w:r>
      <w:proofErr w:type="spellEnd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>situla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>)</w:t>
      </w:r>
      <w:r w:rsidRPr="00A21486">
        <w:rPr>
          <w:rFonts w:ascii="Times New Roman" w:hAnsi="Times New Roman" w:cs="Times New Roman"/>
          <w:sz w:val="28"/>
          <w:szCs w:val="28"/>
        </w:rPr>
        <w:t xml:space="preserve"> — </w:t>
      </w:r>
      <w:proofErr w:type="spellStart"/>
      <w:r w:rsidRPr="00A21486">
        <w:rPr>
          <w:rFonts w:ascii="Times New Roman" w:hAnsi="Times New Roman" w:cs="Times New Roman"/>
          <w:sz w:val="28"/>
          <w:szCs w:val="28"/>
        </w:rPr>
        <w:t>дуже</w:t>
      </w:r>
      <w:proofErr w:type="spellEnd"/>
      <w:r w:rsidRPr="00A2148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21486">
        <w:rPr>
          <w:rFonts w:ascii="Times New Roman" w:hAnsi="Times New Roman" w:cs="Times New Roman"/>
          <w:sz w:val="28"/>
          <w:szCs w:val="28"/>
        </w:rPr>
        <w:t>рідкісний</w:t>
      </w:r>
      <w:proofErr w:type="spellEnd"/>
      <w:r w:rsidRPr="00A2148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21486">
        <w:rPr>
          <w:rFonts w:ascii="Times New Roman" w:hAnsi="Times New Roman" w:cs="Times New Roman"/>
          <w:sz w:val="28"/>
          <w:szCs w:val="28"/>
        </w:rPr>
        <w:t>Південь</w:t>
      </w:r>
      <w:proofErr w:type="spellEnd"/>
    </w:p>
    <w:p w14:paraId="060CC08E" w14:textId="4318CDEE" w:rsidR="00A21486" w:rsidRDefault="003F32D1" w:rsidP="003F32D1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E3F84FC" wp14:editId="46BB95FF">
            <wp:extent cx="4182774" cy="2089150"/>
            <wp:effectExtent l="0" t="0" r="8255" b="6350"/>
            <wp:docPr id="154018993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9423" cy="209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E74A1C" w14:textId="1EAC94A0" w:rsidR="003F32D1" w:rsidRDefault="003F32D1" w:rsidP="003F32D1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00492F53" wp14:editId="6A07CE8C">
            <wp:extent cx="4229100" cy="2382125"/>
            <wp:effectExtent l="0" t="0" r="0" b="0"/>
            <wp:docPr id="82959962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939" cy="2389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25A3E9" w14:textId="23D34DA1" w:rsidR="003F32D1" w:rsidRDefault="003F32D1" w:rsidP="003F32D1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lastRenderedPageBreak/>
        <w:drawing>
          <wp:inline distT="0" distB="0" distL="0" distR="0" wp14:anchorId="390E029B" wp14:editId="43BD4831">
            <wp:extent cx="3924300" cy="2472098"/>
            <wp:effectExtent l="0" t="0" r="0" b="4445"/>
            <wp:docPr id="1907462005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5447" cy="247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10B40C" w14:textId="58AC1794" w:rsidR="003F32D1" w:rsidRDefault="003F32D1" w:rsidP="003F32D1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0D4FF0B4" wp14:editId="71D8AA08">
            <wp:extent cx="4197350" cy="2253550"/>
            <wp:effectExtent l="0" t="0" r="0" b="0"/>
            <wp:docPr id="634911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6386" cy="2258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62BC67" w14:textId="69B6ACA4" w:rsidR="003F32D1" w:rsidRDefault="00DB5CDE" w:rsidP="003F32D1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1C1758E7" wp14:editId="73E8AB34">
            <wp:extent cx="4121150" cy="2556435"/>
            <wp:effectExtent l="0" t="0" r="0" b="0"/>
            <wp:docPr id="27163467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2634" cy="256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D2C39" w14:textId="5D92CE43" w:rsidR="00DB5CDE" w:rsidRDefault="00DB5CDE" w:rsidP="003F32D1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lastRenderedPageBreak/>
        <w:drawing>
          <wp:inline distT="0" distB="0" distL="0" distR="0" wp14:anchorId="25D42815" wp14:editId="32E8DADC">
            <wp:extent cx="4044950" cy="2627677"/>
            <wp:effectExtent l="0" t="0" r="0" b="1270"/>
            <wp:docPr id="22417895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9745" cy="2630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51E8DB" w14:textId="54479A25" w:rsidR="00DB5CDE" w:rsidRDefault="00DB5CDE" w:rsidP="003F32D1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51440492" wp14:editId="084FF2EC">
            <wp:extent cx="3390873" cy="1720850"/>
            <wp:effectExtent l="0" t="0" r="635" b="0"/>
            <wp:docPr id="146496426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6293" cy="1723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AB3A32" w14:textId="3F0F483A" w:rsidR="00DB5CDE" w:rsidRPr="00A21486" w:rsidRDefault="00DB5CDE" w:rsidP="003F32D1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421B64AD" wp14:editId="2F041FC1">
            <wp:extent cx="3530600" cy="2378906"/>
            <wp:effectExtent l="0" t="0" r="0" b="2540"/>
            <wp:docPr id="973707330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5649" cy="2389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43C195" w14:textId="7CA415DB" w:rsidR="00A21486" w:rsidRPr="00A21486" w:rsidRDefault="00A21486" w:rsidP="00A21486">
      <w:pPr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A21486">
        <w:rPr>
          <w:rFonts w:ascii="Times New Roman" w:hAnsi="Times New Roman" w:cs="Times New Roman"/>
          <w:b/>
          <w:bCs/>
          <w:sz w:val="28"/>
          <w:szCs w:val="28"/>
        </w:rPr>
        <w:t xml:space="preserve">2.2. </w:t>
      </w:r>
      <w:proofErr w:type="spellStart"/>
      <w:r w:rsidRPr="00A21486">
        <w:rPr>
          <w:rFonts w:ascii="Times New Roman" w:hAnsi="Times New Roman" w:cs="Times New Roman"/>
          <w:b/>
          <w:bCs/>
          <w:sz w:val="28"/>
          <w:szCs w:val="28"/>
        </w:rPr>
        <w:t>Неотруйні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A21486">
        <w:rPr>
          <w:rFonts w:ascii="Times New Roman" w:hAnsi="Times New Roman" w:cs="Times New Roman"/>
          <w:b/>
          <w:bCs/>
          <w:sz w:val="28"/>
          <w:szCs w:val="28"/>
        </w:rPr>
        <w:t>ящірки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6C663B3B" w14:textId="77777777" w:rsidR="00A21486" w:rsidRPr="00A21486" w:rsidRDefault="00A21486" w:rsidP="00A21486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A21486">
        <w:rPr>
          <w:rFonts w:ascii="Times New Roman" w:hAnsi="Times New Roman" w:cs="Times New Roman"/>
          <w:b/>
          <w:bCs/>
          <w:sz w:val="28"/>
          <w:szCs w:val="28"/>
        </w:rPr>
        <w:t xml:space="preserve">Родина </w:t>
      </w:r>
      <w:proofErr w:type="spellStart"/>
      <w:r w:rsidRPr="00A21486">
        <w:rPr>
          <w:rFonts w:ascii="Times New Roman" w:hAnsi="Times New Roman" w:cs="Times New Roman"/>
          <w:b/>
          <w:bCs/>
          <w:sz w:val="28"/>
          <w:szCs w:val="28"/>
        </w:rPr>
        <w:t>Справжні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A21486">
        <w:rPr>
          <w:rFonts w:ascii="Times New Roman" w:hAnsi="Times New Roman" w:cs="Times New Roman"/>
          <w:b/>
          <w:bCs/>
          <w:sz w:val="28"/>
          <w:szCs w:val="28"/>
        </w:rPr>
        <w:t>ящірки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 xml:space="preserve"> (</w:t>
      </w:r>
      <w:proofErr w:type="spellStart"/>
      <w:r w:rsidRPr="00A21486">
        <w:rPr>
          <w:rFonts w:ascii="Times New Roman" w:hAnsi="Times New Roman" w:cs="Times New Roman"/>
          <w:b/>
          <w:bCs/>
          <w:sz w:val="28"/>
          <w:szCs w:val="28"/>
        </w:rPr>
        <w:t>Lacertidae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>)</w:t>
      </w:r>
    </w:p>
    <w:p w14:paraId="28FB38ED" w14:textId="77777777" w:rsidR="00A21486" w:rsidRPr="00A21486" w:rsidRDefault="00A21486" w:rsidP="00A21486">
      <w:pPr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21486">
        <w:rPr>
          <w:rFonts w:ascii="Times New Roman" w:hAnsi="Times New Roman" w:cs="Times New Roman"/>
          <w:b/>
          <w:bCs/>
          <w:sz w:val="28"/>
          <w:szCs w:val="28"/>
        </w:rPr>
        <w:t>Ящірка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 xml:space="preserve"> прудка (</w:t>
      </w:r>
      <w:proofErr w:type="spellStart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>Lacerta</w:t>
      </w:r>
      <w:proofErr w:type="spellEnd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>agilis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>)</w:t>
      </w:r>
    </w:p>
    <w:p w14:paraId="48C3A48E" w14:textId="77777777" w:rsidR="00A21486" w:rsidRPr="00A21486" w:rsidRDefault="00A21486" w:rsidP="00A21486">
      <w:pPr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21486">
        <w:rPr>
          <w:rFonts w:ascii="Times New Roman" w:hAnsi="Times New Roman" w:cs="Times New Roman"/>
          <w:b/>
          <w:bCs/>
          <w:sz w:val="28"/>
          <w:szCs w:val="28"/>
        </w:rPr>
        <w:t>Ящірка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 xml:space="preserve"> зелена (</w:t>
      </w:r>
      <w:proofErr w:type="spellStart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>Lacerta</w:t>
      </w:r>
      <w:proofErr w:type="spellEnd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>viridis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>)</w:t>
      </w:r>
    </w:p>
    <w:p w14:paraId="148CA7DE" w14:textId="77777777" w:rsidR="00A21486" w:rsidRPr="00A21486" w:rsidRDefault="00A21486" w:rsidP="00A21486">
      <w:pPr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21486">
        <w:rPr>
          <w:rFonts w:ascii="Times New Roman" w:hAnsi="Times New Roman" w:cs="Times New Roman"/>
          <w:b/>
          <w:bCs/>
          <w:sz w:val="28"/>
          <w:szCs w:val="28"/>
        </w:rPr>
        <w:t>Ящірка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A21486">
        <w:rPr>
          <w:rFonts w:ascii="Times New Roman" w:hAnsi="Times New Roman" w:cs="Times New Roman"/>
          <w:b/>
          <w:bCs/>
          <w:sz w:val="28"/>
          <w:szCs w:val="28"/>
        </w:rPr>
        <w:t>живородна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 xml:space="preserve"> (</w:t>
      </w:r>
      <w:proofErr w:type="spellStart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>Zootoca</w:t>
      </w:r>
      <w:proofErr w:type="spellEnd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>vivipara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>)</w:t>
      </w:r>
    </w:p>
    <w:p w14:paraId="73109FAD" w14:textId="77777777" w:rsidR="00A21486" w:rsidRPr="00A21486" w:rsidRDefault="00A21486" w:rsidP="00A21486">
      <w:pPr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21486">
        <w:rPr>
          <w:rFonts w:ascii="Times New Roman" w:hAnsi="Times New Roman" w:cs="Times New Roman"/>
          <w:b/>
          <w:bCs/>
          <w:sz w:val="28"/>
          <w:szCs w:val="28"/>
        </w:rPr>
        <w:t>Ящірка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A21486">
        <w:rPr>
          <w:rFonts w:ascii="Times New Roman" w:hAnsi="Times New Roman" w:cs="Times New Roman"/>
          <w:b/>
          <w:bCs/>
          <w:sz w:val="28"/>
          <w:szCs w:val="28"/>
        </w:rPr>
        <w:t>кримська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 xml:space="preserve"> (</w:t>
      </w:r>
      <w:proofErr w:type="spellStart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>Podarcis</w:t>
      </w:r>
      <w:proofErr w:type="spellEnd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>tauricus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>)</w:t>
      </w:r>
    </w:p>
    <w:p w14:paraId="5FCA9A3F" w14:textId="77777777" w:rsidR="00A21486" w:rsidRPr="00A21486" w:rsidRDefault="00A21486" w:rsidP="00A21486">
      <w:pPr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21486">
        <w:rPr>
          <w:rFonts w:ascii="Times New Roman" w:hAnsi="Times New Roman" w:cs="Times New Roman"/>
          <w:b/>
          <w:bCs/>
          <w:sz w:val="28"/>
          <w:szCs w:val="28"/>
        </w:rPr>
        <w:lastRenderedPageBreak/>
        <w:t>Ящірка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A21486">
        <w:rPr>
          <w:rFonts w:ascii="Times New Roman" w:hAnsi="Times New Roman" w:cs="Times New Roman"/>
          <w:b/>
          <w:bCs/>
          <w:sz w:val="28"/>
          <w:szCs w:val="28"/>
        </w:rPr>
        <w:t>італійська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 xml:space="preserve"> (</w:t>
      </w:r>
      <w:proofErr w:type="spellStart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>Podarcis</w:t>
      </w:r>
      <w:proofErr w:type="spellEnd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>sicula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>)</w:t>
      </w:r>
      <w:r w:rsidRPr="00A21486">
        <w:rPr>
          <w:rFonts w:ascii="Times New Roman" w:hAnsi="Times New Roman" w:cs="Times New Roman"/>
          <w:sz w:val="28"/>
          <w:szCs w:val="28"/>
        </w:rPr>
        <w:t xml:space="preserve"> — локально, </w:t>
      </w:r>
      <w:proofErr w:type="spellStart"/>
      <w:r w:rsidRPr="00A21486">
        <w:rPr>
          <w:rFonts w:ascii="Times New Roman" w:hAnsi="Times New Roman" w:cs="Times New Roman"/>
          <w:sz w:val="28"/>
          <w:szCs w:val="28"/>
        </w:rPr>
        <w:t>інтродукована</w:t>
      </w:r>
      <w:proofErr w:type="spellEnd"/>
    </w:p>
    <w:p w14:paraId="7A8C3A06" w14:textId="12FE06E7" w:rsidR="00A21486" w:rsidRPr="00A21486" w:rsidRDefault="00A21486" w:rsidP="00A21486">
      <w:pPr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21486">
        <w:rPr>
          <w:rFonts w:ascii="Times New Roman" w:hAnsi="Times New Roman" w:cs="Times New Roman"/>
          <w:b/>
          <w:bCs/>
          <w:sz w:val="28"/>
          <w:szCs w:val="28"/>
        </w:rPr>
        <w:t>Ящірка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C26B17">
        <w:rPr>
          <w:rFonts w:ascii="Times New Roman" w:hAnsi="Times New Roman" w:cs="Times New Roman"/>
          <w:b/>
          <w:bCs/>
          <w:sz w:val="28"/>
          <w:szCs w:val="28"/>
          <w:lang w:val="uk-UA"/>
        </w:rPr>
        <w:t>піщана</w:t>
      </w:r>
      <w:r w:rsidRPr="00A21486">
        <w:rPr>
          <w:rFonts w:ascii="Times New Roman" w:hAnsi="Times New Roman" w:cs="Times New Roman"/>
          <w:b/>
          <w:bCs/>
          <w:sz w:val="28"/>
          <w:szCs w:val="28"/>
        </w:rPr>
        <w:t xml:space="preserve"> (</w:t>
      </w:r>
      <w:proofErr w:type="spellStart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>Eremias</w:t>
      </w:r>
      <w:proofErr w:type="spellEnd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>arguta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>)</w:t>
      </w:r>
    </w:p>
    <w:p w14:paraId="709B01E5" w14:textId="77777777" w:rsidR="00A21486" w:rsidRPr="00A21486" w:rsidRDefault="00A21486" w:rsidP="00A21486">
      <w:pPr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21486">
        <w:rPr>
          <w:rFonts w:ascii="Times New Roman" w:hAnsi="Times New Roman" w:cs="Times New Roman"/>
          <w:b/>
          <w:bCs/>
          <w:sz w:val="28"/>
          <w:szCs w:val="28"/>
        </w:rPr>
        <w:t>Скелетончик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A21486">
        <w:rPr>
          <w:rFonts w:ascii="Times New Roman" w:hAnsi="Times New Roman" w:cs="Times New Roman"/>
          <w:b/>
          <w:bCs/>
          <w:sz w:val="28"/>
          <w:szCs w:val="28"/>
        </w:rPr>
        <w:t>степовий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 xml:space="preserve"> (</w:t>
      </w:r>
      <w:proofErr w:type="spellStart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>Eremias</w:t>
      </w:r>
      <w:proofErr w:type="spellEnd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>velox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>)</w:t>
      </w:r>
    </w:p>
    <w:p w14:paraId="18F433C1" w14:textId="71CE91FE" w:rsidR="00A21486" w:rsidRPr="00A21486" w:rsidRDefault="003A7EB9" w:rsidP="00A21486">
      <w:pPr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3A7EB9">
        <w:rPr>
          <w:rFonts w:ascii="Times New Roman" w:hAnsi="Times New Roman" w:cs="Times New Roman"/>
          <w:b/>
          <w:bCs/>
          <w:sz w:val="28"/>
          <w:szCs w:val="28"/>
        </w:rPr>
        <w:t>Змієголовка</w:t>
      </w:r>
      <w:proofErr w:type="spellEnd"/>
      <w:r w:rsidRPr="003A7EB9">
        <w:rPr>
          <w:rFonts w:ascii="Times New Roman" w:hAnsi="Times New Roman" w:cs="Times New Roman"/>
          <w:b/>
          <w:bCs/>
          <w:sz w:val="28"/>
          <w:szCs w:val="28"/>
        </w:rPr>
        <w:t xml:space="preserve"> красива</w:t>
      </w:r>
      <w:r w:rsidRPr="003A7EB9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A21486" w:rsidRPr="00A21486">
        <w:rPr>
          <w:rFonts w:ascii="Times New Roman" w:hAnsi="Times New Roman" w:cs="Times New Roman"/>
          <w:b/>
          <w:bCs/>
          <w:sz w:val="28"/>
          <w:szCs w:val="28"/>
        </w:rPr>
        <w:t>(</w:t>
      </w:r>
      <w:proofErr w:type="spellStart"/>
      <w:r w:rsidR="00A21486"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>Ophisops</w:t>
      </w:r>
      <w:proofErr w:type="spellEnd"/>
      <w:r w:rsidR="00A21486"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="00A21486"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>elegans</w:t>
      </w:r>
      <w:proofErr w:type="spellEnd"/>
      <w:r w:rsidR="00A21486" w:rsidRPr="00A21486">
        <w:rPr>
          <w:rFonts w:ascii="Times New Roman" w:hAnsi="Times New Roman" w:cs="Times New Roman"/>
          <w:b/>
          <w:bCs/>
          <w:sz w:val="28"/>
          <w:szCs w:val="28"/>
        </w:rPr>
        <w:t>)</w:t>
      </w:r>
      <w:r w:rsidR="00A21486" w:rsidRPr="00A21486">
        <w:rPr>
          <w:rFonts w:ascii="Times New Roman" w:hAnsi="Times New Roman" w:cs="Times New Roman"/>
          <w:sz w:val="28"/>
          <w:szCs w:val="28"/>
        </w:rPr>
        <w:t xml:space="preserve"> — </w:t>
      </w:r>
      <w:proofErr w:type="spellStart"/>
      <w:r w:rsidR="00A21486" w:rsidRPr="00A21486">
        <w:rPr>
          <w:rFonts w:ascii="Times New Roman" w:hAnsi="Times New Roman" w:cs="Times New Roman"/>
          <w:sz w:val="28"/>
          <w:szCs w:val="28"/>
        </w:rPr>
        <w:t>дуже</w:t>
      </w:r>
      <w:proofErr w:type="spellEnd"/>
      <w:r w:rsidR="00A21486" w:rsidRPr="00A2148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21486" w:rsidRPr="00A21486">
        <w:rPr>
          <w:rFonts w:ascii="Times New Roman" w:hAnsi="Times New Roman" w:cs="Times New Roman"/>
          <w:sz w:val="28"/>
          <w:szCs w:val="28"/>
        </w:rPr>
        <w:t>рідкісний</w:t>
      </w:r>
      <w:proofErr w:type="spellEnd"/>
    </w:p>
    <w:p w14:paraId="6B7222EA" w14:textId="77777777" w:rsidR="00A21486" w:rsidRPr="00A21486" w:rsidRDefault="00A21486" w:rsidP="00A21486">
      <w:pPr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21486">
        <w:rPr>
          <w:rFonts w:ascii="Times New Roman" w:hAnsi="Times New Roman" w:cs="Times New Roman"/>
          <w:b/>
          <w:bCs/>
          <w:sz w:val="28"/>
          <w:szCs w:val="28"/>
        </w:rPr>
        <w:t>Веретільниця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A21486">
        <w:rPr>
          <w:rFonts w:ascii="Times New Roman" w:hAnsi="Times New Roman" w:cs="Times New Roman"/>
          <w:b/>
          <w:bCs/>
          <w:sz w:val="28"/>
          <w:szCs w:val="28"/>
        </w:rPr>
        <w:t>ламка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 xml:space="preserve"> (</w:t>
      </w:r>
      <w:proofErr w:type="spellStart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>Anguis</w:t>
      </w:r>
      <w:proofErr w:type="spellEnd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>fragilis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>)</w:t>
      </w:r>
      <w:r w:rsidRPr="00A21486">
        <w:rPr>
          <w:rFonts w:ascii="Times New Roman" w:hAnsi="Times New Roman" w:cs="Times New Roman"/>
          <w:sz w:val="28"/>
          <w:szCs w:val="28"/>
        </w:rPr>
        <w:t xml:space="preserve"> — безнога, часто </w:t>
      </w:r>
      <w:proofErr w:type="spellStart"/>
      <w:r w:rsidRPr="00A21486">
        <w:rPr>
          <w:rFonts w:ascii="Times New Roman" w:hAnsi="Times New Roman" w:cs="Times New Roman"/>
          <w:sz w:val="28"/>
          <w:szCs w:val="28"/>
        </w:rPr>
        <w:t>плутають</w:t>
      </w:r>
      <w:proofErr w:type="spellEnd"/>
      <w:r w:rsidRPr="00A2148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21486">
        <w:rPr>
          <w:rFonts w:ascii="Times New Roman" w:hAnsi="Times New Roman" w:cs="Times New Roman"/>
          <w:sz w:val="28"/>
          <w:szCs w:val="28"/>
        </w:rPr>
        <w:t>зі</w:t>
      </w:r>
      <w:proofErr w:type="spellEnd"/>
      <w:r w:rsidRPr="00A2148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21486">
        <w:rPr>
          <w:rFonts w:ascii="Times New Roman" w:hAnsi="Times New Roman" w:cs="Times New Roman"/>
          <w:sz w:val="28"/>
          <w:szCs w:val="28"/>
        </w:rPr>
        <w:t>змією</w:t>
      </w:r>
      <w:proofErr w:type="spellEnd"/>
    </w:p>
    <w:p w14:paraId="14B266DE" w14:textId="295A9FB6" w:rsidR="00A21486" w:rsidRDefault="00DB5CDE" w:rsidP="00DB5CDE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35714D6" wp14:editId="39C2457D">
            <wp:extent cx="3803650" cy="2004395"/>
            <wp:effectExtent l="0" t="0" r="6350" b="0"/>
            <wp:docPr id="73328458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762" cy="2008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452111" w14:textId="5AEF023C" w:rsidR="00DB5CDE" w:rsidRDefault="00DB5CDE" w:rsidP="00DB5CDE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50A1006A" wp14:editId="10BA303E">
            <wp:extent cx="3689350" cy="2566504"/>
            <wp:effectExtent l="0" t="0" r="6350" b="5715"/>
            <wp:docPr id="62998183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7033" cy="2571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99B1BF" w14:textId="1DB7967B" w:rsidR="00DB5CDE" w:rsidRDefault="00C26B17" w:rsidP="00DB5CDE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lastRenderedPageBreak/>
        <w:drawing>
          <wp:inline distT="0" distB="0" distL="0" distR="0" wp14:anchorId="391D0B6A" wp14:editId="18FAFCB6">
            <wp:extent cx="3676650" cy="2599214"/>
            <wp:effectExtent l="0" t="0" r="0" b="0"/>
            <wp:docPr id="484625717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1331" cy="2602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BD52BB" w14:textId="4073F17A" w:rsidR="00C26B17" w:rsidRDefault="00C26B17" w:rsidP="00DB5CDE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36796D92" wp14:editId="0090720C">
            <wp:extent cx="5937250" cy="2095500"/>
            <wp:effectExtent l="0" t="0" r="6350" b="0"/>
            <wp:docPr id="1594778244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326036" w14:textId="15DF3B46" w:rsidR="00C26B17" w:rsidRDefault="00C26B17" w:rsidP="00DB5CDE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3F353E0F" wp14:editId="0CCFAAFC">
            <wp:extent cx="5930900" cy="2279650"/>
            <wp:effectExtent l="0" t="0" r="0" b="6350"/>
            <wp:docPr id="992355314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227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AEF897" w14:textId="53F03C91" w:rsidR="00C26B17" w:rsidRDefault="00C26B17" w:rsidP="00DB5CDE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lastRenderedPageBreak/>
        <w:drawing>
          <wp:inline distT="0" distB="0" distL="0" distR="0" wp14:anchorId="47921D45" wp14:editId="4FF2F9B9">
            <wp:extent cx="5937250" cy="3651250"/>
            <wp:effectExtent l="0" t="0" r="6350" b="6350"/>
            <wp:docPr id="1270002075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65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47DF91" w14:textId="0A7021E2" w:rsidR="00C26B17" w:rsidRDefault="00C26B17" w:rsidP="00DB5CDE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7645D16F" wp14:editId="26D9BE8E">
            <wp:extent cx="5930900" cy="1549400"/>
            <wp:effectExtent l="0" t="0" r="0" b="0"/>
            <wp:docPr id="2099209931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154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A27D3A" w14:textId="6DCD42C7" w:rsidR="003A7EB9" w:rsidRDefault="003A7EB9" w:rsidP="00DB5CDE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452DD257" wp14:editId="0FE93B03">
            <wp:extent cx="3651250" cy="3106418"/>
            <wp:effectExtent l="0" t="0" r="6350" b="0"/>
            <wp:docPr id="7537069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5512" cy="3110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FFCD42" w14:textId="77777777" w:rsidR="00897FFD" w:rsidRDefault="003A7EB9" w:rsidP="00897FFD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val="uk-UA"/>
        </w:rPr>
        <w:lastRenderedPageBreak/>
        <w:drawing>
          <wp:inline distT="0" distB="0" distL="0" distR="0" wp14:anchorId="7328110D" wp14:editId="3182D24B">
            <wp:extent cx="4286250" cy="2782624"/>
            <wp:effectExtent l="0" t="0" r="0" b="0"/>
            <wp:docPr id="319681075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3034" cy="2787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10FDE" w14:textId="738CFE2C" w:rsidR="00A21486" w:rsidRPr="00A21486" w:rsidRDefault="00A21486" w:rsidP="00897FFD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A21486">
        <w:rPr>
          <w:rFonts w:ascii="Times New Roman" w:hAnsi="Times New Roman" w:cs="Times New Roman"/>
          <w:b/>
          <w:bCs/>
          <w:sz w:val="28"/>
          <w:szCs w:val="28"/>
        </w:rPr>
        <w:t xml:space="preserve">2.3. Черепахи </w:t>
      </w:r>
      <w:proofErr w:type="spellStart"/>
      <w:r w:rsidRPr="00A21486">
        <w:rPr>
          <w:rFonts w:ascii="Times New Roman" w:hAnsi="Times New Roman" w:cs="Times New Roman"/>
          <w:b/>
          <w:bCs/>
          <w:sz w:val="28"/>
          <w:szCs w:val="28"/>
        </w:rPr>
        <w:t>України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 xml:space="preserve"> (2 </w:t>
      </w:r>
      <w:proofErr w:type="spellStart"/>
      <w:r w:rsidRPr="00A21486">
        <w:rPr>
          <w:rFonts w:ascii="Times New Roman" w:hAnsi="Times New Roman" w:cs="Times New Roman"/>
          <w:b/>
          <w:bCs/>
          <w:sz w:val="28"/>
          <w:szCs w:val="28"/>
        </w:rPr>
        <w:t>види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>)</w:t>
      </w:r>
    </w:p>
    <w:p w14:paraId="5E6A7A7C" w14:textId="174F3A36" w:rsidR="00A21486" w:rsidRPr="00A21486" w:rsidRDefault="00A21486" w:rsidP="00A21486">
      <w:pPr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A21486">
        <w:rPr>
          <w:rFonts w:ascii="Times New Roman" w:hAnsi="Times New Roman" w:cs="Times New Roman"/>
          <w:b/>
          <w:bCs/>
          <w:sz w:val="28"/>
          <w:szCs w:val="28"/>
        </w:rPr>
        <w:t xml:space="preserve">Черепаха </w:t>
      </w:r>
      <w:proofErr w:type="spellStart"/>
      <w:r w:rsidRPr="00A21486">
        <w:rPr>
          <w:rFonts w:ascii="Times New Roman" w:hAnsi="Times New Roman" w:cs="Times New Roman"/>
          <w:b/>
          <w:bCs/>
          <w:sz w:val="28"/>
          <w:szCs w:val="28"/>
        </w:rPr>
        <w:t>болотяна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 xml:space="preserve"> (</w:t>
      </w:r>
      <w:proofErr w:type="spellStart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>Emys</w:t>
      </w:r>
      <w:proofErr w:type="spellEnd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>orbicularis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>)</w:t>
      </w:r>
      <w:r w:rsidRPr="00A21486">
        <w:rPr>
          <w:rFonts w:ascii="Times New Roman" w:hAnsi="Times New Roman" w:cs="Times New Roman"/>
          <w:sz w:val="28"/>
          <w:szCs w:val="28"/>
        </w:rPr>
        <w:t xml:space="preserve"> — </w:t>
      </w:r>
      <w:proofErr w:type="spellStart"/>
      <w:r w:rsidRPr="00A21486">
        <w:rPr>
          <w:rFonts w:ascii="Times New Roman" w:hAnsi="Times New Roman" w:cs="Times New Roman"/>
          <w:sz w:val="28"/>
          <w:szCs w:val="28"/>
        </w:rPr>
        <w:t>єдиний</w:t>
      </w:r>
      <w:proofErr w:type="spellEnd"/>
      <w:r w:rsidRPr="00A2148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21486">
        <w:rPr>
          <w:rFonts w:ascii="Times New Roman" w:hAnsi="Times New Roman" w:cs="Times New Roman"/>
          <w:sz w:val="28"/>
          <w:szCs w:val="28"/>
        </w:rPr>
        <w:t>природний</w:t>
      </w:r>
      <w:proofErr w:type="spellEnd"/>
      <w:r w:rsidRPr="00A21486">
        <w:rPr>
          <w:rFonts w:ascii="Times New Roman" w:hAnsi="Times New Roman" w:cs="Times New Roman"/>
          <w:sz w:val="28"/>
          <w:szCs w:val="28"/>
        </w:rPr>
        <w:t xml:space="preserve"> вид</w:t>
      </w:r>
      <w:r w:rsidR="00CD7CB5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35E9C1C9" w14:textId="3DE76C78" w:rsidR="00A21486" w:rsidRPr="00CD7CB5" w:rsidRDefault="00A21486" w:rsidP="00A21486">
      <w:pPr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21486">
        <w:rPr>
          <w:rFonts w:ascii="Times New Roman" w:hAnsi="Times New Roman" w:cs="Times New Roman"/>
          <w:b/>
          <w:bCs/>
          <w:sz w:val="28"/>
          <w:szCs w:val="28"/>
        </w:rPr>
        <w:t>Червоновуха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 xml:space="preserve"> черепаха (</w:t>
      </w:r>
      <w:proofErr w:type="spellStart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>Trachemys</w:t>
      </w:r>
      <w:proofErr w:type="spellEnd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>scripta</w:t>
      </w:r>
      <w:proofErr w:type="spellEnd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A21486">
        <w:rPr>
          <w:rFonts w:ascii="Times New Roman" w:hAnsi="Times New Roman" w:cs="Times New Roman"/>
          <w:b/>
          <w:bCs/>
          <w:i/>
          <w:iCs/>
          <w:sz w:val="28"/>
          <w:szCs w:val="28"/>
        </w:rPr>
        <w:t>elegans</w:t>
      </w:r>
      <w:proofErr w:type="spellEnd"/>
      <w:r w:rsidRPr="00A21486">
        <w:rPr>
          <w:rFonts w:ascii="Times New Roman" w:hAnsi="Times New Roman" w:cs="Times New Roman"/>
          <w:b/>
          <w:bCs/>
          <w:sz w:val="28"/>
          <w:szCs w:val="28"/>
        </w:rPr>
        <w:t>)</w:t>
      </w:r>
      <w:r w:rsidRPr="00A21486">
        <w:rPr>
          <w:rFonts w:ascii="Times New Roman" w:hAnsi="Times New Roman" w:cs="Times New Roman"/>
          <w:sz w:val="28"/>
          <w:szCs w:val="28"/>
        </w:rPr>
        <w:t xml:space="preserve"> — </w:t>
      </w:r>
      <w:proofErr w:type="spellStart"/>
      <w:r w:rsidRPr="00A21486">
        <w:rPr>
          <w:rFonts w:ascii="Times New Roman" w:hAnsi="Times New Roman" w:cs="Times New Roman"/>
          <w:sz w:val="28"/>
          <w:szCs w:val="28"/>
        </w:rPr>
        <w:t>інвазійний</w:t>
      </w:r>
      <w:proofErr w:type="spellEnd"/>
      <w:r w:rsidRPr="00A21486">
        <w:rPr>
          <w:rFonts w:ascii="Times New Roman" w:hAnsi="Times New Roman" w:cs="Times New Roman"/>
          <w:sz w:val="28"/>
          <w:szCs w:val="28"/>
        </w:rPr>
        <w:t xml:space="preserve"> вид, у </w:t>
      </w:r>
      <w:proofErr w:type="spellStart"/>
      <w:r w:rsidRPr="00A21486">
        <w:rPr>
          <w:rFonts w:ascii="Times New Roman" w:hAnsi="Times New Roman" w:cs="Times New Roman"/>
          <w:sz w:val="28"/>
          <w:szCs w:val="28"/>
        </w:rPr>
        <w:t>природі</w:t>
      </w:r>
      <w:proofErr w:type="spellEnd"/>
      <w:r w:rsidRPr="00A2148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21486">
        <w:rPr>
          <w:rFonts w:ascii="Times New Roman" w:hAnsi="Times New Roman" w:cs="Times New Roman"/>
          <w:sz w:val="28"/>
          <w:szCs w:val="28"/>
        </w:rPr>
        <w:t>України</w:t>
      </w:r>
      <w:proofErr w:type="spellEnd"/>
      <w:r w:rsidRPr="00A2148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21486">
        <w:rPr>
          <w:rFonts w:ascii="Times New Roman" w:hAnsi="Times New Roman" w:cs="Times New Roman"/>
          <w:sz w:val="28"/>
          <w:szCs w:val="28"/>
        </w:rPr>
        <w:t>трапляється</w:t>
      </w:r>
      <w:proofErr w:type="spellEnd"/>
      <w:r w:rsidRPr="00A2148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21486">
        <w:rPr>
          <w:rFonts w:ascii="Times New Roman" w:hAnsi="Times New Roman" w:cs="Times New Roman"/>
          <w:sz w:val="28"/>
          <w:szCs w:val="28"/>
        </w:rPr>
        <w:t>здичавілий</w:t>
      </w:r>
      <w:proofErr w:type="spellEnd"/>
      <w:r w:rsidR="00CD7CB5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21E0D9D9" w14:textId="0C6199A0" w:rsidR="00CD7CB5" w:rsidRDefault="00CD7CB5" w:rsidP="00CD7CB5">
      <w:pPr>
        <w:ind w:left="36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71D66AA" wp14:editId="6DE05420">
            <wp:extent cx="4124349" cy="2311400"/>
            <wp:effectExtent l="0" t="0" r="9525" b="0"/>
            <wp:docPr id="446691783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6830" cy="2312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6A53F3" w14:textId="6788ADC0" w:rsidR="00CD7CB5" w:rsidRDefault="00CD7CB5" w:rsidP="00CD7CB5">
      <w:pPr>
        <w:ind w:left="36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4DD8D60E" wp14:editId="0346B424">
            <wp:extent cx="4117482" cy="2063750"/>
            <wp:effectExtent l="0" t="0" r="0" b="0"/>
            <wp:docPr id="2020963981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2862" cy="2066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78C94A" w14:textId="77777777" w:rsidR="00CD7CB5" w:rsidRPr="00CD7CB5" w:rsidRDefault="00CD7CB5" w:rsidP="00CD7CB5">
      <w:pPr>
        <w:ind w:left="36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CD7CB5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Нижче подані </w:t>
      </w:r>
      <w:r w:rsidRPr="00CD7CB5">
        <w:rPr>
          <w:rFonts w:ascii="Times New Roman" w:hAnsi="Times New Roman" w:cs="Times New Roman"/>
          <w:b/>
          <w:bCs/>
          <w:sz w:val="28"/>
          <w:szCs w:val="28"/>
          <w:lang w:val="uk-UA"/>
        </w:rPr>
        <w:t>контрольні питання</w:t>
      </w:r>
      <w:r w:rsidRPr="00CD7CB5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Pr="00CD7CB5">
        <w:rPr>
          <w:rFonts w:ascii="Times New Roman" w:hAnsi="Times New Roman" w:cs="Times New Roman"/>
          <w:b/>
          <w:bCs/>
          <w:sz w:val="28"/>
          <w:szCs w:val="28"/>
          <w:lang w:val="uk-UA"/>
        </w:rPr>
        <w:t>проблемні питання</w:t>
      </w:r>
      <w:r w:rsidRPr="00CD7CB5">
        <w:rPr>
          <w:rFonts w:ascii="Times New Roman" w:hAnsi="Times New Roman" w:cs="Times New Roman"/>
          <w:sz w:val="28"/>
          <w:szCs w:val="28"/>
          <w:lang w:val="uk-UA"/>
        </w:rPr>
        <w:t xml:space="preserve"> та </w:t>
      </w:r>
      <w:r w:rsidRPr="00CD7CB5">
        <w:rPr>
          <w:rFonts w:ascii="Times New Roman" w:hAnsi="Times New Roman" w:cs="Times New Roman"/>
          <w:b/>
          <w:bCs/>
          <w:sz w:val="28"/>
          <w:szCs w:val="28"/>
          <w:lang w:val="uk-UA"/>
        </w:rPr>
        <w:t>практичні завдання</w:t>
      </w:r>
      <w:r w:rsidRPr="00CD7CB5">
        <w:rPr>
          <w:rFonts w:ascii="Times New Roman" w:hAnsi="Times New Roman" w:cs="Times New Roman"/>
          <w:sz w:val="28"/>
          <w:szCs w:val="28"/>
          <w:lang w:val="uk-UA"/>
        </w:rPr>
        <w:t>, розроблені спеціально для матеріалу, який ви надали про гадюку Нікольського (</w:t>
      </w:r>
      <w:proofErr w:type="spellStart"/>
      <w:r w:rsidRPr="00CD7CB5">
        <w:rPr>
          <w:rFonts w:ascii="Times New Roman" w:hAnsi="Times New Roman" w:cs="Times New Roman"/>
          <w:i/>
          <w:iCs/>
          <w:sz w:val="28"/>
          <w:szCs w:val="28"/>
        </w:rPr>
        <w:t>Vipera</w:t>
      </w:r>
      <w:proofErr w:type="spellEnd"/>
      <w:r w:rsidRPr="00CD7CB5">
        <w:rPr>
          <w:rFonts w:ascii="Times New Roman" w:hAnsi="Times New Roman" w:cs="Times New Roman"/>
          <w:i/>
          <w:iCs/>
          <w:sz w:val="28"/>
          <w:szCs w:val="28"/>
          <w:lang w:val="uk-UA"/>
        </w:rPr>
        <w:t xml:space="preserve"> </w:t>
      </w:r>
      <w:proofErr w:type="spellStart"/>
      <w:r w:rsidRPr="00CD7CB5">
        <w:rPr>
          <w:rFonts w:ascii="Times New Roman" w:hAnsi="Times New Roman" w:cs="Times New Roman"/>
          <w:i/>
          <w:iCs/>
          <w:sz w:val="28"/>
          <w:szCs w:val="28"/>
        </w:rPr>
        <w:t>berus</w:t>
      </w:r>
      <w:proofErr w:type="spellEnd"/>
      <w:r w:rsidRPr="00CD7CB5">
        <w:rPr>
          <w:rFonts w:ascii="Times New Roman" w:hAnsi="Times New Roman" w:cs="Times New Roman"/>
          <w:i/>
          <w:iCs/>
          <w:sz w:val="28"/>
          <w:szCs w:val="28"/>
          <w:lang w:val="uk-UA"/>
        </w:rPr>
        <w:t xml:space="preserve"> </w:t>
      </w:r>
      <w:proofErr w:type="spellStart"/>
      <w:r w:rsidRPr="00CD7CB5">
        <w:rPr>
          <w:rFonts w:ascii="Times New Roman" w:hAnsi="Times New Roman" w:cs="Times New Roman"/>
          <w:i/>
          <w:iCs/>
          <w:sz w:val="28"/>
          <w:szCs w:val="28"/>
        </w:rPr>
        <w:t>nikolskii</w:t>
      </w:r>
      <w:proofErr w:type="spellEnd"/>
      <w:r w:rsidRPr="00CD7CB5">
        <w:rPr>
          <w:rFonts w:ascii="Times New Roman" w:hAnsi="Times New Roman" w:cs="Times New Roman"/>
          <w:i/>
          <w:iCs/>
          <w:sz w:val="28"/>
          <w:szCs w:val="28"/>
          <w:lang w:val="uk-UA"/>
        </w:rPr>
        <w:t xml:space="preserve"> / </w:t>
      </w:r>
      <w:proofErr w:type="spellStart"/>
      <w:r w:rsidRPr="00CD7CB5">
        <w:rPr>
          <w:rFonts w:ascii="Times New Roman" w:hAnsi="Times New Roman" w:cs="Times New Roman"/>
          <w:i/>
          <w:iCs/>
          <w:sz w:val="28"/>
          <w:szCs w:val="28"/>
        </w:rPr>
        <w:t>Vipera</w:t>
      </w:r>
      <w:proofErr w:type="spellEnd"/>
      <w:r w:rsidRPr="00CD7CB5">
        <w:rPr>
          <w:rFonts w:ascii="Times New Roman" w:hAnsi="Times New Roman" w:cs="Times New Roman"/>
          <w:i/>
          <w:iCs/>
          <w:sz w:val="28"/>
          <w:szCs w:val="28"/>
          <w:lang w:val="uk-UA"/>
        </w:rPr>
        <w:t xml:space="preserve"> </w:t>
      </w:r>
      <w:proofErr w:type="spellStart"/>
      <w:r w:rsidRPr="00CD7CB5">
        <w:rPr>
          <w:rFonts w:ascii="Times New Roman" w:hAnsi="Times New Roman" w:cs="Times New Roman"/>
          <w:i/>
          <w:iCs/>
          <w:sz w:val="28"/>
          <w:szCs w:val="28"/>
        </w:rPr>
        <w:t>nikolskii</w:t>
      </w:r>
      <w:proofErr w:type="spellEnd"/>
      <w:r w:rsidRPr="00CD7CB5">
        <w:rPr>
          <w:rFonts w:ascii="Times New Roman" w:hAnsi="Times New Roman" w:cs="Times New Roman"/>
          <w:sz w:val="28"/>
          <w:szCs w:val="28"/>
          <w:lang w:val="uk-UA"/>
        </w:rPr>
        <w:t>).</w:t>
      </w:r>
    </w:p>
    <w:p w14:paraId="68CEF20C" w14:textId="77777777" w:rsidR="00CD7CB5" w:rsidRPr="00CD7CB5" w:rsidRDefault="00CD7CB5" w:rsidP="00CD7CB5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Можна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використати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для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лабораторної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практичної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чи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залікової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роботи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>.</w:t>
      </w:r>
    </w:p>
    <w:p w14:paraId="6628B237" w14:textId="2F7CC076" w:rsidR="00CD7CB5" w:rsidRPr="00CD7CB5" w:rsidRDefault="00CD7CB5" w:rsidP="00CD7CB5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14:paraId="4249CB7C" w14:textId="3F479EA3" w:rsidR="00CD7CB5" w:rsidRPr="00CD7CB5" w:rsidRDefault="00CD7CB5" w:rsidP="00CD7CB5">
      <w:pPr>
        <w:ind w:left="36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proofErr w:type="spellStart"/>
      <w:r w:rsidRPr="00CD7CB5">
        <w:rPr>
          <w:rFonts w:ascii="Times New Roman" w:hAnsi="Times New Roman" w:cs="Times New Roman"/>
          <w:b/>
          <w:bCs/>
          <w:sz w:val="28"/>
          <w:szCs w:val="28"/>
        </w:rPr>
        <w:t>Контрольні</w:t>
      </w:r>
      <w:proofErr w:type="spellEnd"/>
      <w:r w:rsidRPr="00CD7CB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>за</w:t>
      </w:r>
      <w:proofErr w:type="spellStart"/>
      <w:r w:rsidRPr="00CD7CB5">
        <w:rPr>
          <w:rFonts w:ascii="Times New Roman" w:hAnsi="Times New Roman" w:cs="Times New Roman"/>
          <w:b/>
          <w:bCs/>
          <w:sz w:val="28"/>
          <w:szCs w:val="28"/>
        </w:rPr>
        <w:t>питання</w:t>
      </w:r>
      <w:proofErr w:type="spellEnd"/>
      <w:r w:rsidRPr="00CD7CB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54A3D7EA" w14:textId="19A5D6FE" w:rsidR="00A12D0E" w:rsidRPr="00A12D0E" w:rsidRDefault="00A12D0E" w:rsidP="00CD7CB5">
      <w:pPr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Перерахуйте правила поведінки при укусі отруйним видом, якщо ви самі у лісі.</w:t>
      </w:r>
    </w:p>
    <w:p w14:paraId="24103648" w14:textId="20FAE805" w:rsidR="00CD7CB5" w:rsidRPr="00CD7CB5" w:rsidRDefault="00CD7CB5" w:rsidP="00CD7CB5">
      <w:pPr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D7CB5">
        <w:rPr>
          <w:rFonts w:ascii="Times New Roman" w:hAnsi="Times New Roman" w:cs="Times New Roman"/>
          <w:sz w:val="28"/>
          <w:szCs w:val="28"/>
        </w:rPr>
        <w:t xml:space="preserve">До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якого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класу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, ряду та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родини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належить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гадюка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Нікольського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>?</w:t>
      </w:r>
    </w:p>
    <w:p w14:paraId="1CFF20A8" w14:textId="77777777" w:rsidR="00CD7CB5" w:rsidRPr="00CD7CB5" w:rsidRDefault="00CD7CB5" w:rsidP="00CD7CB5">
      <w:pPr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Який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таксономічний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статус виду та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його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місце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у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комплексі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i/>
          <w:iCs/>
          <w:sz w:val="28"/>
          <w:szCs w:val="28"/>
        </w:rPr>
        <w:t>Vipera</w:t>
      </w:r>
      <w:proofErr w:type="spellEnd"/>
      <w:r w:rsidRPr="00CD7CB5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i/>
          <w:iCs/>
          <w:sz w:val="28"/>
          <w:szCs w:val="28"/>
        </w:rPr>
        <w:t>berus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>?</w:t>
      </w:r>
    </w:p>
    <w:p w14:paraId="02947EDD" w14:textId="77777777" w:rsidR="00CD7CB5" w:rsidRPr="00CD7CB5" w:rsidRDefault="00CD7CB5" w:rsidP="00CD7CB5">
      <w:pPr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Який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природоохоронний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статус гадюки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Нікольського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Україні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>?</w:t>
      </w:r>
    </w:p>
    <w:p w14:paraId="15D38FBF" w14:textId="77777777" w:rsidR="00CD7CB5" w:rsidRPr="00CD7CB5" w:rsidRDefault="00CD7CB5" w:rsidP="00CD7CB5">
      <w:pPr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D7CB5">
        <w:rPr>
          <w:rFonts w:ascii="Times New Roman" w:hAnsi="Times New Roman" w:cs="Times New Roman"/>
          <w:sz w:val="28"/>
          <w:szCs w:val="28"/>
        </w:rPr>
        <w:t xml:space="preserve">У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яких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природних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зонах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України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зустрічається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гадюка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Нікольського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>?</w:t>
      </w:r>
    </w:p>
    <w:p w14:paraId="703E5359" w14:textId="77777777" w:rsidR="00CD7CB5" w:rsidRPr="00CD7CB5" w:rsidRDefault="00CD7CB5" w:rsidP="00CD7CB5">
      <w:pPr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Які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типи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біотопів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віддає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перевагу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цей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вид?</w:t>
      </w:r>
    </w:p>
    <w:p w14:paraId="221080AF" w14:textId="77777777" w:rsidR="00CD7CB5" w:rsidRPr="00CD7CB5" w:rsidRDefault="00CD7CB5" w:rsidP="00CD7CB5">
      <w:pPr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Які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середні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показники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чисельності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гадюки в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природі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>?</w:t>
      </w:r>
    </w:p>
    <w:p w14:paraId="6E257D15" w14:textId="77777777" w:rsidR="00CD7CB5" w:rsidRPr="00CD7CB5" w:rsidRDefault="00CD7CB5" w:rsidP="00CD7CB5">
      <w:pPr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Основні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причини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зниження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чисельності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виду?</w:t>
      </w:r>
    </w:p>
    <w:p w14:paraId="2F3C81B8" w14:textId="77777777" w:rsidR="00CD7CB5" w:rsidRPr="00CD7CB5" w:rsidRDefault="00CD7CB5" w:rsidP="00CD7CB5">
      <w:pPr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Який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характер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діяльності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денний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нічний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)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властивий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гадюці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Нікольського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>?</w:t>
      </w:r>
    </w:p>
    <w:p w14:paraId="3F4949AF" w14:textId="77777777" w:rsidR="00CD7CB5" w:rsidRPr="00CD7CB5" w:rsidRDefault="00CD7CB5" w:rsidP="00CD7CB5">
      <w:pPr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Якими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організмами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переважно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живиться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цей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вид?</w:t>
      </w:r>
    </w:p>
    <w:p w14:paraId="799C903E" w14:textId="77777777" w:rsidR="00CD7CB5" w:rsidRPr="00CD7CB5" w:rsidRDefault="00CD7CB5" w:rsidP="00CD7CB5">
      <w:pPr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Які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строки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парування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та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народження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молоді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>?</w:t>
      </w:r>
    </w:p>
    <w:p w14:paraId="06569A48" w14:textId="77777777" w:rsidR="00CD7CB5" w:rsidRPr="00CD7CB5" w:rsidRDefault="00CD7CB5" w:rsidP="00CD7CB5">
      <w:pPr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Чи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є гадюка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Нікольського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яйцекладною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або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яйцеживородною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>?</w:t>
      </w:r>
    </w:p>
    <w:p w14:paraId="43696418" w14:textId="77777777" w:rsidR="00CD7CB5" w:rsidRPr="00CD7CB5" w:rsidRDefault="00CD7CB5" w:rsidP="00CD7CB5">
      <w:pPr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D7CB5">
        <w:rPr>
          <w:rFonts w:ascii="Times New Roman" w:hAnsi="Times New Roman" w:cs="Times New Roman"/>
          <w:sz w:val="28"/>
          <w:szCs w:val="28"/>
        </w:rPr>
        <w:t xml:space="preserve">Чим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відрізняється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забарвлення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дорослих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новонароджених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особин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>?</w:t>
      </w:r>
    </w:p>
    <w:p w14:paraId="3D31BF71" w14:textId="77777777" w:rsidR="00CD7CB5" w:rsidRPr="00CD7CB5" w:rsidRDefault="00CD7CB5" w:rsidP="00CD7CB5">
      <w:pPr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Яких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розмірів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досягають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самці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та самки?</w:t>
      </w:r>
    </w:p>
    <w:p w14:paraId="388A19E8" w14:textId="77777777" w:rsidR="00CD7CB5" w:rsidRPr="00CD7CB5" w:rsidRDefault="00CD7CB5" w:rsidP="00CD7CB5">
      <w:pPr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D7CB5">
        <w:rPr>
          <w:rFonts w:ascii="Times New Roman" w:hAnsi="Times New Roman" w:cs="Times New Roman"/>
          <w:sz w:val="28"/>
          <w:szCs w:val="28"/>
        </w:rPr>
        <w:t xml:space="preserve">Де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переважно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ховаються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змії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під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час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відпочинку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>?</w:t>
      </w:r>
    </w:p>
    <w:p w14:paraId="7C1A4D87" w14:textId="77777777" w:rsidR="00CD7CB5" w:rsidRPr="00CD7CB5" w:rsidRDefault="00CD7CB5" w:rsidP="00CD7CB5">
      <w:pPr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Які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заходи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охорони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застосовуються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для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збереження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виду?</w:t>
      </w:r>
    </w:p>
    <w:p w14:paraId="32B423C4" w14:textId="77777777" w:rsidR="00CD7CB5" w:rsidRPr="00CD7CB5" w:rsidRDefault="00CD7CB5" w:rsidP="00CD7CB5">
      <w:pPr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Чому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гадюку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Нікольського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вважають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реліктовим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видом?</w:t>
      </w:r>
    </w:p>
    <w:p w14:paraId="727E0B38" w14:textId="77777777" w:rsidR="00CD7CB5" w:rsidRPr="00CD7CB5" w:rsidRDefault="00CD7CB5" w:rsidP="00CD7CB5">
      <w:pPr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Які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екологічні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наслідки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має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гібридизація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гадюки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Нікольського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зі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звичайною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гадюкою?</w:t>
      </w:r>
    </w:p>
    <w:p w14:paraId="23ACB9B3" w14:textId="77777777" w:rsidR="00CD7CB5" w:rsidRPr="00CD7CB5" w:rsidRDefault="00CD7CB5" w:rsidP="00CD7CB5">
      <w:pPr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Чому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навіть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при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високій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щільності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окремих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ділянках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площа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необхідна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для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існування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популяції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, є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більшою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>?</w:t>
      </w:r>
    </w:p>
    <w:p w14:paraId="213E5405" w14:textId="77777777" w:rsidR="00CD7CB5" w:rsidRPr="00CD7CB5" w:rsidRDefault="00CD7CB5" w:rsidP="00CD7CB5">
      <w:pPr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D7CB5">
        <w:rPr>
          <w:rFonts w:ascii="Times New Roman" w:hAnsi="Times New Roman" w:cs="Times New Roman"/>
          <w:sz w:val="28"/>
          <w:szCs w:val="28"/>
        </w:rPr>
        <w:lastRenderedPageBreak/>
        <w:t>Які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фактори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найбільше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загрожують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виду в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антропогенних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ландшафтах?</w:t>
      </w:r>
    </w:p>
    <w:p w14:paraId="1368D2F1" w14:textId="77777777" w:rsidR="00CD7CB5" w:rsidRPr="00CD7CB5" w:rsidRDefault="00CD7CB5" w:rsidP="00CD7CB5">
      <w:pPr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D7CB5">
        <w:rPr>
          <w:rFonts w:ascii="Times New Roman" w:hAnsi="Times New Roman" w:cs="Times New Roman"/>
          <w:sz w:val="28"/>
          <w:szCs w:val="28"/>
        </w:rPr>
        <w:t xml:space="preserve">Як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кліматичні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зміни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можуть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вплинути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на ареал гадюки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Нікольського?</w:t>
      </w:r>
      <w:proofErr w:type="spellEnd"/>
    </w:p>
    <w:p w14:paraId="43AA1B56" w14:textId="77777777" w:rsidR="00CD7CB5" w:rsidRPr="00CD7CB5" w:rsidRDefault="00CD7CB5" w:rsidP="00CD7CB5">
      <w:pPr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D7CB5">
        <w:rPr>
          <w:rFonts w:ascii="Times New Roman" w:hAnsi="Times New Roman" w:cs="Times New Roman"/>
          <w:sz w:val="28"/>
          <w:szCs w:val="28"/>
        </w:rPr>
        <w:t xml:space="preserve">Яке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значення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має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вид у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регуляції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чисельності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дрібних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ссавців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>?</w:t>
      </w:r>
    </w:p>
    <w:p w14:paraId="4EF60197" w14:textId="77777777" w:rsidR="00CD7CB5" w:rsidRPr="00CD7CB5" w:rsidRDefault="00CD7CB5" w:rsidP="00CD7CB5">
      <w:pPr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Чому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чорна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однотонна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забарвленість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може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бути адаптивною?</w:t>
      </w:r>
    </w:p>
    <w:p w14:paraId="771A070A" w14:textId="77777777" w:rsidR="00CD7CB5" w:rsidRPr="00CD7CB5" w:rsidRDefault="00CD7CB5" w:rsidP="00CD7CB5">
      <w:pPr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Чи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є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загроза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для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людини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з боку гадюки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Нікольського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? Як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оцінюється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її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отруйність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>?</w:t>
      </w:r>
    </w:p>
    <w:p w14:paraId="502DA08D" w14:textId="77777777" w:rsidR="00CD7CB5" w:rsidRPr="00CD7CB5" w:rsidRDefault="00CD7CB5" w:rsidP="00CD7CB5">
      <w:pPr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Чи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можливе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створення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розплідників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для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підтримання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чисельності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?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Які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труднощі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можуть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виникнути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>?</w:t>
      </w:r>
    </w:p>
    <w:p w14:paraId="21E4E98B" w14:textId="77777777" w:rsidR="00CD7CB5" w:rsidRPr="00CD7CB5" w:rsidRDefault="00CD7CB5" w:rsidP="00CD7CB5">
      <w:pPr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Поясніть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чому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збереження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екотонів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має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ключове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значення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для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цього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виду.</w:t>
      </w:r>
    </w:p>
    <w:p w14:paraId="7A276E9A" w14:textId="77777777" w:rsidR="00CD7CB5" w:rsidRPr="00CD7CB5" w:rsidRDefault="00CD7CB5" w:rsidP="00CD7CB5">
      <w:pPr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D7CB5">
        <w:rPr>
          <w:rFonts w:ascii="Times New Roman" w:hAnsi="Times New Roman" w:cs="Times New Roman"/>
          <w:sz w:val="28"/>
          <w:szCs w:val="28"/>
        </w:rPr>
        <w:t xml:space="preserve">До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якого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типу,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класу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, ряду та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родини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належить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степова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гадюка?</w:t>
      </w:r>
    </w:p>
    <w:p w14:paraId="1DF9A741" w14:textId="77777777" w:rsidR="00CD7CB5" w:rsidRPr="00CD7CB5" w:rsidRDefault="00CD7CB5" w:rsidP="00CD7CB5">
      <w:pPr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Скільки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видів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роду </w:t>
      </w:r>
      <w:proofErr w:type="spellStart"/>
      <w:r w:rsidRPr="00CD7CB5">
        <w:rPr>
          <w:rFonts w:ascii="Times New Roman" w:hAnsi="Times New Roman" w:cs="Times New Roman"/>
          <w:i/>
          <w:iCs/>
          <w:sz w:val="28"/>
          <w:szCs w:val="28"/>
        </w:rPr>
        <w:t>Vipera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представлені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у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фауні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України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>?</w:t>
      </w:r>
    </w:p>
    <w:p w14:paraId="0E45039B" w14:textId="77777777" w:rsidR="00CD7CB5" w:rsidRPr="00CD7CB5" w:rsidRDefault="00CD7CB5" w:rsidP="00CD7CB5">
      <w:pPr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Який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підвид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степової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гадюки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мешкає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Україні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>?</w:t>
      </w:r>
    </w:p>
    <w:p w14:paraId="6BB133F2" w14:textId="77777777" w:rsidR="00CD7CB5" w:rsidRPr="00CD7CB5" w:rsidRDefault="00CD7CB5" w:rsidP="00CD7CB5">
      <w:pPr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Які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території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охоплює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ареал </w:t>
      </w:r>
      <w:proofErr w:type="spellStart"/>
      <w:r w:rsidRPr="00CD7CB5">
        <w:rPr>
          <w:rFonts w:ascii="Times New Roman" w:hAnsi="Times New Roman" w:cs="Times New Roman"/>
          <w:i/>
          <w:iCs/>
          <w:sz w:val="28"/>
          <w:szCs w:val="28"/>
        </w:rPr>
        <w:t>Vipera</w:t>
      </w:r>
      <w:proofErr w:type="spellEnd"/>
      <w:r w:rsidRPr="00CD7CB5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i/>
          <w:iCs/>
          <w:sz w:val="28"/>
          <w:szCs w:val="28"/>
        </w:rPr>
        <w:t>renardi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за межами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України?</w:t>
      </w:r>
      <w:proofErr w:type="spellEnd"/>
    </w:p>
    <w:p w14:paraId="66AA5ECB" w14:textId="77777777" w:rsidR="00CD7CB5" w:rsidRPr="00CD7CB5" w:rsidRDefault="00CD7CB5" w:rsidP="00CD7CB5">
      <w:pPr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D7CB5">
        <w:rPr>
          <w:rFonts w:ascii="Times New Roman" w:hAnsi="Times New Roman" w:cs="Times New Roman"/>
          <w:sz w:val="28"/>
          <w:szCs w:val="28"/>
        </w:rPr>
        <w:t xml:space="preserve">У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яких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природних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зонах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України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найчастіше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зустрічається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степова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гадюка?</w:t>
      </w:r>
    </w:p>
    <w:p w14:paraId="0E1AFD3B" w14:textId="77777777" w:rsidR="00CD7CB5" w:rsidRPr="00CD7CB5" w:rsidRDefault="00CD7CB5" w:rsidP="00CD7CB5">
      <w:pPr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D7CB5">
        <w:rPr>
          <w:rFonts w:ascii="Times New Roman" w:hAnsi="Times New Roman" w:cs="Times New Roman"/>
          <w:sz w:val="28"/>
          <w:szCs w:val="28"/>
        </w:rPr>
        <w:t xml:space="preserve">На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яких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територіях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України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чисельність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степової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гадюки є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найвищою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>?</w:t>
      </w:r>
    </w:p>
    <w:p w14:paraId="133BE821" w14:textId="77777777" w:rsidR="00CD7CB5" w:rsidRPr="00CD7CB5" w:rsidRDefault="00CD7CB5" w:rsidP="00CD7CB5">
      <w:pPr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Які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основні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причини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зниження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чисельності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цього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виду?</w:t>
      </w:r>
    </w:p>
    <w:p w14:paraId="765115D9" w14:textId="77777777" w:rsidR="00CD7CB5" w:rsidRPr="00CD7CB5" w:rsidRDefault="00CD7CB5" w:rsidP="00CD7CB5">
      <w:pPr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Чому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деяких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степових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районах гадюка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повністю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зникла?</w:t>
      </w:r>
      <w:proofErr w:type="spellEnd"/>
    </w:p>
    <w:p w14:paraId="4437CA80" w14:textId="77777777" w:rsidR="00CD7CB5" w:rsidRPr="00CD7CB5" w:rsidRDefault="00CD7CB5" w:rsidP="00CD7CB5">
      <w:pPr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D7CB5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який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період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року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степова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гадюка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проявляє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активність?</w:t>
      </w:r>
      <w:proofErr w:type="spellEnd"/>
    </w:p>
    <w:p w14:paraId="17FF65B0" w14:textId="77777777" w:rsidR="00CD7CB5" w:rsidRPr="00CD7CB5" w:rsidRDefault="00CD7CB5" w:rsidP="00CD7CB5">
      <w:pPr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D7CB5">
        <w:rPr>
          <w:rFonts w:ascii="Times New Roman" w:hAnsi="Times New Roman" w:cs="Times New Roman"/>
          <w:sz w:val="28"/>
          <w:szCs w:val="28"/>
        </w:rPr>
        <w:t xml:space="preserve">У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яких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укриттях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здебільшого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ховається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цей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вид?</w:t>
      </w:r>
    </w:p>
    <w:p w14:paraId="32A57B74" w14:textId="77777777" w:rsidR="00CD7CB5" w:rsidRPr="00CD7CB5" w:rsidRDefault="00CD7CB5" w:rsidP="00CD7CB5">
      <w:pPr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Які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групи тварин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становлять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основу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її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раціону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весною?</w:t>
      </w:r>
    </w:p>
    <w:p w14:paraId="1DA93F32" w14:textId="77777777" w:rsidR="00CD7CB5" w:rsidRPr="00CD7CB5" w:rsidRDefault="00CD7CB5" w:rsidP="00CD7CB5">
      <w:pPr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D7CB5">
        <w:rPr>
          <w:rFonts w:ascii="Times New Roman" w:hAnsi="Times New Roman" w:cs="Times New Roman"/>
          <w:sz w:val="28"/>
          <w:szCs w:val="28"/>
        </w:rPr>
        <w:t xml:space="preserve">Чим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здебільшого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живиться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влітку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та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восени?</w:t>
      </w:r>
      <w:proofErr w:type="spellEnd"/>
    </w:p>
    <w:p w14:paraId="36DC7A6B" w14:textId="77777777" w:rsidR="00CD7CB5" w:rsidRPr="00CD7CB5" w:rsidRDefault="00CD7CB5" w:rsidP="00CD7CB5">
      <w:pPr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D7CB5">
        <w:rPr>
          <w:rFonts w:ascii="Times New Roman" w:hAnsi="Times New Roman" w:cs="Times New Roman"/>
          <w:sz w:val="28"/>
          <w:szCs w:val="28"/>
        </w:rPr>
        <w:t xml:space="preserve">Коли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відбувається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парування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>?</w:t>
      </w:r>
    </w:p>
    <w:p w14:paraId="48DAABD0" w14:textId="77777777" w:rsidR="00CD7CB5" w:rsidRPr="00CD7CB5" w:rsidRDefault="00CD7CB5" w:rsidP="00CD7CB5">
      <w:pPr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Чи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відкладає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степова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гадюка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яйця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чи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є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яйцеживородною?</w:t>
      </w:r>
      <w:proofErr w:type="spellEnd"/>
    </w:p>
    <w:p w14:paraId="1404032B" w14:textId="77777777" w:rsidR="00CD7CB5" w:rsidRPr="00CD7CB5" w:rsidRDefault="00CD7CB5" w:rsidP="00CD7CB5">
      <w:pPr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D7CB5">
        <w:rPr>
          <w:rFonts w:ascii="Times New Roman" w:hAnsi="Times New Roman" w:cs="Times New Roman"/>
          <w:sz w:val="28"/>
          <w:szCs w:val="28"/>
        </w:rPr>
        <w:t xml:space="preserve">Коли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народжується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молодь і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скільки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малят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зазвичай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має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самка?</w:t>
      </w:r>
    </w:p>
    <w:p w14:paraId="5152EF96" w14:textId="77777777" w:rsidR="00CD7CB5" w:rsidRPr="00CD7CB5" w:rsidRDefault="00CD7CB5" w:rsidP="00CD7CB5">
      <w:pPr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D7CB5">
        <w:rPr>
          <w:rFonts w:ascii="Times New Roman" w:hAnsi="Times New Roman" w:cs="Times New Roman"/>
          <w:sz w:val="28"/>
          <w:szCs w:val="28"/>
        </w:rPr>
        <w:t xml:space="preserve">Як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виглядає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характерний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рисунок на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спині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гадюки?</w:t>
      </w:r>
    </w:p>
    <w:p w14:paraId="3F520D15" w14:textId="77777777" w:rsidR="00CD7CB5" w:rsidRPr="00CD7CB5" w:rsidRDefault="00CD7CB5" w:rsidP="00CD7CB5">
      <w:pPr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D7CB5">
        <w:rPr>
          <w:rFonts w:ascii="Times New Roman" w:hAnsi="Times New Roman" w:cs="Times New Roman"/>
          <w:sz w:val="28"/>
          <w:szCs w:val="28"/>
        </w:rPr>
        <w:t xml:space="preserve">Чим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відрізняється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забарвлення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черева у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різних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особин?</w:t>
      </w:r>
      <w:proofErr w:type="spellEnd"/>
    </w:p>
    <w:p w14:paraId="1AE59997" w14:textId="77777777" w:rsidR="00CD7CB5" w:rsidRPr="00CD7CB5" w:rsidRDefault="00CD7CB5" w:rsidP="00CD7CB5">
      <w:pPr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D7CB5">
        <w:rPr>
          <w:rFonts w:ascii="Times New Roman" w:hAnsi="Times New Roman" w:cs="Times New Roman"/>
          <w:sz w:val="28"/>
          <w:szCs w:val="28"/>
        </w:rPr>
        <w:lastRenderedPageBreak/>
        <w:t>Наскільки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небезпечна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отрута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степової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гадюки для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людини?</w:t>
      </w:r>
      <w:proofErr w:type="spellEnd"/>
    </w:p>
    <w:p w14:paraId="2F7EED2E" w14:textId="77777777" w:rsidR="00CD7CB5" w:rsidRPr="00CD7CB5" w:rsidRDefault="00CD7CB5" w:rsidP="00CD7CB5">
      <w:pPr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D7CB5">
        <w:rPr>
          <w:rFonts w:ascii="Times New Roman" w:hAnsi="Times New Roman" w:cs="Times New Roman"/>
          <w:sz w:val="28"/>
          <w:szCs w:val="28"/>
        </w:rPr>
        <w:t xml:space="preserve">Яку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користь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степова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гадюка приносить агро- та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степовим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екосистемам?</w:t>
      </w:r>
      <w:proofErr w:type="spellEnd"/>
    </w:p>
    <w:p w14:paraId="596F95D2" w14:textId="77777777" w:rsidR="00CD7CB5" w:rsidRPr="00CD7CB5" w:rsidRDefault="00CD7CB5" w:rsidP="00CD7CB5">
      <w:pPr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D7CB5">
        <w:rPr>
          <w:rFonts w:ascii="Times New Roman" w:hAnsi="Times New Roman" w:cs="Times New Roman"/>
          <w:sz w:val="28"/>
          <w:szCs w:val="28"/>
        </w:rPr>
        <w:t xml:space="preserve">Яке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значення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має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отрута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гадюки для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медицини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>?</w:t>
      </w:r>
    </w:p>
    <w:p w14:paraId="223B8C2E" w14:textId="2C732C19" w:rsidR="00CD7CB5" w:rsidRPr="00CD7CB5" w:rsidRDefault="00CD7CB5" w:rsidP="00CD7CB5">
      <w:pPr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Чому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степову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гадюку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вважають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важливим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компонентом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степових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екосистем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з точки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зору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регуляції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чисельності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7CB5">
        <w:rPr>
          <w:rFonts w:ascii="Times New Roman" w:hAnsi="Times New Roman" w:cs="Times New Roman"/>
          <w:sz w:val="28"/>
          <w:szCs w:val="28"/>
        </w:rPr>
        <w:t>інших</w:t>
      </w:r>
      <w:proofErr w:type="spellEnd"/>
      <w:r w:rsidRPr="00CD7CB5">
        <w:rPr>
          <w:rFonts w:ascii="Times New Roman" w:hAnsi="Times New Roman" w:cs="Times New Roman"/>
          <w:sz w:val="28"/>
          <w:szCs w:val="28"/>
        </w:rPr>
        <w:t xml:space="preserve"> тварин?</w:t>
      </w:r>
    </w:p>
    <w:p w14:paraId="32361F0E" w14:textId="77777777" w:rsidR="00CD7CB5" w:rsidRPr="00A21486" w:rsidRDefault="00CD7CB5" w:rsidP="00CD7CB5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sectPr w:rsidR="00CD7CB5" w:rsidRPr="00A2148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FD4605A"/>
    <w:multiLevelType w:val="multilevel"/>
    <w:tmpl w:val="41A4B0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24E6618"/>
    <w:multiLevelType w:val="multilevel"/>
    <w:tmpl w:val="FBE05C0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1E167348"/>
    <w:multiLevelType w:val="multilevel"/>
    <w:tmpl w:val="DA00CC2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282D787F"/>
    <w:multiLevelType w:val="multilevel"/>
    <w:tmpl w:val="C568DB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35262D7D"/>
    <w:multiLevelType w:val="multilevel"/>
    <w:tmpl w:val="818082C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35803130"/>
    <w:multiLevelType w:val="multilevel"/>
    <w:tmpl w:val="7AB615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387A61B9"/>
    <w:multiLevelType w:val="multilevel"/>
    <w:tmpl w:val="97FE5CAE"/>
    <w:lvl w:ilvl="0">
      <w:start w:val="1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3D0D506D"/>
    <w:multiLevelType w:val="multilevel"/>
    <w:tmpl w:val="55AADBF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3DE95F42"/>
    <w:multiLevelType w:val="multilevel"/>
    <w:tmpl w:val="439AFF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42377C5F"/>
    <w:multiLevelType w:val="multilevel"/>
    <w:tmpl w:val="3BF21AFE"/>
    <w:lvl w:ilvl="0">
      <w:start w:val="2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45B86FF3"/>
    <w:multiLevelType w:val="multilevel"/>
    <w:tmpl w:val="222EC248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4D7074E1"/>
    <w:multiLevelType w:val="multilevel"/>
    <w:tmpl w:val="6F50F2F6"/>
    <w:lvl w:ilvl="0">
      <w:start w:val="2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57CF60FA"/>
    <w:multiLevelType w:val="multilevel"/>
    <w:tmpl w:val="4B6E3D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597C40C1"/>
    <w:multiLevelType w:val="multilevel"/>
    <w:tmpl w:val="E15E7060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6A9769FF"/>
    <w:multiLevelType w:val="multilevel"/>
    <w:tmpl w:val="6C0A27C4"/>
    <w:lvl w:ilvl="0">
      <w:start w:val="2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759A5422"/>
    <w:multiLevelType w:val="multilevel"/>
    <w:tmpl w:val="DFC63C6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7F163D2D"/>
    <w:multiLevelType w:val="multilevel"/>
    <w:tmpl w:val="32BE036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20131235">
    <w:abstractNumId w:val="5"/>
  </w:num>
  <w:num w:numId="2" w16cid:durableId="543758488">
    <w:abstractNumId w:val="0"/>
  </w:num>
  <w:num w:numId="3" w16cid:durableId="1413116235">
    <w:abstractNumId w:val="3"/>
  </w:num>
  <w:num w:numId="4" w16cid:durableId="249050740">
    <w:abstractNumId w:val="1"/>
  </w:num>
  <w:num w:numId="5" w16cid:durableId="752747887">
    <w:abstractNumId w:val="4"/>
  </w:num>
  <w:num w:numId="6" w16cid:durableId="960115172">
    <w:abstractNumId w:val="2"/>
  </w:num>
  <w:num w:numId="7" w16cid:durableId="738601140">
    <w:abstractNumId w:val="15"/>
  </w:num>
  <w:num w:numId="8" w16cid:durableId="11498995">
    <w:abstractNumId w:val="7"/>
  </w:num>
  <w:num w:numId="9" w16cid:durableId="989476411">
    <w:abstractNumId w:val="12"/>
  </w:num>
  <w:num w:numId="10" w16cid:durableId="1967352395">
    <w:abstractNumId w:val="8"/>
  </w:num>
  <w:num w:numId="11" w16cid:durableId="508909181">
    <w:abstractNumId w:val="16"/>
  </w:num>
  <w:num w:numId="12" w16cid:durableId="1706250657">
    <w:abstractNumId w:val="10"/>
  </w:num>
  <w:num w:numId="13" w16cid:durableId="1457599879">
    <w:abstractNumId w:val="13"/>
  </w:num>
  <w:num w:numId="14" w16cid:durableId="169610949">
    <w:abstractNumId w:val="6"/>
  </w:num>
  <w:num w:numId="15" w16cid:durableId="1984775677">
    <w:abstractNumId w:val="9"/>
  </w:num>
  <w:num w:numId="16" w16cid:durableId="1129013717">
    <w:abstractNumId w:val="11"/>
  </w:num>
  <w:num w:numId="17" w16cid:durableId="2070225556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131D5"/>
    <w:rsid w:val="003A7EB9"/>
    <w:rsid w:val="003F32D1"/>
    <w:rsid w:val="005D50E5"/>
    <w:rsid w:val="007131D5"/>
    <w:rsid w:val="00786F62"/>
    <w:rsid w:val="00897FFD"/>
    <w:rsid w:val="00A12D0E"/>
    <w:rsid w:val="00A21486"/>
    <w:rsid w:val="00AE65B2"/>
    <w:rsid w:val="00C26B17"/>
    <w:rsid w:val="00CD7CB5"/>
    <w:rsid w:val="00DB5C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019106F"/>
  <w15:chartTrackingRefBased/>
  <w15:docId w15:val="{1878141D-7810-4EC1-A4DE-75B7195E67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ru-RU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7131D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131D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131D5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7131D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7131D5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7131D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7131D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7131D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7131D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131D5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7131D5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7131D5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7131D5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7131D5"/>
    <w:rPr>
      <w:rFonts w:eastAsiaTheme="majorEastAsia" w:cstheme="majorBidi"/>
      <w:color w:val="2F5496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7131D5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7131D5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7131D5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7131D5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7131D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Назва Знак"/>
    <w:basedOn w:val="a0"/>
    <w:link w:val="a3"/>
    <w:uiPriority w:val="10"/>
    <w:rsid w:val="007131D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7131D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ідзаголовок Знак"/>
    <w:basedOn w:val="a0"/>
    <w:link w:val="a5"/>
    <w:uiPriority w:val="11"/>
    <w:rsid w:val="007131D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7131D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Цитата Знак"/>
    <w:basedOn w:val="a0"/>
    <w:link w:val="a7"/>
    <w:uiPriority w:val="29"/>
    <w:rsid w:val="007131D5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7131D5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7131D5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7131D5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Насичена цитата Знак"/>
    <w:basedOn w:val="a0"/>
    <w:link w:val="ab"/>
    <w:uiPriority w:val="30"/>
    <w:rsid w:val="007131D5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7131D5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</TotalTime>
  <Pages>12</Pages>
  <Words>802</Words>
  <Characters>4574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Asus</cp:lastModifiedBy>
  <cp:revision>3</cp:revision>
  <dcterms:created xsi:type="dcterms:W3CDTF">2025-11-16T14:02:00Z</dcterms:created>
  <dcterms:modified xsi:type="dcterms:W3CDTF">2025-11-16T15:32:00Z</dcterms:modified>
</cp:coreProperties>
</file>