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98" w:type="dxa"/>
        <w:jc w:val="center"/>
        <w:tblLook w:val="04A0" w:firstRow="1" w:lastRow="0" w:firstColumn="1" w:lastColumn="0" w:noHBand="0" w:noVBand="1"/>
      </w:tblPr>
      <w:tblGrid>
        <w:gridCol w:w="5796"/>
        <w:gridCol w:w="3802"/>
      </w:tblGrid>
      <w:tr w:rsidR="00526336" w:rsidRPr="00AB22A5" w14:paraId="174ACAB2" w14:textId="77777777">
        <w:trPr>
          <w:jc w:val="center"/>
        </w:trPr>
        <w:tc>
          <w:tcPr>
            <w:tcW w:w="9598" w:type="dxa"/>
            <w:gridSpan w:val="2"/>
            <w:shd w:val="clear" w:color="auto" w:fill="auto"/>
          </w:tcPr>
          <w:p w14:paraId="174ACAAB" w14:textId="339ED14C" w:rsidR="001322DF" w:rsidRPr="00AB22A5" w:rsidRDefault="001D008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Дер</w:t>
            </w:r>
            <w:r w:rsidR="00587A2A" w:rsidRPr="00AB22A5">
              <w:rPr>
                <w:sz w:val="28"/>
                <w:szCs w:val="28"/>
                <w:lang w:val="uk-UA"/>
              </w:rPr>
              <w:t>ж</w:t>
            </w:r>
            <w:r w:rsidRPr="00AB22A5">
              <w:rPr>
                <w:sz w:val="28"/>
                <w:szCs w:val="28"/>
                <w:lang w:val="uk-UA"/>
              </w:rPr>
              <w:t xml:space="preserve">авний </w:t>
            </w:r>
            <w:r w:rsidR="001322DF" w:rsidRPr="00AB22A5">
              <w:rPr>
                <w:sz w:val="28"/>
                <w:szCs w:val="28"/>
                <w:lang w:val="uk-UA"/>
              </w:rPr>
              <w:t>університет</w:t>
            </w:r>
            <w:r w:rsidRPr="00AB22A5">
              <w:rPr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AB22A5">
              <w:rPr>
                <w:sz w:val="28"/>
                <w:szCs w:val="28"/>
                <w:lang w:val="uk-UA"/>
              </w:rPr>
              <w:t>Житомірська</w:t>
            </w:r>
            <w:proofErr w:type="spellEnd"/>
            <w:r w:rsidRPr="00AB22A5">
              <w:rPr>
                <w:sz w:val="28"/>
                <w:szCs w:val="28"/>
                <w:lang w:val="uk-UA"/>
              </w:rPr>
              <w:t xml:space="preserve"> політехніка"</w:t>
            </w:r>
          </w:p>
          <w:p w14:paraId="174ACAAC" w14:textId="77777777" w:rsidR="001322DF" w:rsidRPr="00AB22A5" w:rsidRDefault="001322DF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14:paraId="174ACAAD" w14:textId="77777777" w:rsidR="00513AB2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 xml:space="preserve">Кафедра комп’ютерної інженерії та </w:t>
            </w:r>
            <w:proofErr w:type="spellStart"/>
            <w:r w:rsidRPr="00AB22A5">
              <w:rPr>
                <w:sz w:val="28"/>
                <w:szCs w:val="28"/>
                <w:lang w:val="uk-UA"/>
              </w:rPr>
              <w:t>кібербезпеки</w:t>
            </w:r>
            <w:proofErr w:type="spellEnd"/>
          </w:p>
          <w:p w14:paraId="174ACAAE" w14:textId="77777777" w:rsidR="00513AB2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</w:t>
            </w:r>
            <w:r w:rsidR="00BC4715" w:rsidRPr="00AB22A5">
              <w:rPr>
                <w:sz w:val="28"/>
                <w:szCs w:val="28"/>
                <w:lang w:val="uk-UA"/>
              </w:rPr>
              <w:t>ість</w:t>
            </w:r>
            <w:r w:rsidR="001322DF" w:rsidRPr="00AB22A5">
              <w:rPr>
                <w:sz w:val="28"/>
                <w:szCs w:val="28"/>
                <w:lang w:val="uk-UA"/>
              </w:rPr>
              <w:t xml:space="preserve">: </w:t>
            </w:r>
            <w:r w:rsidR="008F54AE" w:rsidRPr="00AB22A5">
              <w:rPr>
                <w:sz w:val="28"/>
                <w:szCs w:val="28"/>
                <w:lang w:val="uk-UA"/>
              </w:rPr>
              <w:t>12</w:t>
            </w:r>
            <w:r w:rsidR="001D0082" w:rsidRPr="00AB22A5">
              <w:rPr>
                <w:sz w:val="28"/>
                <w:szCs w:val="28"/>
                <w:lang w:val="uk-UA"/>
              </w:rPr>
              <w:t>3</w:t>
            </w:r>
            <w:r w:rsidR="008F54AE" w:rsidRPr="00AB22A5">
              <w:rPr>
                <w:sz w:val="28"/>
                <w:szCs w:val="28"/>
                <w:lang w:val="uk-UA"/>
              </w:rPr>
              <w:t xml:space="preserve"> </w:t>
            </w:r>
            <w:r w:rsidR="001D0082" w:rsidRPr="00AB22A5">
              <w:rPr>
                <w:sz w:val="28"/>
                <w:szCs w:val="28"/>
                <w:lang w:val="uk-UA"/>
              </w:rPr>
              <w:t>"Комп’ютерна і</w:t>
            </w:r>
            <w:r w:rsidR="008F54AE" w:rsidRPr="00AB22A5">
              <w:rPr>
                <w:sz w:val="28"/>
                <w:szCs w:val="28"/>
                <w:lang w:val="uk-UA"/>
              </w:rPr>
              <w:t>н</w:t>
            </w:r>
            <w:r w:rsidR="001D0082" w:rsidRPr="00AB22A5">
              <w:rPr>
                <w:sz w:val="28"/>
                <w:szCs w:val="28"/>
                <w:lang w:val="uk-UA"/>
              </w:rPr>
              <w:t>женерія"</w:t>
            </w:r>
          </w:p>
          <w:p w14:paraId="174ACAAF" w14:textId="77777777" w:rsidR="001D0082" w:rsidRPr="00AB22A5" w:rsidRDefault="001D0082" w:rsidP="001D0082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Спеціальність: 125 "</w:t>
            </w:r>
            <w:proofErr w:type="spellStart"/>
            <w:r w:rsidRPr="00AB22A5">
              <w:rPr>
                <w:sz w:val="28"/>
                <w:szCs w:val="28"/>
                <w:lang w:val="uk-UA"/>
              </w:rPr>
              <w:t>Кібербезпека</w:t>
            </w:r>
            <w:proofErr w:type="spellEnd"/>
            <w:r w:rsidRPr="00AB22A5">
              <w:rPr>
                <w:sz w:val="28"/>
                <w:szCs w:val="28"/>
                <w:lang w:val="uk-UA"/>
              </w:rPr>
              <w:t>"</w:t>
            </w:r>
          </w:p>
          <w:p w14:paraId="174ACAB0" w14:textId="77777777" w:rsidR="00C26D64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Освітній рівень</w:t>
            </w:r>
            <w:r w:rsidR="00FD4167" w:rsidRPr="00AB22A5">
              <w:rPr>
                <w:sz w:val="28"/>
                <w:szCs w:val="28"/>
                <w:lang w:val="uk-UA"/>
              </w:rPr>
              <w:t xml:space="preserve">: </w:t>
            </w:r>
            <w:r w:rsidR="001D0082" w:rsidRPr="00AB22A5">
              <w:rPr>
                <w:sz w:val="28"/>
                <w:szCs w:val="28"/>
                <w:lang w:val="uk-UA"/>
              </w:rPr>
              <w:t>"бакалавр"</w:t>
            </w:r>
          </w:p>
          <w:p w14:paraId="174ACAB1" w14:textId="77777777" w:rsidR="004C3AF2" w:rsidRPr="00AB22A5" w:rsidRDefault="004C3AF2" w:rsidP="00067A5B">
            <w:pPr>
              <w:jc w:val="center"/>
              <w:rPr>
                <w:lang w:val="uk-UA"/>
              </w:rPr>
            </w:pPr>
          </w:p>
        </w:tc>
      </w:tr>
      <w:tr w:rsidR="001322DF" w:rsidRPr="00AB22A5" w14:paraId="174ACABD" w14:textId="77777777" w:rsidTr="001D0082">
        <w:trPr>
          <w:jc w:val="center"/>
        </w:trPr>
        <w:tc>
          <w:tcPr>
            <w:tcW w:w="5796" w:type="dxa"/>
            <w:shd w:val="clear" w:color="auto" w:fill="auto"/>
          </w:tcPr>
          <w:p w14:paraId="174ACAB3" w14:textId="77777777" w:rsidR="001322DF" w:rsidRPr="00AB22A5" w:rsidRDefault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513AB2" w:rsidRPr="00AB22A5">
              <w:rPr>
                <w:lang w:val="uk-UA"/>
              </w:rPr>
              <w:t>ЗАТВЕРДЖУЮ</w:t>
            </w:r>
            <w:r w:rsidRPr="00AB22A5">
              <w:rPr>
                <w:lang w:val="uk-UA"/>
              </w:rPr>
              <w:t>"</w:t>
            </w:r>
          </w:p>
          <w:p w14:paraId="174ACAB4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Прор</w:t>
            </w:r>
            <w:r w:rsidR="001322DF" w:rsidRPr="00AB22A5">
              <w:rPr>
                <w:lang w:val="uk-UA"/>
              </w:rPr>
              <w:t xml:space="preserve">ектор </w:t>
            </w:r>
            <w:r w:rsidRPr="00AB22A5">
              <w:rPr>
                <w:lang w:val="uk-UA"/>
              </w:rPr>
              <w:t>з НПР</w:t>
            </w:r>
          </w:p>
          <w:p w14:paraId="174ACAB5" w14:textId="77777777" w:rsidR="00513AB2" w:rsidRPr="00AB22A5" w:rsidRDefault="00513AB2">
            <w:pPr>
              <w:rPr>
                <w:lang w:val="uk-UA"/>
              </w:rPr>
            </w:pPr>
          </w:p>
          <w:p w14:paraId="174ACAB6" w14:textId="77777777" w:rsidR="001322DF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________________ </w:t>
            </w:r>
            <w:r w:rsidR="000B0CA5" w:rsidRPr="00AB22A5">
              <w:rPr>
                <w:lang w:val="uk-UA"/>
              </w:rPr>
              <w:t>А.В. Морозов</w:t>
            </w:r>
            <w:r w:rsidRPr="00AB22A5">
              <w:rPr>
                <w:lang w:val="uk-UA"/>
              </w:rPr>
              <w:t xml:space="preserve"> </w:t>
            </w:r>
          </w:p>
          <w:p w14:paraId="174ACAB7" w14:textId="52999F71" w:rsidR="001322DF" w:rsidRPr="00AB22A5" w:rsidRDefault="001322DF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«____» ________ 20</w:t>
            </w:r>
            <w:r w:rsidR="00587A2A" w:rsidRPr="00AB22A5">
              <w:rPr>
                <w:lang w:val="uk-UA"/>
              </w:rPr>
              <w:t>20</w:t>
            </w:r>
            <w:r w:rsidR="000B0CA5" w:rsidRPr="00AB22A5">
              <w:rPr>
                <w:lang w:val="uk-UA"/>
              </w:rPr>
              <w:t xml:space="preserve"> </w:t>
            </w:r>
            <w:r w:rsidRPr="00AB22A5">
              <w:rPr>
                <w:lang w:val="uk-UA"/>
              </w:rPr>
              <w:t>р.</w:t>
            </w:r>
          </w:p>
        </w:tc>
        <w:tc>
          <w:tcPr>
            <w:tcW w:w="3802" w:type="dxa"/>
            <w:shd w:val="clear" w:color="auto" w:fill="auto"/>
          </w:tcPr>
          <w:p w14:paraId="174ACAB8" w14:textId="77777777" w:rsidR="00513AB2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Затверджено на засіданні </w:t>
            </w:r>
            <w:r w:rsidR="00513AB2" w:rsidRPr="00AB22A5">
              <w:rPr>
                <w:lang w:val="uk-UA"/>
              </w:rPr>
              <w:t>кафедри</w:t>
            </w:r>
          </w:p>
          <w:p w14:paraId="174ACAB9" w14:textId="325073F3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комп’ютерної інженерії та </w:t>
            </w:r>
            <w:proofErr w:type="spellStart"/>
            <w:r w:rsidRPr="00AB22A5">
              <w:rPr>
                <w:lang w:val="uk-UA"/>
              </w:rPr>
              <w:t>кібербезпеки</w:t>
            </w:r>
            <w:proofErr w:type="spellEnd"/>
            <w:r w:rsidR="001D0082" w:rsidRPr="00AB22A5">
              <w:rPr>
                <w:lang w:val="uk-UA"/>
              </w:rPr>
              <w:t xml:space="preserve">, </w:t>
            </w:r>
            <w:r w:rsidR="001322DF" w:rsidRPr="00AB22A5">
              <w:rPr>
                <w:lang w:val="uk-UA"/>
              </w:rPr>
              <w:t>протокол  №</w:t>
            </w:r>
            <w:r w:rsidRPr="00AB22A5">
              <w:rPr>
                <w:lang w:val="uk-UA"/>
              </w:rPr>
              <w:t xml:space="preserve"> </w:t>
            </w:r>
            <w:r w:rsidR="00AF0DF6" w:rsidRPr="00AB22A5">
              <w:rPr>
                <w:lang w:val="uk-UA"/>
              </w:rPr>
              <w:t>6</w:t>
            </w:r>
            <w:r w:rsidR="001322DF" w:rsidRPr="00AB22A5">
              <w:rPr>
                <w:lang w:val="uk-UA"/>
              </w:rPr>
              <w:t xml:space="preserve"> від </w:t>
            </w:r>
            <w:r w:rsidR="001D0082" w:rsidRPr="00AB22A5">
              <w:rPr>
                <w:lang w:val="uk-UA"/>
              </w:rPr>
              <w:t>_</w:t>
            </w:r>
            <w:r w:rsidR="00B4733A" w:rsidRPr="00AB22A5">
              <w:rPr>
                <w:u w:val="single"/>
                <w:lang w:val="uk-UA"/>
              </w:rPr>
              <w:t>31</w:t>
            </w:r>
            <w:r w:rsidR="001D0082" w:rsidRPr="00AB22A5">
              <w:rPr>
                <w:lang w:val="uk-UA"/>
              </w:rPr>
              <w:t>_</w:t>
            </w:r>
            <w:r w:rsidR="001322DF"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</w:t>
            </w:r>
            <w:r w:rsidR="00B4733A" w:rsidRPr="00AB22A5">
              <w:rPr>
                <w:u w:val="single"/>
                <w:lang w:val="uk-UA"/>
              </w:rPr>
              <w:t>08</w:t>
            </w:r>
            <w:r w:rsidR="001D0082" w:rsidRPr="00AB22A5">
              <w:rPr>
                <w:u w:val="single"/>
                <w:lang w:val="uk-UA"/>
              </w:rPr>
              <w:t>_</w:t>
            </w:r>
            <w:r w:rsidR="001D0082" w:rsidRPr="00AB22A5">
              <w:rPr>
                <w:lang w:val="uk-UA"/>
              </w:rPr>
              <w:t>_____</w:t>
            </w:r>
            <w:r w:rsidR="001322DF" w:rsidRPr="00AB22A5">
              <w:rPr>
                <w:lang w:val="uk-UA"/>
              </w:rPr>
              <w:t xml:space="preserve"> 20</w:t>
            </w:r>
            <w:r w:rsidR="00587A2A" w:rsidRPr="00AB22A5">
              <w:rPr>
                <w:lang w:val="uk-UA"/>
              </w:rPr>
              <w:t>20</w:t>
            </w:r>
            <w:r w:rsidRPr="00AB22A5">
              <w:rPr>
                <w:lang w:val="uk-UA"/>
              </w:rPr>
              <w:t xml:space="preserve"> </w:t>
            </w:r>
            <w:r w:rsidR="001322DF" w:rsidRPr="00AB22A5">
              <w:rPr>
                <w:lang w:val="uk-UA"/>
              </w:rPr>
              <w:t>р.</w:t>
            </w:r>
          </w:p>
          <w:p w14:paraId="174ACABA" w14:textId="77777777" w:rsidR="001D0082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Завідувач кафедри</w:t>
            </w:r>
          </w:p>
          <w:p w14:paraId="174ACABB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______</w:t>
            </w:r>
            <w:r w:rsidR="001322DF" w:rsidRPr="00AB22A5">
              <w:rPr>
                <w:lang w:val="uk-UA"/>
              </w:rPr>
              <w:t xml:space="preserve">__________ </w:t>
            </w:r>
            <w:r w:rsidR="00022B27" w:rsidRPr="00AB22A5">
              <w:rPr>
                <w:lang w:val="uk-UA"/>
              </w:rPr>
              <w:t xml:space="preserve">А.А. </w:t>
            </w:r>
            <w:proofErr w:type="spellStart"/>
            <w:r w:rsidR="00022B27" w:rsidRPr="00AB22A5">
              <w:rPr>
                <w:lang w:val="uk-UA"/>
              </w:rPr>
              <w:t>Єфіменко</w:t>
            </w:r>
            <w:proofErr w:type="spellEnd"/>
            <w:r w:rsidR="001322DF" w:rsidRPr="00AB22A5">
              <w:rPr>
                <w:lang w:val="uk-UA"/>
              </w:rPr>
              <w:t xml:space="preserve"> </w:t>
            </w:r>
          </w:p>
          <w:p w14:paraId="174ACABC" w14:textId="43CAE6F5" w:rsidR="001322DF" w:rsidRPr="00AB22A5" w:rsidRDefault="001D0082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>____</w:t>
            </w: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 xml:space="preserve"> ________ 20</w:t>
            </w:r>
            <w:r w:rsidR="00587A2A" w:rsidRPr="00AB22A5">
              <w:rPr>
                <w:lang w:val="uk-UA"/>
              </w:rPr>
              <w:t>20</w:t>
            </w:r>
            <w:r w:rsidR="001322DF" w:rsidRPr="00AB22A5">
              <w:rPr>
                <w:lang w:val="uk-UA"/>
              </w:rPr>
              <w:t>р.</w:t>
            </w:r>
          </w:p>
        </w:tc>
      </w:tr>
    </w:tbl>
    <w:p w14:paraId="174ACABE" w14:textId="77777777" w:rsidR="00513AB2" w:rsidRPr="00AB22A5" w:rsidRDefault="00513AB2" w:rsidP="00513AB2">
      <w:pPr>
        <w:jc w:val="center"/>
        <w:rPr>
          <w:sz w:val="28"/>
          <w:szCs w:val="28"/>
          <w:lang w:val="uk-UA"/>
        </w:rPr>
      </w:pPr>
    </w:p>
    <w:p w14:paraId="174ACABF" w14:textId="77777777" w:rsidR="001322DF" w:rsidRPr="00AB22A5" w:rsidRDefault="00513AB2" w:rsidP="00513AB2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ТЕСТОВІ ЗАВДАННЯ</w:t>
      </w:r>
    </w:p>
    <w:p w14:paraId="174ACAC0" w14:textId="77777777" w:rsidR="001D0082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3 НАВЧАЛЬНОЇ ДИСЦІПЛІНИ</w:t>
      </w:r>
    </w:p>
    <w:p w14:paraId="174ACAC1" w14:textId="77777777" w:rsidR="008F54AE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ПРИКЛАДНА КРИПТОЛОГІЯ</w:t>
      </w:r>
    </w:p>
    <w:p w14:paraId="174ACAC2" w14:textId="77777777" w:rsidR="008F54AE" w:rsidRPr="00AB22A5" w:rsidRDefault="008F54AE" w:rsidP="00CD1163">
      <w:pPr>
        <w:jc w:val="center"/>
        <w:rPr>
          <w:b/>
          <w:sz w:val="28"/>
          <w:szCs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562"/>
        <w:gridCol w:w="9058"/>
      </w:tblGrid>
      <w:tr w:rsidR="00233C7D" w:rsidRPr="00AB22A5" w14:paraId="174ACAC6" w14:textId="77777777" w:rsidTr="00097816">
        <w:trPr>
          <w:trHeight w:val="20"/>
        </w:trPr>
        <w:tc>
          <w:tcPr>
            <w:tcW w:w="292" w:type="pct"/>
          </w:tcPr>
          <w:p w14:paraId="174ACAC3" w14:textId="77777777" w:rsidR="00233C7D" w:rsidRPr="00AB22A5" w:rsidRDefault="00233C7D" w:rsidP="00AC6678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№</w:t>
            </w:r>
            <w:r w:rsidRPr="00AB22A5">
              <w:rPr>
                <w:lang w:val="uk-UA"/>
              </w:rPr>
              <w:br/>
              <w:t>п/п</w:t>
            </w:r>
          </w:p>
        </w:tc>
        <w:tc>
          <w:tcPr>
            <w:tcW w:w="4708" w:type="pct"/>
            <w:vAlign w:val="center"/>
          </w:tcPr>
          <w:p w14:paraId="174ACAC4" w14:textId="77777777" w:rsidR="00233C7D" w:rsidRPr="00AB22A5" w:rsidRDefault="00233C7D" w:rsidP="00097816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Текст завдання</w:t>
            </w:r>
          </w:p>
        </w:tc>
      </w:tr>
      <w:tr w:rsidR="00233C7D" w:rsidRPr="00AB22A5" w14:paraId="174ACACA" w14:textId="77777777" w:rsidTr="00AC6678">
        <w:trPr>
          <w:trHeight w:val="20"/>
        </w:trPr>
        <w:tc>
          <w:tcPr>
            <w:tcW w:w="5000" w:type="pct"/>
            <w:gridSpan w:val="2"/>
          </w:tcPr>
          <w:p w14:paraId="2EA36019" w14:textId="77777777" w:rsidR="00233C7D" w:rsidRPr="00AB22A5" w:rsidRDefault="00233C7D" w:rsidP="00AC6678">
            <w:pPr>
              <w:jc w:val="center"/>
              <w:rPr>
                <w:b/>
                <w:i/>
                <w:lang w:val="uk-UA"/>
              </w:rPr>
            </w:pPr>
            <w:r w:rsidRPr="00AB22A5">
              <w:rPr>
                <w:b/>
                <w:lang w:val="uk-UA"/>
              </w:rPr>
              <w:t xml:space="preserve">Теоретичні основи </w:t>
            </w:r>
            <w:proofErr w:type="spellStart"/>
            <w:r w:rsidRPr="00AB22A5">
              <w:rPr>
                <w:b/>
                <w:lang w:val="uk-UA"/>
              </w:rPr>
              <w:t>криптології</w:t>
            </w:r>
            <w:proofErr w:type="spellEnd"/>
            <w:r w:rsidRPr="00AB22A5">
              <w:rPr>
                <w:b/>
                <w:lang w:val="uk-UA"/>
              </w:rPr>
              <w:t>. Класичні алгоритми шифрування</w:t>
            </w:r>
          </w:p>
        </w:tc>
      </w:tr>
      <w:tr w:rsidR="00233C7D" w:rsidRPr="00AB22A5" w14:paraId="174ACACE" w14:textId="77777777" w:rsidTr="00097816">
        <w:trPr>
          <w:trHeight w:val="20"/>
        </w:trPr>
        <w:tc>
          <w:tcPr>
            <w:tcW w:w="292" w:type="pct"/>
          </w:tcPr>
          <w:p w14:paraId="174ACACB" w14:textId="5BA0731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ACC" w14:textId="70C051A0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Конфіденційність інформаційних ресурсів – це…</w:t>
            </w:r>
          </w:p>
        </w:tc>
      </w:tr>
      <w:tr w:rsidR="00233C7D" w:rsidRPr="00AB22A5" w14:paraId="3601E3B0" w14:textId="77777777" w:rsidTr="00097816">
        <w:trPr>
          <w:trHeight w:val="20"/>
        </w:trPr>
        <w:tc>
          <w:tcPr>
            <w:tcW w:w="292" w:type="pct"/>
          </w:tcPr>
          <w:p w14:paraId="77CBFB0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76B048D" w14:textId="2FB8976D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Цілісність інформаційних ресурсів – це…</w:t>
            </w:r>
          </w:p>
        </w:tc>
      </w:tr>
      <w:tr w:rsidR="00233C7D" w:rsidRPr="00AB22A5" w14:paraId="2481F844" w14:textId="77777777" w:rsidTr="00097816">
        <w:trPr>
          <w:trHeight w:val="20"/>
        </w:trPr>
        <w:tc>
          <w:tcPr>
            <w:tcW w:w="292" w:type="pct"/>
          </w:tcPr>
          <w:p w14:paraId="1D9AFA5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D839B19" w14:textId="6DF8339E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Доступність інформаційних ресурсів – це…</w:t>
            </w:r>
          </w:p>
        </w:tc>
      </w:tr>
      <w:tr w:rsidR="00233C7D" w:rsidRPr="00AB22A5" w14:paraId="42346DC4" w14:textId="77777777" w:rsidTr="00097816">
        <w:trPr>
          <w:trHeight w:val="20"/>
        </w:trPr>
        <w:tc>
          <w:tcPr>
            <w:tcW w:w="292" w:type="pct"/>
          </w:tcPr>
          <w:p w14:paraId="69B855B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FBD9131" w14:textId="7E5B7D99" w:rsidR="00233C7D" w:rsidRPr="00AB22A5" w:rsidRDefault="00233C7D" w:rsidP="00AC6678">
            <w:pPr>
              <w:jc w:val="both"/>
              <w:rPr>
                <w:rFonts w:eastAsia="Calibri"/>
                <w:lang w:val="uk-UA"/>
              </w:rPr>
            </w:pPr>
            <w:proofErr w:type="spellStart"/>
            <w:r w:rsidRPr="00AB22A5">
              <w:rPr>
                <w:rFonts w:eastAsia="Calibri"/>
                <w:lang w:val="uk-UA"/>
              </w:rPr>
              <w:t>Криптологія</w:t>
            </w:r>
            <w:proofErr w:type="spellEnd"/>
            <w:r w:rsidRPr="00AB22A5">
              <w:rPr>
                <w:rFonts w:eastAsia="Calibri"/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233C7D" w:rsidRPr="00AB22A5" w14:paraId="4E3E5C54" w14:textId="77777777" w:rsidTr="00097816">
        <w:trPr>
          <w:trHeight w:val="20"/>
        </w:trPr>
        <w:tc>
          <w:tcPr>
            <w:tcW w:w="292" w:type="pct"/>
          </w:tcPr>
          <w:p w14:paraId="7E7DD31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C171B1A" w14:textId="028645FB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Фундамент </w:t>
            </w:r>
            <w:proofErr w:type="spellStart"/>
            <w:r w:rsidRPr="00AB22A5">
              <w:rPr>
                <w:lang w:val="uk-UA"/>
              </w:rPr>
              <w:t>криптології</w:t>
            </w:r>
            <w:proofErr w:type="spellEnd"/>
            <w:r w:rsidRPr="00AB22A5">
              <w:rPr>
                <w:lang w:val="uk-UA"/>
              </w:rPr>
              <w:t xml:space="preserve"> як науки у 1949 р. заклала праця «Теорія зв’язку в секретних системах». Який вчений є автором цієї праці?</w:t>
            </w:r>
          </w:p>
        </w:tc>
      </w:tr>
      <w:tr w:rsidR="00233C7D" w:rsidRPr="00AB22A5" w14:paraId="4031A75A" w14:textId="77777777" w:rsidTr="00097816">
        <w:trPr>
          <w:trHeight w:val="20"/>
        </w:trPr>
        <w:tc>
          <w:tcPr>
            <w:tcW w:w="292" w:type="pct"/>
          </w:tcPr>
          <w:p w14:paraId="618D650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86A6E35" w14:textId="23DE87FD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Набір математичних правил та процедур, який описує такі види перетворень, як  шифрування, формування та перевірка ЕЦП, обчислення хеш-значень, криптографічних контрольних сум, створення </w:t>
            </w:r>
            <w:proofErr w:type="spellStart"/>
            <w:r w:rsidRPr="00AB22A5">
              <w:rPr>
                <w:lang w:val="uk-UA"/>
              </w:rPr>
              <w:t>імітовставки</w:t>
            </w:r>
            <w:proofErr w:type="spellEnd"/>
            <w:r w:rsidRPr="00AB22A5">
              <w:rPr>
                <w:lang w:val="uk-UA"/>
              </w:rPr>
              <w:t xml:space="preserve"> тощо називається криптографічний...</w:t>
            </w:r>
          </w:p>
        </w:tc>
      </w:tr>
      <w:tr w:rsidR="00233C7D" w:rsidRPr="00AB22A5" w14:paraId="752AF191" w14:textId="77777777" w:rsidTr="00097816">
        <w:trPr>
          <w:trHeight w:val="20"/>
        </w:trPr>
        <w:tc>
          <w:tcPr>
            <w:tcW w:w="292" w:type="pct"/>
          </w:tcPr>
          <w:p w14:paraId="2FA00A1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9B009FF" w14:textId="594C21E4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Ключ шифрування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233C7D" w:rsidRPr="00AB22A5" w14:paraId="25EE78B1" w14:textId="77777777" w:rsidTr="00097816">
        <w:trPr>
          <w:trHeight w:val="20"/>
        </w:trPr>
        <w:tc>
          <w:tcPr>
            <w:tcW w:w="292" w:type="pct"/>
          </w:tcPr>
          <w:p w14:paraId="235810D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48AD510" w14:textId="695F8082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Початкове повідомлення, що підлягає </w:t>
            </w:r>
            <w:proofErr w:type="spellStart"/>
            <w:r w:rsidRPr="00AB22A5">
              <w:rPr>
                <w:lang w:val="uk-UA"/>
              </w:rPr>
              <w:t>зашифруванню</w:t>
            </w:r>
            <w:proofErr w:type="spellEnd"/>
            <w:r w:rsidRPr="00AB22A5">
              <w:rPr>
                <w:lang w:val="uk-UA"/>
              </w:rPr>
              <w:t xml:space="preserve"> прийнято називати…</w:t>
            </w:r>
          </w:p>
        </w:tc>
      </w:tr>
      <w:tr w:rsidR="00233C7D" w:rsidRPr="00AB22A5" w14:paraId="0E9F3CFA" w14:textId="77777777" w:rsidTr="00097816">
        <w:trPr>
          <w:trHeight w:val="20"/>
        </w:trPr>
        <w:tc>
          <w:tcPr>
            <w:tcW w:w="292" w:type="pct"/>
          </w:tcPr>
          <w:p w14:paraId="62B23EC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B201FA7" w14:textId="41A3AFC2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Процес перетворення відкритого тексту до виду, незрозумілого несанкціонованому користувачеві називається...</w:t>
            </w:r>
          </w:p>
        </w:tc>
      </w:tr>
      <w:tr w:rsidR="00233C7D" w:rsidRPr="00AB22A5" w14:paraId="3056444D" w14:textId="77777777" w:rsidTr="00097816">
        <w:trPr>
          <w:trHeight w:val="20"/>
        </w:trPr>
        <w:tc>
          <w:tcPr>
            <w:tcW w:w="292" w:type="pct"/>
          </w:tcPr>
          <w:p w14:paraId="08D1C07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1D11740" w14:textId="2E3260DB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За принципом </w:t>
            </w:r>
            <w:proofErr w:type="spellStart"/>
            <w:r w:rsidRPr="00AB22A5">
              <w:rPr>
                <w:lang w:val="uk-UA"/>
              </w:rPr>
              <w:t>Керкхофа</w:t>
            </w:r>
            <w:proofErr w:type="spellEnd"/>
            <w:r w:rsidRPr="00AB22A5">
              <w:rPr>
                <w:lang w:val="uk-UA"/>
              </w:rPr>
              <w:t xml:space="preserve"> криптографічна стійкість шифру повинна визначатися тільки...</w:t>
            </w:r>
          </w:p>
        </w:tc>
      </w:tr>
      <w:tr w:rsidR="00233C7D" w:rsidRPr="00AB22A5" w14:paraId="230D5C01" w14:textId="77777777" w:rsidTr="00097816">
        <w:trPr>
          <w:trHeight w:val="20"/>
        </w:trPr>
        <w:tc>
          <w:tcPr>
            <w:tcW w:w="292" w:type="pct"/>
          </w:tcPr>
          <w:p w14:paraId="160ADA2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95F60BC" w14:textId="719BB30E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відкритого тексту замінюються відповідними фрагментами шифрованого тексту називається…</w:t>
            </w:r>
          </w:p>
        </w:tc>
      </w:tr>
      <w:tr w:rsidR="00233C7D" w:rsidRPr="00AB22A5" w14:paraId="78A878BB" w14:textId="77777777" w:rsidTr="00097816">
        <w:trPr>
          <w:trHeight w:val="20"/>
        </w:trPr>
        <w:tc>
          <w:tcPr>
            <w:tcW w:w="292" w:type="pct"/>
          </w:tcPr>
          <w:p w14:paraId="6678DDD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5E30E4B" w14:textId="09220868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переставляються місцями безпосередньо у відкритому тексті називається…</w:t>
            </w:r>
          </w:p>
        </w:tc>
      </w:tr>
      <w:tr w:rsidR="00233C7D" w:rsidRPr="00AB22A5" w14:paraId="4FB86CEB" w14:textId="77777777" w:rsidTr="00097816">
        <w:trPr>
          <w:trHeight w:val="20"/>
        </w:trPr>
        <w:tc>
          <w:tcPr>
            <w:tcW w:w="292" w:type="pct"/>
          </w:tcPr>
          <w:p w14:paraId="6702F5A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7960703" w14:textId="6D9DCB2E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Метод шифрування, який застосовують до блоку відкритого тексту, який має певні розміри називається…</w:t>
            </w:r>
          </w:p>
        </w:tc>
      </w:tr>
      <w:tr w:rsidR="00233C7D" w:rsidRPr="00AB22A5" w14:paraId="1E49D498" w14:textId="77777777" w:rsidTr="00097816">
        <w:trPr>
          <w:trHeight w:val="20"/>
        </w:trPr>
        <w:tc>
          <w:tcPr>
            <w:tcW w:w="292" w:type="pct"/>
          </w:tcPr>
          <w:p w14:paraId="6FB01FB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2BC8CCF" w14:textId="20097EDE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Метод шифрування, який  застосовують до кожного знаку відкритого тексту окремо називається…</w:t>
            </w:r>
          </w:p>
        </w:tc>
      </w:tr>
      <w:tr w:rsidR="00233C7D" w:rsidRPr="00AB22A5" w14:paraId="192D0847" w14:textId="77777777" w:rsidTr="00097816">
        <w:trPr>
          <w:trHeight w:val="20"/>
        </w:trPr>
        <w:tc>
          <w:tcPr>
            <w:tcW w:w="292" w:type="pct"/>
          </w:tcPr>
          <w:p w14:paraId="463A7A3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C6FE6E0" w14:textId="785AAD6B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симетричною, якщо…</w:t>
            </w:r>
          </w:p>
        </w:tc>
      </w:tr>
      <w:tr w:rsidR="00233C7D" w:rsidRPr="00AB22A5" w14:paraId="36CCC259" w14:textId="77777777" w:rsidTr="00097816">
        <w:trPr>
          <w:trHeight w:val="20"/>
        </w:trPr>
        <w:tc>
          <w:tcPr>
            <w:tcW w:w="292" w:type="pct"/>
          </w:tcPr>
          <w:p w14:paraId="78024E5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B8344BB" w14:textId="6FAD24D4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асиметричною, якщо …</w:t>
            </w:r>
          </w:p>
        </w:tc>
      </w:tr>
      <w:tr w:rsidR="00233C7D" w:rsidRPr="00AB22A5" w14:paraId="360B80FC" w14:textId="77777777" w:rsidTr="00097816">
        <w:trPr>
          <w:trHeight w:val="20"/>
        </w:trPr>
        <w:tc>
          <w:tcPr>
            <w:tcW w:w="292" w:type="pct"/>
          </w:tcPr>
          <w:p w14:paraId="5EC32DB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0BEE0EA" w14:textId="219B4E6C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Властивість криптосистеми протидіяти атакам супротивника, спрямованим на отримання секретного ключа або відкритого повідомлення називається...</w:t>
            </w:r>
          </w:p>
        </w:tc>
      </w:tr>
      <w:tr w:rsidR="00233C7D" w:rsidRPr="00AB22A5" w14:paraId="7E1CA0C5" w14:textId="77777777" w:rsidTr="00097816">
        <w:trPr>
          <w:trHeight w:val="20"/>
        </w:trPr>
        <w:tc>
          <w:tcPr>
            <w:tcW w:w="292" w:type="pct"/>
          </w:tcPr>
          <w:p w14:paraId="18012A0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FB7463B" w14:textId="15B5733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Спроба порушення безпеки конкретної реалізації криптосистеми називається...</w:t>
            </w:r>
          </w:p>
        </w:tc>
      </w:tr>
      <w:tr w:rsidR="00233C7D" w:rsidRPr="00AB22A5" w14:paraId="1C8528F5" w14:textId="77777777" w:rsidTr="00097816">
        <w:trPr>
          <w:trHeight w:val="20"/>
        </w:trPr>
        <w:tc>
          <w:tcPr>
            <w:tcW w:w="292" w:type="pct"/>
          </w:tcPr>
          <w:p w14:paraId="25E25EA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855E2EA" w14:textId="2D4C71C6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Шифр, в якому літера тексту циклічно замінюється на літеру в абетці на </w:t>
            </w:r>
            <w:r w:rsidRPr="00A7071A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позицій вперед (праворуч), де </w:t>
            </w:r>
            <w:r w:rsidRPr="00AB22A5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lang w:val="uk-UA"/>
              </w:rPr>
              <w:t xml:space="preserve"> ключ, називається шифром…</w:t>
            </w:r>
          </w:p>
        </w:tc>
      </w:tr>
      <w:tr w:rsidR="00233C7D" w:rsidRPr="00AB22A5" w14:paraId="7EB9E08E" w14:textId="77777777" w:rsidTr="00097816">
        <w:trPr>
          <w:trHeight w:val="20"/>
        </w:trPr>
        <w:tc>
          <w:tcPr>
            <w:tcW w:w="292" w:type="pct"/>
          </w:tcPr>
          <w:p w14:paraId="13D0878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1EBB004" w14:textId="7D2E6DFF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вигляд буде мати повідомлення CAESAR після </w:t>
            </w:r>
            <w:proofErr w:type="spellStart"/>
            <w:r w:rsidRPr="00AB22A5">
              <w:rPr>
                <w:lang w:val="uk-UA"/>
              </w:rPr>
              <w:t>зашифрування</w:t>
            </w:r>
            <w:proofErr w:type="spellEnd"/>
            <w:r w:rsidRPr="00AB22A5">
              <w:rPr>
                <w:lang w:val="uk-UA"/>
              </w:rPr>
              <w:t xml:space="preserve"> за допомогою шифру Цезаря з ключем 3?</w:t>
            </w:r>
          </w:p>
        </w:tc>
      </w:tr>
      <w:tr w:rsidR="00233C7D" w:rsidRPr="00AB22A5" w14:paraId="501FF0C0" w14:textId="77777777" w:rsidTr="00097816">
        <w:trPr>
          <w:trHeight w:val="20"/>
        </w:trPr>
        <w:tc>
          <w:tcPr>
            <w:tcW w:w="292" w:type="pct"/>
          </w:tcPr>
          <w:p w14:paraId="63871B3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12CEEDE" w14:textId="24E0D931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якому класичному шифрі, літера, що шифрується, замінюється на її координати в квадраті?</w:t>
            </w:r>
          </w:p>
        </w:tc>
      </w:tr>
      <w:tr w:rsidR="00233C7D" w:rsidRPr="00AB22A5" w14:paraId="73BCF993" w14:textId="77777777" w:rsidTr="00097816">
        <w:trPr>
          <w:trHeight w:val="20"/>
        </w:trPr>
        <w:tc>
          <w:tcPr>
            <w:tcW w:w="292" w:type="pct"/>
          </w:tcPr>
          <w:p w14:paraId="493CB8A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983B508" w14:textId="04BD5CC0" w:rsidR="00233C7D" w:rsidRPr="00AB22A5" w:rsidRDefault="00233C7D" w:rsidP="00AC6678">
            <w:pPr>
              <w:rPr>
                <w:iCs/>
                <w:lang w:val="uk-UA"/>
              </w:rPr>
            </w:pPr>
            <w:r w:rsidRPr="00AB22A5">
              <w:rPr>
                <w:bCs/>
                <w:iCs/>
                <w:lang w:val="uk-UA"/>
              </w:rPr>
              <w:t>Шифр, в якому</w:t>
            </w:r>
            <w:r w:rsidRPr="00AB22A5">
              <w:rPr>
                <w:iCs/>
                <w:lang w:val="uk-UA"/>
              </w:rPr>
              <w:t xml:space="preserve"> літери повідомлення записуються як степені (їх кількість являється ключем), а потім літери в степенях записуються по рядках зверху донизу – це шифр…</w:t>
            </w:r>
          </w:p>
        </w:tc>
      </w:tr>
      <w:tr w:rsidR="00233C7D" w:rsidRPr="00AB22A5" w14:paraId="3F983FD5" w14:textId="77777777" w:rsidTr="00097816">
        <w:trPr>
          <w:trHeight w:val="20"/>
        </w:trPr>
        <w:tc>
          <w:tcPr>
            <w:tcW w:w="292" w:type="pct"/>
          </w:tcPr>
          <w:p w14:paraId="7DC09E4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186358F" w14:textId="5A6EF4F8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вигляд буде мати повідомлення CRYPTOGRAPHY після </w:t>
            </w:r>
            <w:proofErr w:type="spellStart"/>
            <w:r w:rsidRPr="00AB22A5">
              <w:rPr>
                <w:lang w:val="uk-UA"/>
              </w:rPr>
              <w:t>зашифрування</w:t>
            </w:r>
            <w:proofErr w:type="spellEnd"/>
            <w:r w:rsidRPr="00AB22A5">
              <w:rPr>
                <w:lang w:val="uk-UA"/>
              </w:rPr>
              <w:t xml:space="preserve"> за допомогою шифру частоколу з ключем 3?</w:t>
            </w:r>
          </w:p>
        </w:tc>
      </w:tr>
      <w:tr w:rsidR="00233C7D" w:rsidRPr="00AB22A5" w14:paraId="6153B8FF" w14:textId="77777777" w:rsidTr="00097816">
        <w:trPr>
          <w:trHeight w:val="20"/>
        </w:trPr>
        <w:tc>
          <w:tcPr>
            <w:tcW w:w="292" w:type="pct"/>
          </w:tcPr>
          <w:p w14:paraId="722D98F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A513C80" w14:textId="052BFA2F" w:rsidR="00233C7D" w:rsidRPr="00AB22A5" w:rsidRDefault="00233C7D" w:rsidP="00AC6678">
            <w:pPr>
              <w:jc w:val="both"/>
              <w:rPr>
                <w:lang w:val="uk-UA"/>
              </w:rPr>
            </w:pP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 xml:space="preserve"> виявив, що у </w:t>
            </w:r>
            <w:proofErr w:type="spellStart"/>
            <w:r w:rsidRPr="00AB22A5">
              <w:rPr>
                <w:lang w:val="uk-UA"/>
              </w:rPr>
              <w:t>шифротексті</w:t>
            </w:r>
            <w:proofErr w:type="spellEnd"/>
            <w:r w:rsidRPr="00AB22A5">
              <w:rPr>
                <w:lang w:val="uk-UA"/>
              </w:rPr>
              <w:t xml:space="preserve"> LODDOB VKDO DRKX XOFOB найчастіше зустрічається літера О. Також відомо, що відкритий текст був англійською мовою та шифрувався шифром Цезаря. Яке значення найімовірніше буде мати ключ шифрування?</w:t>
            </w:r>
          </w:p>
        </w:tc>
      </w:tr>
      <w:tr w:rsidR="00233C7D" w:rsidRPr="00AB22A5" w14:paraId="2F954852" w14:textId="77777777" w:rsidTr="00097816">
        <w:trPr>
          <w:trHeight w:val="20"/>
        </w:trPr>
        <w:tc>
          <w:tcPr>
            <w:tcW w:w="292" w:type="pct"/>
          </w:tcPr>
          <w:p w14:paraId="07529DC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77A7E2F" w14:textId="7B66FDBF" w:rsidR="00233C7D" w:rsidRPr="00AB22A5" w:rsidRDefault="00233C7D" w:rsidP="00AC6678">
            <w:pPr>
              <w:jc w:val="both"/>
              <w:rPr>
                <w:rFonts w:ascii="Segoe UI" w:eastAsia="Calibri" w:hAnsi="Segoe UI" w:cs="Segoe UI"/>
                <w:lang w:val="uk-UA"/>
              </w:rPr>
            </w:pPr>
            <w:r w:rsidRPr="00AB22A5">
              <w:rPr>
                <w:lang w:val="uk-UA"/>
              </w:rPr>
              <w:t>Відкритий текст APRICOT зашифровано за допомогою шифру Цезаря як FUWNHTY. Яку довжину ключа використано?</w:t>
            </w:r>
          </w:p>
        </w:tc>
      </w:tr>
      <w:tr w:rsidR="00233C7D" w:rsidRPr="00AB22A5" w14:paraId="42862F74" w14:textId="77777777" w:rsidTr="00097816">
        <w:trPr>
          <w:trHeight w:val="20"/>
        </w:trPr>
        <w:tc>
          <w:tcPr>
            <w:tcW w:w="292" w:type="pct"/>
          </w:tcPr>
          <w:p w14:paraId="54C8B1E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25DB83F" w14:textId="13F40778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 </w:t>
            </w:r>
            <w:proofErr w:type="spellStart"/>
            <w:r w:rsidRPr="00AB22A5">
              <w:rPr>
                <w:lang w:val="uk-UA"/>
              </w:rPr>
              <w:t>Цезяря</w:t>
            </w:r>
            <w:proofErr w:type="spellEnd"/>
            <w:r w:rsidRPr="00AB22A5">
              <w:rPr>
                <w:lang w:val="uk-UA"/>
              </w:rPr>
              <w:t xml:space="preserve"> є шифром…</w:t>
            </w:r>
          </w:p>
        </w:tc>
      </w:tr>
      <w:tr w:rsidR="00233C7D" w:rsidRPr="00AB22A5" w14:paraId="6F939032" w14:textId="77777777" w:rsidTr="00097816">
        <w:trPr>
          <w:trHeight w:val="20"/>
        </w:trPr>
        <w:tc>
          <w:tcPr>
            <w:tcW w:w="292" w:type="pct"/>
          </w:tcPr>
          <w:p w14:paraId="03308C7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88AA4A6" w14:textId="4933FBF0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Шифр Стародавньої Греції, де в якості носія повідомлення застосовувалася вузька та довга стрічка пергаменту (папірусу) – це...</w:t>
            </w:r>
          </w:p>
        </w:tc>
      </w:tr>
      <w:tr w:rsidR="00233C7D" w:rsidRPr="00AB22A5" w14:paraId="4FC8F9B4" w14:textId="77777777" w:rsidTr="00097816">
        <w:trPr>
          <w:trHeight w:val="20"/>
        </w:trPr>
        <w:tc>
          <w:tcPr>
            <w:tcW w:w="292" w:type="pct"/>
          </w:tcPr>
          <w:p w14:paraId="64B426E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E451E58" w14:textId="59F9AB71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Що являє собою ключ в криптосистемі </w:t>
            </w:r>
            <w:proofErr w:type="spellStart"/>
            <w:r w:rsidRPr="00AB22A5">
              <w:rPr>
                <w:lang w:val="uk-UA"/>
              </w:rPr>
              <w:t>Хілла</w:t>
            </w:r>
            <w:proofErr w:type="spellEnd"/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6542D6DC" w14:textId="77777777" w:rsidTr="00097816">
        <w:trPr>
          <w:trHeight w:val="20"/>
        </w:trPr>
        <w:tc>
          <w:tcPr>
            <w:tcW w:w="292" w:type="pct"/>
          </w:tcPr>
          <w:p w14:paraId="2E54CCC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64194D7" w14:textId="331D462B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шифрі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>, для того, щоб зашифрувати повідомлення необхідно спочатку…</w:t>
            </w:r>
          </w:p>
        </w:tc>
      </w:tr>
      <w:tr w:rsidR="00233C7D" w:rsidRPr="00AB22A5" w14:paraId="18E62743" w14:textId="77777777" w:rsidTr="00097816">
        <w:trPr>
          <w:trHeight w:val="20"/>
        </w:trPr>
        <w:tc>
          <w:tcPr>
            <w:tcW w:w="292" w:type="pct"/>
          </w:tcPr>
          <w:p w14:paraId="43B21CD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F8291BA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Який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 xml:space="preserve"> буде у результаті шифрування слова CAR за допомогою шифру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 xml:space="preserve"> із заданою ключовою матрицею?</w:t>
            </w:r>
          </w:p>
          <w:p w14:paraId="23088D91" w14:textId="4F1D83C8" w:rsidR="00233C7D" w:rsidRPr="00AB22A5" w:rsidRDefault="00233C7D" w:rsidP="00AC6678">
            <w:pPr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556932" wp14:editId="7612941E">
                  <wp:extent cx="1234568" cy="9000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E38D8ED" w14:textId="77777777" w:rsidTr="00097816">
        <w:trPr>
          <w:trHeight w:val="20"/>
        </w:trPr>
        <w:tc>
          <w:tcPr>
            <w:tcW w:w="292" w:type="pct"/>
          </w:tcPr>
          <w:p w14:paraId="7097355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51C2B68" w14:textId="7AFC3AE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HKTN за допомогою шифру </w:t>
            </w:r>
            <w:proofErr w:type="spellStart"/>
            <w:r w:rsidRPr="00AB22A5">
              <w:rPr>
                <w:lang w:val="uk-UA"/>
              </w:rPr>
              <w:t>Плейфера</w:t>
            </w:r>
            <w:proofErr w:type="spellEnd"/>
            <w:r w:rsidRPr="00AB22A5">
              <w:rPr>
                <w:lang w:val="uk-UA"/>
              </w:rPr>
              <w:t xml:space="preserve"> із заданою з ключовою матрицею?</w:t>
            </w:r>
          </w:p>
          <w:p w14:paraId="73E60F63" w14:textId="1E9263D8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8548FD2" wp14:editId="7924AF9D">
                  <wp:extent cx="1255813" cy="90000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0DBCC9B5" w14:textId="77777777" w:rsidTr="00097816">
        <w:trPr>
          <w:trHeight w:val="20"/>
        </w:trPr>
        <w:tc>
          <w:tcPr>
            <w:tcW w:w="292" w:type="pct"/>
          </w:tcPr>
          <w:p w14:paraId="697736C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D7C6527" w14:textId="5ACF5C84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слово WISDOM зашифрувати за допомогою шифру </w:t>
            </w:r>
            <w:proofErr w:type="spellStart"/>
            <w:r w:rsidRPr="00AB22A5">
              <w:rPr>
                <w:lang w:val="uk-UA"/>
              </w:rPr>
              <w:t>Віженера</w:t>
            </w:r>
            <w:proofErr w:type="spellEnd"/>
            <w:r w:rsidRPr="00AB22A5">
              <w:rPr>
                <w:lang w:val="uk-UA"/>
              </w:rPr>
              <w:t xml:space="preserve"> з ключем GREAT, то отримаємо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…</w:t>
            </w:r>
          </w:p>
        </w:tc>
      </w:tr>
      <w:tr w:rsidR="00233C7D" w:rsidRPr="00AB22A5" w14:paraId="0935D7B2" w14:textId="77777777" w:rsidTr="00097816">
        <w:trPr>
          <w:trHeight w:val="20"/>
        </w:trPr>
        <w:tc>
          <w:tcPr>
            <w:tcW w:w="292" w:type="pct"/>
          </w:tcPr>
          <w:p w14:paraId="1DE72F6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911DD7A" w14:textId="3054676D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 </w:t>
            </w:r>
            <w:proofErr w:type="spellStart"/>
            <w:r w:rsidRPr="00AB22A5">
              <w:rPr>
                <w:lang w:val="uk-UA"/>
              </w:rPr>
              <w:t>Віженера</w:t>
            </w:r>
            <w:proofErr w:type="spellEnd"/>
            <w:r w:rsidRPr="00AB22A5">
              <w:rPr>
                <w:lang w:val="uk-UA"/>
              </w:rPr>
              <w:t xml:space="preserve"> є шифром…</w:t>
            </w:r>
          </w:p>
        </w:tc>
      </w:tr>
      <w:tr w:rsidR="00233C7D" w:rsidRPr="00AB22A5" w14:paraId="1AE76277" w14:textId="77777777" w:rsidTr="00097816">
        <w:trPr>
          <w:trHeight w:val="20"/>
        </w:trPr>
        <w:tc>
          <w:tcPr>
            <w:tcW w:w="292" w:type="pct"/>
          </w:tcPr>
          <w:p w14:paraId="458CC07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3C16835" w14:textId="56B051D5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чому полягає основна слабкість шифрів простої </w:t>
            </w:r>
            <w:proofErr w:type="spellStart"/>
            <w:r w:rsidRPr="00AB22A5">
              <w:rPr>
                <w:lang w:val="uk-UA"/>
              </w:rPr>
              <w:t>моноалфавітної</w:t>
            </w:r>
            <w:proofErr w:type="spellEnd"/>
            <w:r w:rsidRPr="00AB22A5">
              <w:rPr>
                <w:lang w:val="uk-UA"/>
              </w:rPr>
              <w:t xml:space="preserve"> заміни?</w:t>
            </w:r>
          </w:p>
        </w:tc>
      </w:tr>
      <w:tr w:rsidR="00233C7D" w:rsidRPr="00AB22A5" w14:paraId="080EE77B" w14:textId="77777777" w:rsidTr="00097816">
        <w:trPr>
          <w:trHeight w:val="20"/>
        </w:trPr>
        <w:tc>
          <w:tcPr>
            <w:tcW w:w="292" w:type="pct"/>
          </w:tcPr>
          <w:p w14:paraId="2D3F0D8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6F786CE" w14:textId="66A83761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Метод </w:t>
            </w:r>
            <w:proofErr w:type="spellStart"/>
            <w:r w:rsidRPr="00AB22A5">
              <w:rPr>
                <w:lang w:val="uk-UA"/>
              </w:rPr>
              <w:t>криптоаналізу</w:t>
            </w:r>
            <w:proofErr w:type="spellEnd"/>
            <w:r w:rsidRPr="00AB22A5">
              <w:rPr>
                <w:lang w:val="uk-UA"/>
              </w:rPr>
              <w:t xml:space="preserve">, що ґрунтується на припущенні про існування залежності між частотою появи символів відкритого тексту та символів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– це...</w:t>
            </w:r>
          </w:p>
        </w:tc>
      </w:tr>
      <w:tr w:rsidR="00233C7D" w:rsidRPr="00AB22A5" w14:paraId="08B70E32" w14:textId="77777777" w:rsidTr="00097816">
        <w:trPr>
          <w:trHeight w:val="20"/>
        </w:trPr>
        <w:tc>
          <w:tcPr>
            <w:tcW w:w="292" w:type="pct"/>
          </w:tcPr>
          <w:p w14:paraId="5060CC0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C7FBD99" w14:textId="19C82C5F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Індекс збігу для текстів англійською мовою становить приблизно...</w:t>
            </w:r>
          </w:p>
        </w:tc>
      </w:tr>
      <w:tr w:rsidR="00233C7D" w:rsidRPr="00AB22A5" w14:paraId="1490865C" w14:textId="77777777" w:rsidTr="00097816">
        <w:trPr>
          <w:trHeight w:val="20"/>
        </w:trPr>
        <w:tc>
          <w:tcPr>
            <w:tcW w:w="292" w:type="pct"/>
          </w:tcPr>
          <w:p w14:paraId="151147D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2FE9E8F" w14:textId="775F320F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текст являю собою випадкову послідовність символів, то індекс збігу становить приблизно…</w:t>
            </w:r>
          </w:p>
        </w:tc>
      </w:tr>
      <w:tr w:rsidR="00233C7D" w:rsidRPr="00AB22A5" w14:paraId="5F1B0D93" w14:textId="77777777" w:rsidTr="00097816">
        <w:trPr>
          <w:trHeight w:val="20"/>
        </w:trPr>
        <w:tc>
          <w:tcPr>
            <w:tcW w:w="292" w:type="pct"/>
          </w:tcPr>
          <w:p w14:paraId="27543DA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5CED1DD" w14:textId="4C9CDF02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літера найчастіше зустрічається у текстах українською мовою?</w:t>
            </w:r>
          </w:p>
        </w:tc>
      </w:tr>
      <w:tr w:rsidR="00233C7D" w:rsidRPr="00AB22A5" w14:paraId="10342958" w14:textId="77777777" w:rsidTr="00097816">
        <w:trPr>
          <w:trHeight w:val="20"/>
        </w:trPr>
        <w:tc>
          <w:tcPr>
            <w:tcW w:w="292" w:type="pct"/>
          </w:tcPr>
          <w:p w14:paraId="7EC6B5E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83CEFEE" w14:textId="1B5AE645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Метод </w:t>
            </w:r>
            <w:proofErr w:type="spellStart"/>
            <w:r w:rsidRPr="00AB22A5">
              <w:rPr>
                <w:lang w:val="uk-UA"/>
              </w:rPr>
              <w:t>криптоаналізу</w:t>
            </w:r>
            <w:proofErr w:type="spellEnd"/>
            <w:r w:rsidRPr="00AB22A5">
              <w:rPr>
                <w:lang w:val="uk-UA"/>
              </w:rPr>
              <w:t xml:space="preserve">, що дозволяє обчислювати період </w:t>
            </w:r>
            <w:proofErr w:type="spellStart"/>
            <w:r w:rsidRPr="00AB22A5">
              <w:rPr>
                <w:lang w:val="uk-UA"/>
              </w:rPr>
              <w:t>поліалфавітної</w:t>
            </w:r>
            <w:proofErr w:type="spellEnd"/>
            <w:r w:rsidRPr="00AB22A5">
              <w:rPr>
                <w:lang w:val="uk-UA"/>
              </w:rPr>
              <w:t xml:space="preserve"> криптосистеми за допомогою виявлення однакових груп символів у </w:t>
            </w:r>
            <w:proofErr w:type="spellStart"/>
            <w:r w:rsidRPr="00AB22A5">
              <w:rPr>
                <w:lang w:val="uk-UA"/>
              </w:rPr>
              <w:t>шифротексті</w:t>
            </w:r>
            <w:proofErr w:type="spellEnd"/>
            <w:r w:rsidRPr="00AB22A5">
              <w:rPr>
                <w:lang w:val="uk-UA"/>
              </w:rPr>
              <w:t xml:space="preserve"> – це...</w:t>
            </w:r>
          </w:p>
        </w:tc>
      </w:tr>
      <w:tr w:rsidR="00233C7D" w:rsidRPr="00AB22A5" w14:paraId="174ACAEF" w14:textId="77777777" w:rsidTr="00097816">
        <w:trPr>
          <w:trHeight w:val="20"/>
        </w:trPr>
        <w:tc>
          <w:tcPr>
            <w:tcW w:w="292" w:type="pct"/>
          </w:tcPr>
          <w:p w14:paraId="174ACAEC" w14:textId="0ED40D62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AED" w14:textId="5445A46D" w:rsidR="00233C7D" w:rsidRPr="00AB22A5" w:rsidRDefault="00233C7D" w:rsidP="00AC667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назву мала відома німецька шифрувальна машина, що використовувалася у часи Другої світової війни?</w:t>
            </w:r>
          </w:p>
        </w:tc>
      </w:tr>
      <w:tr w:rsidR="00233C7D" w:rsidRPr="00AB22A5" w14:paraId="1663D9D1" w14:textId="77777777" w:rsidTr="00AC6678">
        <w:trPr>
          <w:trHeight w:val="20"/>
        </w:trPr>
        <w:tc>
          <w:tcPr>
            <w:tcW w:w="5000" w:type="pct"/>
            <w:gridSpan w:val="2"/>
          </w:tcPr>
          <w:p w14:paraId="28130030" w14:textId="77777777" w:rsidR="00233C7D" w:rsidRPr="00AB22A5" w:rsidRDefault="00233C7D" w:rsidP="00AC6678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lastRenderedPageBreak/>
              <w:t>Блокові та потокові симетричні алгоритми шифрування</w:t>
            </w:r>
          </w:p>
        </w:tc>
      </w:tr>
      <w:tr w:rsidR="00233C7D" w:rsidRPr="00AB22A5" w14:paraId="79421DC0" w14:textId="77777777" w:rsidTr="00097816">
        <w:trPr>
          <w:trHeight w:val="20"/>
        </w:trPr>
        <w:tc>
          <w:tcPr>
            <w:tcW w:w="292" w:type="pct"/>
          </w:tcPr>
          <w:p w14:paraId="0F5D0E53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FFB471D" w14:textId="4611DC1B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 xml:space="preserve"> виявив, що багато шифрованих листів, які фірма-виробник надсилає замовникам, починаються зі слів «У відповідь на ваше прохання…». Це дало йому змогу, перехопивши шифрований текст, відновити ключ шифру та прочитати все повідомлення. Яку атаку здійснив </w:t>
            </w:r>
            <w:proofErr w:type="spellStart"/>
            <w:r w:rsidRPr="00AB22A5">
              <w:rPr>
                <w:lang w:val="uk-UA"/>
              </w:rPr>
              <w:t>криптоаналітик</w:t>
            </w:r>
            <w:proofErr w:type="spellEnd"/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45C76CC3" w14:textId="77777777" w:rsidTr="00097816">
        <w:trPr>
          <w:trHeight w:val="20"/>
        </w:trPr>
        <w:tc>
          <w:tcPr>
            <w:tcW w:w="292" w:type="pct"/>
          </w:tcPr>
          <w:p w14:paraId="7B3BF72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685BCE1" w14:textId="2A08A423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має теоретичну (абсолютну) стійкість?</w:t>
            </w:r>
          </w:p>
        </w:tc>
      </w:tr>
      <w:tr w:rsidR="00233C7D" w:rsidRPr="00AB22A5" w14:paraId="29BB2514" w14:textId="77777777" w:rsidTr="00097816">
        <w:trPr>
          <w:trHeight w:val="20"/>
        </w:trPr>
        <w:tc>
          <w:tcPr>
            <w:tcW w:w="292" w:type="pct"/>
          </w:tcPr>
          <w:p w14:paraId="544D059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9DCF4A9" w14:textId="5D3D26FF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шифрі </w:t>
            </w:r>
            <w:proofErr w:type="spellStart"/>
            <w:r w:rsidRPr="00AB22A5">
              <w:rPr>
                <w:lang w:val="uk-UA"/>
              </w:rPr>
              <w:t>Вернама</w:t>
            </w:r>
            <w:proofErr w:type="spellEnd"/>
            <w:r w:rsidRPr="00AB22A5">
              <w:rPr>
                <w:lang w:val="uk-UA"/>
              </w:rPr>
              <w:t xml:space="preserve"> (одноразового блокноту) виконується операція…</w:t>
            </w:r>
          </w:p>
        </w:tc>
      </w:tr>
      <w:tr w:rsidR="00233C7D" w:rsidRPr="00AB22A5" w14:paraId="23F3F0E6" w14:textId="77777777" w:rsidTr="00097816">
        <w:trPr>
          <w:trHeight w:val="20"/>
        </w:trPr>
        <w:tc>
          <w:tcPr>
            <w:tcW w:w="292" w:type="pct"/>
          </w:tcPr>
          <w:p w14:paraId="55DA35E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F529970" w14:textId="4CFEC4C8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текст виглядає як 10010101. Чому </w:t>
            </w:r>
            <w:proofErr w:type="spellStart"/>
            <w:r w:rsidRPr="00AB22A5">
              <w:rPr>
                <w:lang w:val="uk-UA"/>
              </w:rPr>
              <w:t>дорівнюване</w:t>
            </w:r>
            <w:proofErr w:type="spellEnd"/>
            <w:r w:rsidRPr="00AB22A5">
              <w:rPr>
                <w:lang w:val="uk-UA"/>
              </w:rPr>
              <w:t xml:space="preserve">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, якщо ключ одноразового блокноту 01010?</w:t>
            </w:r>
          </w:p>
        </w:tc>
      </w:tr>
      <w:tr w:rsidR="00233C7D" w:rsidRPr="00AB22A5" w14:paraId="19515E02" w14:textId="77777777" w:rsidTr="00097816">
        <w:trPr>
          <w:trHeight w:val="20"/>
        </w:trPr>
        <w:tc>
          <w:tcPr>
            <w:tcW w:w="292" w:type="pct"/>
          </w:tcPr>
          <w:p w14:paraId="3EC2005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393E1A6" w14:textId="26C8F8BB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виглядає як 00101010. Чому </w:t>
            </w:r>
            <w:proofErr w:type="spellStart"/>
            <w:r w:rsidRPr="00AB22A5">
              <w:rPr>
                <w:lang w:val="uk-UA"/>
              </w:rPr>
              <w:t>дорівнюване</w:t>
            </w:r>
            <w:proofErr w:type="spellEnd"/>
            <w:r w:rsidRPr="00AB22A5">
              <w:rPr>
                <w:lang w:val="uk-UA"/>
              </w:rPr>
              <w:t xml:space="preserve"> </w:t>
            </w:r>
            <w:proofErr w:type="spellStart"/>
            <w:r w:rsidRPr="00AB22A5">
              <w:rPr>
                <w:lang w:val="uk-UA"/>
              </w:rPr>
              <w:t>шифротекст</w:t>
            </w:r>
            <w:proofErr w:type="spellEnd"/>
            <w:r w:rsidRPr="00AB22A5">
              <w:rPr>
                <w:lang w:val="uk-UA"/>
              </w:rPr>
              <w:t>, якщо ключ одноразового блокноту 10001010?</w:t>
            </w:r>
          </w:p>
        </w:tc>
      </w:tr>
      <w:tr w:rsidR="00233C7D" w:rsidRPr="00AB22A5" w14:paraId="58F7E177" w14:textId="77777777" w:rsidTr="00097816">
        <w:trPr>
          <w:trHeight w:val="20"/>
        </w:trPr>
        <w:tc>
          <w:tcPr>
            <w:tcW w:w="292" w:type="pct"/>
          </w:tcPr>
          <w:p w14:paraId="6F349F8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0D8E2BF" w14:textId="5542F3FA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Мережа </w:t>
            </w:r>
            <w:proofErr w:type="spellStart"/>
            <w:r w:rsidRPr="00AB22A5">
              <w:rPr>
                <w:lang w:val="uk-UA"/>
              </w:rPr>
              <w:t>Фейстеля</w:t>
            </w:r>
            <w:proofErr w:type="spellEnd"/>
            <w:r w:rsidRPr="00AB22A5">
              <w:rPr>
                <w:lang w:val="uk-UA"/>
              </w:rPr>
              <w:t xml:space="preserve"> – це…</w:t>
            </w:r>
          </w:p>
        </w:tc>
      </w:tr>
      <w:tr w:rsidR="00233C7D" w:rsidRPr="00AB22A5" w14:paraId="5E295413" w14:textId="77777777" w:rsidTr="00097816">
        <w:trPr>
          <w:trHeight w:val="20"/>
        </w:trPr>
        <w:tc>
          <w:tcPr>
            <w:tcW w:w="292" w:type="pct"/>
          </w:tcPr>
          <w:p w14:paraId="366CFD1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E36FCA8" w14:textId="0472D1CD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Довжина ключа DES складає…</w:t>
            </w:r>
          </w:p>
        </w:tc>
      </w:tr>
      <w:tr w:rsidR="00233C7D" w:rsidRPr="00AB22A5" w14:paraId="16DCA9E3" w14:textId="77777777" w:rsidTr="00097816">
        <w:trPr>
          <w:trHeight w:val="20"/>
        </w:trPr>
        <w:tc>
          <w:tcPr>
            <w:tcW w:w="292" w:type="pct"/>
          </w:tcPr>
          <w:p w14:paraId="6D6B1133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F7FD5A0" w14:textId="133F92CC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раундів виконується шифрування за алгоритмом DES?</w:t>
            </w:r>
          </w:p>
        </w:tc>
      </w:tr>
      <w:tr w:rsidR="00233C7D" w:rsidRPr="00AB22A5" w14:paraId="683B3557" w14:textId="77777777" w:rsidTr="00097816">
        <w:trPr>
          <w:trHeight w:val="20"/>
        </w:trPr>
        <w:tc>
          <w:tcPr>
            <w:tcW w:w="292" w:type="pct"/>
          </w:tcPr>
          <w:p w14:paraId="2B598E2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1511C66" w14:textId="065EE67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5AFAF8F" w14:textId="6072F856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8346D78" wp14:editId="75FE69A9">
                  <wp:extent cx="1274701" cy="1260000"/>
                  <wp:effectExtent l="0" t="0" r="1905" b="0"/>
                  <wp:docPr id="26" name="Рисунок 26" descr="Illustration of a round in a Feistel network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lustration of a round in a Feistel network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356926B8" w14:textId="77777777" w:rsidTr="00097816">
        <w:trPr>
          <w:trHeight w:val="20"/>
        </w:trPr>
        <w:tc>
          <w:tcPr>
            <w:tcW w:w="292" w:type="pct"/>
          </w:tcPr>
          <w:p w14:paraId="3310B09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AED009A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2549151" w14:textId="613CDBF3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76CEE878" wp14:editId="7AB932B6">
                  <wp:extent cx="2289820" cy="1908000"/>
                  <wp:effectExtent l="0" t="0" r="0" b="0"/>
                  <wp:docPr id="16" name="Рисунок 16" descr="Data Encryption Standard (DES)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ta Encryption Standard (DES)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2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034EDF95" w14:textId="77777777" w:rsidTr="00097816">
        <w:trPr>
          <w:trHeight w:val="20"/>
        </w:trPr>
        <w:tc>
          <w:tcPr>
            <w:tcW w:w="292" w:type="pct"/>
          </w:tcPr>
          <w:p w14:paraId="0E94A75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7E4DD1E" w14:textId="24C8933C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За допомогою S-боксів у DES перетворюється…</w:t>
            </w:r>
          </w:p>
        </w:tc>
      </w:tr>
      <w:tr w:rsidR="00233C7D" w:rsidRPr="00AB22A5" w14:paraId="2C397CC3" w14:textId="77777777" w:rsidTr="00097816">
        <w:trPr>
          <w:trHeight w:val="20"/>
        </w:trPr>
        <w:tc>
          <w:tcPr>
            <w:tcW w:w="292" w:type="pct"/>
          </w:tcPr>
          <w:p w14:paraId="50F28D3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4218B5F" w14:textId="534BC44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S-боксів у DES?</w:t>
            </w:r>
          </w:p>
        </w:tc>
      </w:tr>
      <w:tr w:rsidR="00233C7D" w:rsidRPr="00AB22A5" w14:paraId="54949E96" w14:textId="77777777" w:rsidTr="00097816">
        <w:trPr>
          <w:trHeight w:val="20"/>
        </w:trPr>
        <w:tc>
          <w:tcPr>
            <w:tcW w:w="292" w:type="pct"/>
          </w:tcPr>
          <w:p w14:paraId="44A9CFD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E0CAF51" w14:textId="4489B43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S-перетворення блоку 010100 з використанням сьомого S-боксу DES?</w:t>
            </w:r>
          </w:p>
          <w:p w14:paraId="41976769" w14:textId="09325EB2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6B2026D" wp14:editId="52C27E1F">
                  <wp:extent cx="2642870" cy="669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3066FA4A" w14:textId="77777777" w:rsidTr="00097816">
        <w:trPr>
          <w:trHeight w:val="20"/>
        </w:trPr>
        <w:tc>
          <w:tcPr>
            <w:tcW w:w="292" w:type="pct"/>
          </w:tcPr>
          <w:p w14:paraId="746B21F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D02C969" w14:textId="0BEEB15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</w:t>
            </w:r>
            <w:proofErr w:type="spellStart"/>
            <w:r w:rsidRPr="00AB22A5">
              <w:rPr>
                <w:lang w:val="uk-UA"/>
              </w:rPr>
              <w:t>зашифруванні</w:t>
            </w:r>
            <w:proofErr w:type="spellEnd"/>
            <w:r w:rsidRPr="00AB22A5">
              <w:rPr>
                <w:lang w:val="uk-UA"/>
              </w:rPr>
              <w:t xml:space="preserve"> за алгоритмом DES після останнього раунду правий та лівий </w:t>
            </w:r>
            <w:proofErr w:type="spellStart"/>
            <w:r w:rsidRPr="00AB22A5">
              <w:rPr>
                <w:lang w:val="uk-UA"/>
              </w:rPr>
              <w:t>півблоки</w:t>
            </w:r>
            <w:proofErr w:type="spellEnd"/>
            <w:r w:rsidRPr="00AB22A5">
              <w:rPr>
                <w:lang w:val="uk-UA"/>
              </w:rPr>
              <w:t xml:space="preserve"> шифрованого тексту...</w:t>
            </w:r>
          </w:p>
        </w:tc>
      </w:tr>
      <w:tr w:rsidR="00233C7D" w:rsidRPr="00AB22A5" w14:paraId="58D21945" w14:textId="77777777" w:rsidTr="00097816">
        <w:trPr>
          <w:trHeight w:val="20"/>
        </w:trPr>
        <w:tc>
          <w:tcPr>
            <w:tcW w:w="292" w:type="pct"/>
          </w:tcPr>
          <w:p w14:paraId="27F7B1B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4687F22" w14:textId="4684F5E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Для здійснення атаки «грубою силою» на алгоритм DES потрібно перебрати…</w:t>
            </w:r>
          </w:p>
        </w:tc>
      </w:tr>
      <w:tr w:rsidR="00233C7D" w:rsidRPr="00AB22A5" w14:paraId="66814D98" w14:textId="77777777" w:rsidTr="00097816">
        <w:trPr>
          <w:trHeight w:val="20"/>
        </w:trPr>
        <w:tc>
          <w:tcPr>
            <w:tcW w:w="292" w:type="pct"/>
          </w:tcPr>
          <w:p w14:paraId="5D51608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5F183EC" w14:textId="2EFC24A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ключів використовує алгоритм 3DES (</w:t>
            </w:r>
            <w:proofErr w:type="spellStart"/>
            <w:r w:rsidRPr="00AB22A5">
              <w:rPr>
                <w:lang w:val="uk-UA"/>
              </w:rPr>
              <w:t>Triple</w:t>
            </w:r>
            <w:proofErr w:type="spellEnd"/>
            <w:r w:rsidRPr="00AB22A5">
              <w:rPr>
                <w:lang w:val="uk-UA"/>
              </w:rPr>
              <w:t xml:space="preserve"> DES)?</w:t>
            </w:r>
          </w:p>
        </w:tc>
      </w:tr>
      <w:tr w:rsidR="00233C7D" w:rsidRPr="00AB22A5" w14:paraId="2234F71C" w14:textId="77777777" w:rsidTr="00097816">
        <w:trPr>
          <w:trHeight w:val="20"/>
        </w:trPr>
        <w:tc>
          <w:tcPr>
            <w:tcW w:w="292" w:type="pct"/>
          </w:tcPr>
          <w:p w14:paraId="7E44B4F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CE08CC1" w14:textId="5AED64EA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раундів у алгоритмі шифрування IDEA?</w:t>
            </w:r>
          </w:p>
        </w:tc>
      </w:tr>
      <w:tr w:rsidR="00233C7D" w:rsidRPr="00AB22A5" w14:paraId="40C39CA5" w14:textId="77777777" w:rsidTr="00097816">
        <w:trPr>
          <w:trHeight w:val="20"/>
        </w:trPr>
        <w:tc>
          <w:tcPr>
            <w:tcW w:w="292" w:type="pct"/>
          </w:tcPr>
          <w:p w14:paraId="0006952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9547D3" w14:textId="2610BF6C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Початковий блок в IDEA ділиться на…</w:t>
            </w:r>
          </w:p>
        </w:tc>
      </w:tr>
      <w:tr w:rsidR="00233C7D" w:rsidRPr="00AB22A5" w14:paraId="563F818A" w14:textId="77777777" w:rsidTr="00097816">
        <w:trPr>
          <w:trHeight w:val="20"/>
        </w:trPr>
        <w:tc>
          <w:tcPr>
            <w:tcW w:w="292" w:type="pct"/>
          </w:tcPr>
          <w:p w14:paraId="379CD79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08153A" w14:textId="68C23397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Довжина ключа IDEA складає…</w:t>
            </w:r>
          </w:p>
        </w:tc>
      </w:tr>
      <w:tr w:rsidR="00233C7D" w:rsidRPr="00AB22A5" w14:paraId="6B2B9F21" w14:textId="77777777" w:rsidTr="00097816">
        <w:trPr>
          <w:trHeight w:val="20"/>
        </w:trPr>
        <w:tc>
          <w:tcPr>
            <w:tcW w:w="292" w:type="pct"/>
          </w:tcPr>
          <w:p w14:paraId="2C98E7F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106CE03" w14:textId="6AE6460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Скільки потрібно </w:t>
            </w:r>
            <w:proofErr w:type="spellStart"/>
            <w:r w:rsidRPr="00AB22A5">
              <w:rPr>
                <w:lang w:val="uk-UA"/>
              </w:rPr>
              <w:t>підключів</w:t>
            </w:r>
            <w:proofErr w:type="spellEnd"/>
            <w:r w:rsidRPr="00AB22A5">
              <w:rPr>
                <w:lang w:val="uk-UA"/>
              </w:rPr>
              <w:t xml:space="preserve"> на один раунд шифрування у алгоритмі IDEA?</w:t>
            </w:r>
          </w:p>
        </w:tc>
      </w:tr>
      <w:tr w:rsidR="00233C7D" w:rsidRPr="00AB22A5" w14:paraId="316057CB" w14:textId="77777777" w:rsidTr="00097816">
        <w:trPr>
          <w:trHeight w:val="20"/>
        </w:trPr>
        <w:tc>
          <w:tcPr>
            <w:tcW w:w="292" w:type="pct"/>
          </w:tcPr>
          <w:p w14:paraId="11CBFA8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95766B5" w14:textId="14EBEC0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При дешифруванні у алгоритмі IDEA використовують…</w:t>
            </w:r>
          </w:p>
        </w:tc>
      </w:tr>
      <w:tr w:rsidR="00233C7D" w:rsidRPr="00AB22A5" w14:paraId="22C54F42" w14:textId="77777777" w:rsidTr="00097816">
        <w:trPr>
          <w:trHeight w:val="20"/>
        </w:trPr>
        <w:tc>
          <w:tcPr>
            <w:tcW w:w="292" w:type="pct"/>
          </w:tcPr>
          <w:p w14:paraId="18CB144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1D63A1E" w14:textId="64234E88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Перетворення ключів IDEA відбувається шляхом…</w:t>
            </w:r>
          </w:p>
        </w:tc>
      </w:tr>
      <w:tr w:rsidR="00233C7D" w:rsidRPr="00AB22A5" w14:paraId="18F0AD44" w14:textId="77777777" w:rsidTr="00097816">
        <w:trPr>
          <w:trHeight w:val="20"/>
        </w:trPr>
        <w:tc>
          <w:tcPr>
            <w:tcW w:w="292" w:type="pct"/>
          </w:tcPr>
          <w:p w14:paraId="3E9D5D7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61782DC" w14:textId="22BD2E07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чому найбільша перевага режиму зв’язування блоків (CBC)?</w:t>
            </w:r>
          </w:p>
        </w:tc>
      </w:tr>
      <w:tr w:rsidR="00233C7D" w:rsidRPr="00AB22A5" w14:paraId="0EB7BC33" w14:textId="77777777" w:rsidTr="00097816">
        <w:trPr>
          <w:trHeight w:val="20"/>
        </w:trPr>
        <w:tc>
          <w:tcPr>
            <w:tcW w:w="292" w:type="pct"/>
          </w:tcPr>
          <w:p w14:paraId="421C827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AC6295B" w14:textId="7A45E32B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Вектор ініціалізації у режимі зв’язування блоків (CBC) застосовують..</w:t>
            </w:r>
          </w:p>
        </w:tc>
      </w:tr>
      <w:tr w:rsidR="00233C7D" w:rsidRPr="00AB22A5" w14:paraId="3010FAC7" w14:textId="77777777" w:rsidTr="00097816">
        <w:trPr>
          <w:trHeight w:val="20"/>
        </w:trPr>
        <w:tc>
          <w:tcPr>
            <w:tcW w:w="292" w:type="pct"/>
          </w:tcPr>
          <w:p w14:paraId="4B35B5E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8B88676" w14:textId="77777777" w:rsidR="00233C7D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8F6B74" w14:textId="75640248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F3BBDEC" wp14:editId="3024FE21">
                  <wp:extent cx="2713512" cy="9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8135" r="5094" b="17015"/>
                          <a:stretch/>
                        </pic:blipFill>
                        <pic:spPr bwMode="auto">
                          <a:xfrm>
                            <a:off x="0" y="0"/>
                            <a:ext cx="27135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603DCE8" w14:textId="77777777" w:rsidTr="00097816">
        <w:trPr>
          <w:trHeight w:val="20"/>
        </w:trPr>
        <w:tc>
          <w:tcPr>
            <w:tcW w:w="292" w:type="pct"/>
          </w:tcPr>
          <w:p w14:paraId="1F1BF84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3C0596D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F10FF49" w14:textId="0A8D4FDC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0AC9FC" wp14:editId="73DD7519">
                  <wp:extent cx="2832923" cy="9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4775" r="1" b="17611"/>
                          <a:stretch/>
                        </pic:blipFill>
                        <pic:spPr bwMode="auto">
                          <a:xfrm>
                            <a:off x="0" y="0"/>
                            <a:ext cx="283292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E208F0E" w14:textId="77777777" w:rsidTr="00097816">
        <w:trPr>
          <w:trHeight w:val="20"/>
        </w:trPr>
        <w:tc>
          <w:tcPr>
            <w:tcW w:w="292" w:type="pct"/>
          </w:tcPr>
          <w:p w14:paraId="0DBEAC4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7398CCF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E37A2D" w14:textId="3E9E28C5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35DE0FA" wp14:editId="2EEDDD64">
                  <wp:extent cx="2598420" cy="8997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2" b="16418"/>
                          <a:stretch/>
                        </pic:blipFill>
                        <pic:spPr bwMode="auto">
                          <a:xfrm>
                            <a:off x="0" y="0"/>
                            <a:ext cx="25990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B4B7C0D" w14:textId="77777777" w:rsidTr="00097816">
        <w:trPr>
          <w:trHeight w:val="20"/>
        </w:trPr>
        <w:tc>
          <w:tcPr>
            <w:tcW w:w="292" w:type="pct"/>
          </w:tcPr>
          <w:p w14:paraId="383C6F7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107F2C4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18DEE79" w14:textId="4A0473F4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37D3F9E" wp14:editId="63493D8D">
                  <wp:extent cx="2647125" cy="8997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" t="2985" r="2691" b="17015"/>
                          <a:stretch/>
                        </pic:blipFill>
                        <pic:spPr bwMode="auto">
                          <a:xfrm>
                            <a:off x="0" y="0"/>
                            <a:ext cx="264772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F8E4CF5" w14:textId="77777777" w:rsidTr="00097816">
        <w:trPr>
          <w:trHeight w:val="20"/>
        </w:trPr>
        <w:tc>
          <w:tcPr>
            <w:tcW w:w="292" w:type="pct"/>
          </w:tcPr>
          <w:p w14:paraId="69523EA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CA4B718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133AF3AD" w14:textId="3CFD6128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F850ABB" wp14:editId="0DF9818D">
                  <wp:extent cx="2662174" cy="9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" b="17612"/>
                          <a:stretch/>
                        </pic:blipFill>
                        <pic:spPr bwMode="auto">
                          <a:xfrm>
                            <a:off x="0" y="0"/>
                            <a:ext cx="26621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39D4C73F" w14:textId="77777777" w:rsidTr="00097816">
        <w:trPr>
          <w:trHeight w:val="20"/>
        </w:trPr>
        <w:tc>
          <w:tcPr>
            <w:tcW w:w="292" w:type="pct"/>
          </w:tcPr>
          <w:p w14:paraId="3DE187B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01F4561" w14:textId="40DA31F9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властивість шифру, при якій невеликі зміни в початкових даних (чи в ключі) можуть викликати значні зміни в зашифрованих даних?</w:t>
            </w:r>
          </w:p>
        </w:tc>
      </w:tr>
      <w:tr w:rsidR="00233C7D" w:rsidRPr="00AB22A5" w14:paraId="47BAAABD" w14:textId="77777777" w:rsidTr="00097816">
        <w:trPr>
          <w:trHeight w:val="20"/>
        </w:trPr>
        <w:tc>
          <w:tcPr>
            <w:tcW w:w="292" w:type="pct"/>
          </w:tcPr>
          <w:p w14:paraId="063379F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FDBEACC" w14:textId="4548A44B" w:rsidR="00233C7D" w:rsidRPr="00AB22A5" w:rsidRDefault="00233C7D" w:rsidP="00ED4B25">
            <w:pPr>
              <w:rPr>
                <w:lang w:val="uk-UA"/>
              </w:rPr>
            </w:pPr>
            <w:r w:rsidRPr="00AB22A5">
              <w:rPr>
                <w:lang w:val="uk-UA"/>
              </w:rPr>
              <w:t>Яка властивість притаманна синхронним потоковим шифрам?</w:t>
            </w:r>
          </w:p>
        </w:tc>
      </w:tr>
      <w:tr w:rsidR="00233C7D" w:rsidRPr="00AB22A5" w14:paraId="7A0271D8" w14:textId="77777777" w:rsidTr="00097816">
        <w:trPr>
          <w:trHeight w:val="20"/>
        </w:trPr>
        <w:tc>
          <w:tcPr>
            <w:tcW w:w="292" w:type="pct"/>
          </w:tcPr>
          <w:p w14:paraId="618B28E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2AD539A" w14:textId="7F2EA2B1" w:rsidR="00233C7D" w:rsidRPr="00AB22A5" w:rsidRDefault="00233C7D" w:rsidP="00AC6678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Яка властивість притаманна асинхронним потоковим шифрам (шифрам, що </w:t>
            </w:r>
            <w:proofErr w:type="spellStart"/>
            <w:r w:rsidRPr="00AB22A5">
              <w:rPr>
                <w:lang w:val="uk-UA"/>
              </w:rPr>
              <w:t>самосинхронізуються</w:t>
            </w:r>
            <w:proofErr w:type="spellEnd"/>
            <w:r w:rsidRPr="00AB22A5">
              <w:rPr>
                <w:lang w:val="uk-UA"/>
              </w:rPr>
              <w:t>)?</w:t>
            </w:r>
          </w:p>
        </w:tc>
      </w:tr>
      <w:tr w:rsidR="00233C7D" w:rsidRPr="00AB22A5" w14:paraId="7EF270CE" w14:textId="77777777" w:rsidTr="00097816">
        <w:trPr>
          <w:trHeight w:val="20"/>
        </w:trPr>
        <w:tc>
          <w:tcPr>
            <w:tcW w:w="292" w:type="pct"/>
          </w:tcPr>
          <w:p w14:paraId="3A7A6F83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614D853" w14:textId="196153CA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Ключовий потік – це…</w:t>
            </w:r>
          </w:p>
        </w:tc>
      </w:tr>
      <w:tr w:rsidR="00233C7D" w:rsidRPr="00AB22A5" w14:paraId="60C249F4" w14:textId="77777777" w:rsidTr="00097816">
        <w:trPr>
          <w:trHeight w:val="20"/>
        </w:trPr>
        <w:tc>
          <w:tcPr>
            <w:tcW w:w="292" w:type="pct"/>
          </w:tcPr>
          <w:p w14:paraId="7F013FD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DFBB150" w14:textId="722BB591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 якою метою використовують генератори псевдовипадкових чисел при потоковому шифруванні?</w:t>
            </w:r>
          </w:p>
        </w:tc>
      </w:tr>
      <w:tr w:rsidR="00233C7D" w:rsidRPr="00AB22A5" w14:paraId="1E882B4E" w14:textId="77777777" w:rsidTr="00097816">
        <w:trPr>
          <w:trHeight w:val="20"/>
        </w:trPr>
        <w:tc>
          <w:tcPr>
            <w:tcW w:w="292" w:type="pct"/>
          </w:tcPr>
          <w:p w14:paraId="59D8FA9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412323E" w14:textId="40C85F6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є потоковим?</w:t>
            </w:r>
          </w:p>
        </w:tc>
      </w:tr>
      <w:tr w:rsidR="00233C7D" w:rsidRPr="00AB22A5" w14:paraId="38EC0A12" w14:textId="77777777" w:rsidTr="00097816">
        <w:trPr>
          <w:trHeight w:val="20"/>
        </w:trPr>
        <w:tc>
          <w:tcPr>
            <w:tcW w:w="292" w:type="pct"/>
          </w:tcPr>
          <w:p w14:paraId="0D5B949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D5F0D71" w14:textId="2DB37DF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наступне значення, що генерується за допомогою лінійного конгруентного генератору (LCG)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a=7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b=10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m=7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=1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570FF8CF" w14:textId="77777777" w:rsidTr="00097816">
        <w:trPr>
          <w:trHeight w:val="20"/>
        </w:trPr>
        <w:tc>
          <w:tcPr>
            <w:tcW w:w="292" w:type="pct"/>
          </w:tcPr>
          <w:p w14:paraId="244EBE0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23F2461" w14:textId="37E3C39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ключовий потік, що генерує LFSR, якщо його многочлен зворотного зв’язку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+x+1</m:t>
              </m:r>
            </m:oMath>
            <w:r w:rsidRPr="00AB22A5">
              <w:rPr>
                <w:lang w:val="uk-UA"/>
              </w:rPr>
              <w:t>, а п</w:t>
            </w:r>
            <w:proofErr w:type="spellStart"/>
            <w:r w:rsidRPr="00AB22A5">
              <w:rPr>
                <w:lang w:val="uk-UA"/>
              </w:rPr>
              <w:t>очатковий</w:t>
            </w:r>
            <w:proofErr w:type="spellEnd"/>
            <w:r w:rsidRPr="00AB22A5">
              <w:rPr>
                <w:lang w:val="uk-UA"/>
              </w:rPr>
              <w:t xml:space="preserve"> стан 1101?</w:t>
            </w:r>
          </w:p>
          <w:p w14:paraId="7BDD22A0" w14:textId="3ED091CA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275BA2A" wp14:editId="3536D384">
                  <wp:extent cx="1990683" cy="5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5E8BD821" w14:textId="77777777" w:rsidTr="00097816">
        <w:trPr>
          <w:trHeight w:val="20"/>
        </w:trPr>
        <w:tc>
          <w:tcPr>
            <w:tcW w:w="292" w:type="pct"/>
          </w:tcPr>
          <w:p w14:paraId="0DA2F49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F8D816C" w14:textId="7805080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стартове значення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</m:oMath>
            <w:r w:rsidRPr="00AB22A5">
              <w:rPr>
                <w:lang w:val="uk-UA"/>
              </w:rPr>
              <w:t xml:space="preserve">, що генерується за допомогою генератора BBS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x=10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784566AA" w14:textId="77777777" w:rsidTr="00097816">
        <w:trPr>
          <w:trHeight w:val="20"/>
        </w:trPr>
        <w:tc>
          <w:tcPr>
            <w:tcW w:w="292" w:type="pct"/>
          </w:tcPr>
          <w:p w14:paraId="75AE58C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C911A72" w14:textId="5D41E1D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Матриця стану алгоритму RC4 має розмір…</w:t>
            </w:r>
          </w:p>
        </w:tc>
      </w:tr>
      <w:tr w:rsidR="00233C7D" w:rsidRPr="00AB22A5" w14:paraId="3FBA970F" w14:textId="77777777" w:rsidTr="00097816">
        <w:trPr>
          <w:trHeight w:val="20"/>
        </w:trPr>
        <w:tc>
          <w:tcPr>
            <w:tcW w:w="292" w:type="pct"/>
          </w:tcPr>
          <w:p w14:paraId="0E9E19E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DA4249B" w14:textId="734542CF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 рисунку подана схема роботи генератора ключового потоку шифру…</w:t>
            </w:r>
          </w:p>
          <w:p w14:paraId="6255A9EF" w14:textId="26B9985C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B2ADB3F" wp14:editId="6FB59EDD">
                  <wp:extent cx="2642870" cy="1181735"/>
                  <wp:effectExtent l="0" t="0" r="5080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0EFA4-97EA-4CFA-B3B2-08ACA961740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>
                            <a:extLst>
                              <a:ext uri="{FF2B5EF4-FFF2-40B4-BE49-F238E27FC236}">
                                <a16:creationId xmlns:a16="http://schemas.microsoft.com/office/drawing/2014/main" id="{9810EFA4-97EA-4CFA-B3B2-08ACA961740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7A233303" w14:textId="77777777" w:rsidTr="00AC6678">
        <w:trPr>
          <w:trHeight w:val="20"/>
        </w:trPr>
        <w:tc>
          <w:tcPr>
            <w:tcW w:w="5000" w:type="pct"/>
            <w:gridSpan w:val="2"/>
          </w:tcPr>
          <w:p w14:paraId="7309CE76" w14:textId="77777777" w:rsidR="00233C7D" w:rsidRPr="00AB22A5" w:rsidRDefault="00233C7D" w:rsidP="00AC6678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Сучасні стандарти шифрування</w:t>
            </w:r>
          </w:p>
        </w:tc>
      </w:tr>
      <w:tr w:rsidR="00233C7D" w:rsidRPr="00AB22A5" w14:paraId="43172949" w14:textId="77777777" w:rsidTr="00097816">
        <w:trPr>
          <w:trHeight w:val="20"/>
        </w:trPr>
        <w:tc>
          <w:tcPr>
            <w:tcW w:w="292" w:type="pct"/>
          </w:tcPr>
          <w:p w14:paraId="099C776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29D6037" w14:textId="72B3C2C9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основі стандарту шифрування AES лежить алгоритм…</w:t>
            </w:r>
          </w:p>
        </w:tc>
      </w:tr>
      <w:tr w:rsidR="00233C7D" w:rsidRPr="00AB22A5" w14:paraId="0752B61B" w14:textId="77777777" w:rsidTr="00097816">
        <w:trPr>
          <w:trHeight w:val="20"/>
        </w:trPr>
        <w:tc>
          <w:tcPr>
            <w:tcW w:w="292" w:type="pct"/>
          </w:tcPr>
          <w:p w14:paraId="5913AB6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2A27770" w14:textId="04DBBD20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AES використовує __________ бітовий розмір блоку та розмір ключа __________ біт</w:t>
            </w:r>
          </w:p>
        </w:tc>
      </w:tr>
      <w:tr w:rsidR="00233C7D" w:rsidRPr="00AB22A5" w14:paraId="1F3C4043" w14:textId="77777777" w:rsidTr="00097816">
        <w:trPr>
          <w:trHeight w:val="20"/>
        </w:trPr>
        <w:tc>
          <w:tcPr>
            <w:tcW w:w="292" w:type="pct"/>
          </w:tcPr>
          <w:p w14:paraId="2BAB23E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F8DB03B" w14:textId="12AFEB1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128 бітів?</w:t>
            </w:r>
          </w:p>
        </w:tc>
      </w:tr>
      <w:tr w:rsidR="00233C7D" w:rsidRPr="00AB22A5" w14:paraId="1B0608C4" w14:textId="77777777" w:rsidTr="00097816">
        <w:trPr>
          <w:trHeight w:val="20"/>
        </w:trPr>
        <w:tc>
          <w:tcPr>
            <w:tcW w:w="292" w:type="pct"/>
          </w:tcPr>
          <w:p w14:paraId="30F28DB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4347F46" w14:textId="5A3FFE01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192 біти?</w:t>
            </w:r>
          </w:p>
        </w:tc>
      </w:tr>
      <w:tr w:rsidR="00233C7D" w:rsidRPr="00AB22A5" w14:paraId="63D2A7B7" w14:textId="77777777" w:rsidTr="00097816">
        <w:trPr>
          <w:trHeight w:val="20"/>
        </w:trPr>
        <w:tc>
          <w:tcPr>
            <w:tcW w:w="292" w:type="pct"/>
          </w:tcPr>
          <w:p w14:paraId="26CB26E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A9F5E74" w14:textId="50D0137B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256 бітів?</w:t>
            </w:r>
          </w:p>
        </w:tc>
      </w:tr>
      <w:tr w:rsidR="00233C7D" w:rsidRPr="00AB22A5" w14:paraId="3AA10595" w14:textId="77777777" w:rsidTr="00097816">
        <w:trPr>
          <w:trHeight w:val="20"/>
        </w:trPr>
        <w:tc>
          <w:tcPr>
            <w:tcW w:w="292" w:type="pct"/>
          </w:tcPr>
          <w:p w14:paraId="0A66A0C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E31EB59" w14:textId="3F0ED501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матрицю проміжного результату при шифруванні за допомогою алгоритму AES?</w:t>
            </w:r>
          </w:p>
        </w:tc>
      </w:tr>
      <w:tr w:rsidR="00233C7D" w:rsidRPr="00AB22A5" w14:paraId="4A5EDEDB" w14:textId="77777777" w:rsidTr="00097816">
        <w:trPr>
          <w:trHeight w:val="20"/>
        </w:trPr>
        <w:tc>
          <w:tcPr>
            <w:tcW w:w="292" w:type="pct"/>
          </w:tcPr>
          <w:p w14:paraId="0F012D7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B38DEC1" w14:textId="52EA4D21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має матриця стану у алгоритмі AES?</w:t>
            </w:r>
          </w:p>
        </w:tc>
      </w:tr>
      <w:tr w:rsidR="00233C7D" w:rsidRPr="00AB22A5" w14:paraId="4C1FFB63" w14:textId="77777777" w:rsidTr="00097816">
        <w:trPr>
          <w:trHeight w:val="20"/>
        </w:trPr>
        <w:tc>
          <w:tcPr>
            <w:tcW w:w="292" w:type="pct"/>
          </w:tcPr>
          <w:p w14:paraId="326F186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B07D041" w14:textId="191504A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Многочлен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+1</m:t>
              </m:r>
            </m:oMath>
            <w:r w:rsidRPr="00AB22A5">
              <w:rPr>
                <w:lang w:val="uk-UA"/>
              </w:rPr>
              <w:t xml:space="preserve">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відповідає 8-бітовому слову...</w:t>
            </w:r>
          </w:p>
        </w:tc>
      </w:tr>
      <w:tr w:rsidR="00233C7D" w:rsidRPr="00AB22A5" w14:paraId="7EE2EB1F" w14:textId="77777777" w:rsidTr="00097816">
        <w:trPr>
          <w:trHeight w:val="20"/>
        </w:trPr>
        <w:tc>
          <w:tcPr>
            <w:tcW w:w="292" w:type="pct"/>
          </w:tcPr>
          <w:p w14:paraId="439A601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4655F99" w14:textId="07C4B6F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многочлен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 xml:space="preserve">) відповідає байту </w:t>
            </w:r>
            <w:r w:rsidRPr="00AB22A5">
              <w:rPr>
                <w:b/>
                <w:bCs/>
                <w:lang w:val="uk-UA"/>
              </w:rPr>
              <w:t>F8</w:t>
            </w:r>
            <w:r w:rsidRPr="00AB22A5">
              <w:rPr>
                <w:lang w:val="uk-UA"/>
              </w:rPr>
              <w:t xml:space="preserve"> у 16-вій системі числення?</w:t>
            </w:r>
          </w:p>
        </w:tc>
      </w:tr>
      <w:tr w:rsidR="00233C7D" w:rsidRPr="00AB22A5" w14:paraId="56909DE9" w14:textId="77777777" w:rsidTr="00097816">
        <w:trPr>
          <w:trHeight w:val="20"/>
        </w:trPr>
        <w:tc>
          <w:tcPr>
            <w:tcW w:w="292" w:type="pct"/>
          </w:tcPr>
          <w:p w14:paraId="316FFFF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0BAC327" w14:textId="1F51B3E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AES множення елементів поля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233C7D" w:rsidRPr="00AB22A5" w14:paraId="56D83A70" w14:textId="77777777" w:rsidTr="00097816">
        <w:trPr>
          <w:trHeight w:val="20"/>
        </w:trPr>
        <w:tc>
          <w:tcPr>
            <w:tcW w:w="292" w:type="pct"/>
          </w:tcPr>
          <w:p w14:paraId="021BC51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E65E2C4" w14:textId="2EBF6CC1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AES-128?</w:t>
            </w:r>
          </w:p>
        </w:tc>
      </w:tr>
      <w:tr w:rsidR="00233C7D" w:rsidRPr="00AB22A5" w14:paraId="19B960AB" w14:textId="77777777" w:rsidTr="00097816">
        <w:trPr>
          <w:trHeight w:val="20"/>
        </w:trPr>
        <w:tc>
          <w:tcPr>
            <w:tcW w:w="292" w:type="pct"/>
          </w:tcPr>
          <w:p w14:paraId="0DBFB16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E0650AF" w14:textId="034C1F5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AES-192?</w:t>
            </w:r>
          </w:p>
        </w:tc>
      </w:tr>
      <w:tr w:rsidR="00233C7D" w:rsidRPr="00AB22A5" w14:paraId="1672E1B2" w14:textId="77777777" w:rsidTr="00097816">
        <w:trPr>
          <w:trHeight w:val="20"/>
        </w:trPr>
        <w:tc>
          <w:tcPr>
            <w:tcW w:w="292" w:type="pct"/>
          </w:tcPr>
          <w:p w14:paraId="1ABE6E2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6959861" w14:textId="09FDF55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AES-256?</w:t>
            </w:r>
          </w:p>
        </w:tc>
      </w:tr>
      <w:tr w:rsidR="00233C7D" w:rsidRPr="00AB22A5" w14:paraId="13C1ACBF" w14:textId="77777777" w:rsidTr="00097816">
        <w:trPr>
          <w:trHeight w:val="20"/>
        </w:trPr>
        <w:tc>
          <w:tcPr>
            <w:tcW w:w="292" w:type="pct"/>
          </w:tcPr>
          <w:p w14:paraId="6E6CB4D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B62E18A" w14:textId="419208E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операції додавання за модулем 2 (у 16-вій системі числення) байтів </w:t>
            </w:r>
            <w:r w:rsidRPr="00AB22A5">
              <w:rPr>
                <w:b/>
                <w:bCs/>
                <w:lang w:val="uk-UA"/>
              </w:rPr>
              <w:t>54</w:t>
            </w:r>
            <w:r w:rsidRPr="00AB22A5">
              <w:rPr>
                <w:rFonts w:ascii="Cambria Math" w:hAnsi="Cambria Math" w:cs="Cambria Math"/>
                <w:b/>
                <w:bCs/>
                <w:lang w:val="uk-UA"/>
              </w:rPr>
              <w:t>⊕</w:t>
            </w:r>
            <w:r w:rsidRPr="00AB22A5">
              <w:rPr>
                <w:b/>
                <w:bCs/>
                <w:lang w:val="uk-UA"/>
              </w:rPr>
              <w:t>FD</w:t>
            </w:r>
            <w:r w:rsidRPr="00AB22A5">
              <w:rPr>
                <w:lang w:val="uk-UA"/>
              </w:rPr>
              <w:t xml:space="preserve"> у алгоритмі AES?</w:t>
            </w:r>
          </w:p>
        </w:tc>
      </w:tr>
      <w:tr w:rsidR="00233C7D" w:rsidRPr="00AB22A5" w14:paraId="48F10EEA" w14:textId="77777777" w:rsidTr="00097816">
        <w:trPr>
          <w:trHeight w:val="20"/>
        </w:trPr>
        <w:tc>
          <w:tcPr>
            <w:tcW w:w="292" w:type="pct"/>
          </w:tcPr>
          <w:p w14:paraId="44F2ADF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9E8615F" w14:textId="56D2651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шифрування за алгоритмом AES:</w:t>
            </w:r>
          </w:p>
          <w:p w14:paraId="409359A0" w14:textId="4F1CE42B" w:rsidR="00233C7D" w:rsidRPr="00AB22A5" w:rsidRDefault="00233C7D" w:rsidP="00AC667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1 – Зсув рядків (</w:t>
            </w:r>
            <w:proofErr w:type="spellStart"/>
            <w:r w:rsidRPr="00AB22A5">
              <w:rPr>
                <w:lang w:val="uk-UA"/>
              </w:rPr>
              <w:t>ShiftRows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6FE21FD2" w14:textId="6CA22B39" w:rsidR="00233C7D" w:rsidRPr="00AB22A5" w:rsidRDefault="00233C7D" w:rsidP="00AC6678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Підстановка байтів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SubBytes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50EBAD2E" w14:textId="246129E9" w:rsidR="00233C7D" w:rsidRPr="00AB22A5" w:rsidRDefault="00233C7D" w:rsidP="00AC6678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 – Додавання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раундового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ключа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AddRoundKey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2D08B9B8" w14:textId="71DDFF90" w:rsidR="00233C7D" w:rsidRPr="00AB22A5" w:rsidRDefault="00233C7D" w:rsidP="00AC667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Перемішування стовпців (</w:t>
            </w:r>
            <w:proofErr w:type="spellStart"/>
            <w:r w:rsidRPr="00AB22A5">
              <w:rPr>
                <w:lang w:val="uk-UA"/>
              </w:rPr>
              <w:t>MixColumns</w:t>
            </w:r>
            <w:proofErr w:type="spellEnd"/>
            <w:r w:rsidRPr="00AB22A5">
              <w:rPr>
                <w:lang w:val="uk-UA"/>
              </w:rPr>
              <w:t>)</w:t>
            </w:r>
          </w:p>
        </w:tc>
      </w:tr>
      <w:tr w:rsidR="00233C7D" w:rsidRPr="00AB22A5" w14:paraId="0B89EC14" w14:textId="77777777" w:rsidTr="00097816">
        <w:trPr>
          <w:trHeight w:val="20"/>
        </w:trPr>
        <w:tc>
          <w:tcPr>
            <w:tcW w:w="292" w:type="pct"/>
          </w:tcPr>
          <w:p w14:paraId="313B700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7CBDB7A" w14:textId="0CA34DBD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дешифрування за алгоритмом AES:</w:t>
            </w:r>
          </w:p>
          <w:p w14:paraId="2CE30C10" w14:textId="22DF408B" w:rsidR="00233C7D" w:rsidRPr="00AB22A5" w:rsidRDefault="00233C7D" w:rsidP="00AC667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Операція, обернена до перемішування стовпців (</w:t>
            </w:r>
            <w:proofErr w:type="spellStart"/>
            <w:r w:rsidRPr="00AB22A5">
              <w:rPr>
                <w:lang w:val="uk-UA"/>
              </w:rPr>
              <w:t>InvMixColumns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32AF87A6" w14:textId="3847931A" w:rsidR="00233C7D" w:rsidRPr="00AB22A5" w:rsidRDefault="00233C7D" w:rsidP="00AC667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1 – Зсув рядків в зворотному порядку (</w:t>
            </w:r>
            <w:proofErr w:type="spellStart"/>
            <w:r w:rsidRPr="00AB22A5">
              <w:rPr>
                <w:lang w:val="uk-UA"/>
              </w:rPr>
              <w:t>InvShiftRows</w:t>
            </w:r>
            <w:proofErr w:type="spellEnd"/>
            <w:r w:rsidRPr="00AB22A5">
              <w:rPr>
                <w:lang w:val="uk-UA"/>
              </w:rPr>
              <w:t>);</w:t>
            </w:r>
          </w:p>
          <w:p w14:paraId="4468DB50" w14:textId="77777777" w:rsidR="00233C7D" w:rsidRPr="00AB22A5" w:rsidRDefault="00233C7D" w:rsidP="00AC6678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 – Додавання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раундового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ключа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AddRoundKey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);</w:t>
            </w:r>
          </w:p>
          <w:p w14:paraId="5046B608" w14:textId="67C83F88" w:rsidR="00233C7D" w:rsidRPr="00AB22A5" w:rsidRDefault="00233C7D" w:rsidP="00AC6678">
            <w:pPr>
              <w:pStyle w:val="af4"/>
              <w:spacing w:after="0" w:line="240" w:lineRule="auto"/>
              <w:ind w:left="0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Обернена операція до підстановки байтів (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InvSubBytes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)</w:t>
            </w:r>
          </w:p>
        </w:tc>
      </w:tr>
      <w:tr w:rsidR="00233C7D" w:rsidRPr="00AB22A5" w14:paraId="62E14CD6" w14:textId="77777777" w:rsidTr="00097816">
        <w:trPr>
          <w:trHeight w:val="20"/>
        </w:trPr>
        <w:tc>
          <w:tcPr>
            <w:tcW w:w="292" w:type="pct"/>
          </w:tcPr>
          <w:p w14:paraId="6E63EE1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AB0D49A" w14:textId="4887CE4C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Чим відрізняється шифрування в останньому раунді алгоритму AES від шифрування у попередніх раундах?</w:t>
            </w:r>
          </w:p>
        </w:tc>
      </w:tr>
      <w:tr w:rsidR="00233C7D" w:rsidRPr="00AB22A5" w14:paraId="24B947CA" w14:textId="77777777" w:rsidTr="00097816">
        <w:trPr>
          <w:trHeight w:val="20"/>
        </w:trPr>
        <w:tc>
          <w:tcPr>
            <w:tcW w:w="292" w:type="pct"/>
          </w:tcPr>
          <w:p w14:paraId="17F06E3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277E88F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 який байт перетвориться байт B3 в алгоритмі AES у результаті операції Підстановка байтів (</w:t>
            </w:r>
            <w:proofErr w:type="spellStart"/>
            <w:r w:rsidRPr="00AB22A5">
              <w:rPr>
                <w:lang w:val="uk-UA"/>
              </w:rPr>
              <w:t>SubBytes</w:t>
            </w:r>
            <w:proofErr w:type="spellEnd"/>
            <w:r w:rsidRPr="00AB22A5">
              <w:rPr>
                <w:lang w:val="uk-UA"/>
              </w:rPr>
              <w:t>)?</w:t>
            </w:r>
          </w:p>
          <w:p w14:paraId="7DC022D7" w14:textId="5CDFB6C0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lastRenderedPageBreak/>
              <w:drawing>
                <wp:inline distT="0" distB="0" distL="0" distR="0" wp14:anchorId="3B65E7C8" wp14:editId="0F6C382A">
                  <wp:extent cx="2646489" cy="18720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89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66480F90" w14:textId="77777777" w:rsidTr="00097816">
        <w:trPr>
          <w:trHeight w:val="20"/>
        </w:trPr>
        <w:tc>
          <w:tcPr>
            <w:tcW w:w="292" w:type="pct"/>
          </w:tcPr>
          <w:p w14:paraId="4EE9755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1BEFD26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операція алгоритму AES зображена на рисунку?</w:t>
            </w:r>
          </w:p>
          <w:p w14:paraId="6D479658" w14:textId="75533C5B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4E73625" wp14:editId="19904ADC">
                  <wp:extent cx="2275289" cy="97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8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6024287B" w14:textId="77777777" w:rsidTr="00097816">
        <w:trPr>
          <w:trHeight w:val="20"/>
        </w:trPr>
        <w:tc>
          <w:tcPr>
            <w:tcW w:w="292" w:type="pct"/>
          </w:tcPr>
          <w:p w14:paraId="3C154AA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666391F" w14:textId="77777777" w:rsidR="00233C7D" w:rsidRPr="00AB22A5" w:rsidRDefault="00233C7D" w:rsidP="00AC6678">
            <w:pPr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операції Зсув рядків (</w:t>
            </w:r>
            <w:proofErr w:type="spellStart"/>
            <w:r w:rsidRPr="00AB22A5">
              <w:rPr>
                <w:lang w:val="uk-UA"/>
              </w:rPr>
              <w:t>ShiftRows</w:t>
            </w:r>
            <w:proofErr w:type="spellEnd"/>
            <w:r w:rsidRPr="00AB22A5">
              <w:rPr>
                <w:lang w:val="uk-UA"/>
              </w:rPr>
              <w:t>) для заданої матриці стану в алгоритмі AES?</w:t>
            </w:r>
          </w:p>
          <w:p w14:paraId="17DE2DBB" w14:textId="0081589E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FFCA00E" wp14:editId="42DD0EB0">
                  <wp:extent cx="878824" cy="9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2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360059BE" w14:textId="77777777" w:rsidTr="00097816">
        <w:trPr>
          <w:trHeight w:val="20"/>
        </w:trPr>
        <w:tc>
          <w:tcPr>
            <w:tcW w:w="292" w:type="pct"/>
          </w:tcPr>
          <w:p w14:paraId="56E696E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4C88576" w14:textId="197ED794" w:rsidR="00233C7D" w:rsidRPr="00AB22A5" w:rsidRDefault="00233C7D" w:rsidP="00AC667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Масив </w:t>
            </w:r>
            <w:proofErr w:type="spellStart"/>
            <w:r w:rsidRPr="00AB22A5">
              <w:rPr>
                <w:lang w:val="uk-UA"/>
              </w:rPr>
              <w:t>раундових</w:t>
            </w:r>
            <w:proofErr w:type="spellEnd"/>
            <w:r w:rsidRPr="00AB22A5">
              <w:rPr>
                <w:lang w:val="uk-UA"/>
              </w:rPr>
              <w:t xml:space="preserve"> констант </w:t>
            </w:r>
            <w:proofErr w:type="spellStart"/>
            <w:r w:rsidRPr="00AB22A5">
              <w:rPr>
                <w:lang w:val="uk-UA"/>
              </w:rPr>
              <w:t>Rcon</w:t>
            </w:r>
            <w:proofErr w:type="spellEnd"/>
            <w:r w:rsidRPr="00AB22A5">
              <w:rPr>
                <w:lang w:val="uk-UA"/>
              </w:rPr>
              <w:t xml:space="preserve"> алгоритму AES, зображених на рисунку, використовується у процесі…</w:t>
            </w:r>
          </w:p>
          <w:p w14:paraId="6738CD40" w14:textId="4E2DBF43" w:rsidR="00233C7D" w:rsidRPr="00AB22A5" w:rsidRDefault="00233C7D" w:rsidP="00AC66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C0F5544" wp14:editId="0346E913">
                  <wp:extent cx="2642870" cy="780415"/>
                  <wp:effectExtent l="0" t="0" r="508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74ACB84" w14:textId="77777777" w:rsidTr="00097816">
        <w:trPr>
          <w:trHeight w:val="20"/>
        </w:trPr>
        <w:tc>
          <w:tcPr>
            <w:tcW w:w="292" w:type="pct"/>
          </w:tcPr>
          <w:p w14:paraId="174ACB8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B82" w14:textId="7D0CD3E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блоковий симетричний алгоритм перетворення даних «Калина» визначається стандартом...</w:t>
            </w:r>
          </w:p>
        </w:tc>
      </w:tr>
      <w:tr w:rsidR="00233C7D" w:rsidRPr="00AB22A5" w14:paraId="700213A8" w14:textId="77777777" w:rsidTr="00097816">
        <w:trPr>
          <w:trHeight w:val="20"/>
        </w:trPr>
        <w:tc>
          <w:tcPr>
            <w:tcW w:w="292" w:type="pct"/>
          </w:tcPr>
          <w:p w14:paraId="516295A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E134330" w14:textId="49E6EA66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таблиць замін використовується в криптографічному алгоритмі перетворення даних «Калина»?</w:t>
            </w:r>
          </w:p>
        </w:tc>
      </w:tr>
      <w:tr w:rsidR="00233C7D" w:rsidRPr="00AB22A5" w14:paraId="0A0D799D" w14:textId="77777777" w:rsidTr="00097816">
        <w:trPr>
          <w:trHeight w:val="20"/>
        </w:trPr>
        <w:tc>
          <w:tcPr>
            <w:tcW w:w="292" w:type="pct"/>
          </w:tcPr>
          <w:p w14:paraId="3BA8459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183B263" w14:textId="6F598238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у алгоритмі «Калина 128/256» довжина ключа шифрування 128 біт, то кількість раундів перетворень буде дорівнювати...</w:t>
            </w:r>
          </w:p>
        </w:tc>
      </w:tr>
      <w:tr w:rsidR="00233C7D" w:rsidRPr="00AB22A5" w14:paraId="174ACC00" w14:textId="77777777" w:rsidTr="00097816">
        <w:trPr>
          <w:trHeight w:val="20"/>
        </w:trPr>
        <w:tc>
          <w:tcPr>
            <w:tcW w:w="292" w:type="pct"/>
          </w:tcPr>
          <w:p w14:paraId="174ACBF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BFE" w14:textId="42C7CA1D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>Якщо у алгоритмі «Калина 256/256» довжина ключа шифрування 256 біт, то кількість раундів перетворень буде дорівнювати...</w:t>
            </w:r>
          </w:p>
        </w:tc>
      </w:tr>
      <w:tr w:rsidR="00233C7D" w:rsidRPr="00AB22A5" w14:paraId="174ACC04" w14:textId="77777777" w:rsidTr="00097816">
        <w:trPr>
          <w:trHeight w:val="20"/>
        </w:trPr>
        <w:tc>
          <w:tcPr>
            <w:tcW w:w="292" w:type="pct"/>
          </w:tcPr>
          <w:p w14:paraId="174ACC0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C02" w14:textId="538021D5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>Якщо у алгоритмі «Калина 256/512» довжина ключа шифрування 512 біт, то кількість раундів перетворень буде дорівнювати...</w:t>
            </w:r>
          </w:p>
        </w:tc>
      </w:tr>
      <w:tr w:rsidR="00233C7D" w:rsidRPr="00AB22A5" w14:paraId="174ACC08" w14:textId="77777777" w:rsidTr="00097816">
        <w:trPr>
          <w:trHeight w:val="20"/>
        </w:trPr>
        <w:tc>
          <w:tcPr>
            <w:tcW w:w="292" w:type="pct"/>
          </w:tcPr>
          <w:p w14:paraId="174ACC0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C06" w14:textId="48AFA9D9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Скільки рядків має матриця стану у алгоритмі «Калина»?</w:t>
            </w:r>
          </w:p>
        </w:tc>
      </w:tr>
      <w:tr w:rsidR="00233C7D" w:rsidRPr="00AB22A5" w14:paraId="745143F3" w14:textId="77777777" w:rsidTr="00097816">
        <w:trPr>
          <w:trHeight w:val="20"/>
        </w:trPr>
        <w:tc>
          <w:tcPr>
            <w:tcW w:w="292" w:type="pct"/>
          </w:tcPr>
          <w:p w14:paraId="6657F25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6F91DEB" w14:textId="419C584F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128/256»?</w:t>
            </w:r>
          </w:p>
        </w:tc>
      </w:tr>
      <w:tr w:rsidR="00233C7D" w:rsidRPr="00AB22A5" w14:paraId="59B3DC35" w14:textId="77777777" w:rsidTr="00097816">
        <w:trPr>
          <w:trHeight w:val="20"/>
        </w:trPr>
        <w:tc>
          <w:tcPr>
            <w:tcW w:w="292" w:type="pct"/>
          </w:tcPr>
          <w:p w14:paraId="0BB5222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EEBCE7E" w14:textId="37E05124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256/512»?</w:t>
            </w:r>
          </w:p>
        </w:tc>
      </w:tr>
      <w:tr w:rsidR="00233C7D" w:rsidRPr="00AB22A5" w14:paraId="130AFE14" w14:textId="77777777" w:rsidTr="00097816">
        <w:trPr>
          <w:trHeight w:val="20"/>
        </w:trPr>
        <w:tc>
          <w:tcPr>
            <w:tcW w:w="292" w:type="pct"/>
          </w:tcPr>
          <w:p w14:paraId="2684063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1EED487" w14:textId="651E1FDD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512/512»?</w:t>
            </w:r>
          </w:p>
        </w:tc>
      </w:tr>
      <w:tr w:rsidR="00233C7D" w:rsidRPr="00AB22A5" w14:paraId="174ACC0C" w14:textId="77777777" w:rsidTr="00097816">
        <w:trPr>
          <w:trHeight w:val="20"/>
        </w:trPr>
        <w:tc>
          <w:tcPr>
            <w:tcW w:w="292" w:type="pct"/>
          </w:tcPr>
          <w:p w14:paraId="174ACC0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C0A" w14:textId="31A3187F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У алгоритмі «Калина» множення елементів поля GF(2</w:t>
            </w:r>
            <w:r w:rsidRPr="00AB22A5">
              <w:rPr>
                <w:rFonts w:ascii="Times New Roman" w:hAnsi="Times New Roman"/>
                <w:vertAlign w:val="superscript"/>
                <w:lang w:val="uk-UA"/>
              </w:rPr>
              <w:t>8</w:t>
            </w:r>
            <w:r w:rsidRPr="00AB22A5">
              <w:rPr>
                <w:rFonts w:ascii="Times New Roman" w:hAnsi="Times New Roman"/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233C7D" w:rsidRPr="00AB22A5" w14:paraId="7D00EAAC" w14:textId="77777777" w:rsidTr="00097816">
        <w:trPr>
          <w:trHeight w:val="20"/>
        </w:trPr>
        <w:tc>
          <w:tcPr>
            <w:tcW w:w="292" w:type="pct"/>
          </w:tcPr>
          <w:p w14:paraId="3A3FF08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7A38B4B" w14:textId="77777777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41FB7E34" w14:textId="5053483B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B22A5">
              <w:rPr>
                <w:noProof/>
                <w:lang w:val="uk-UA"/>
              </w:rPr>
              <w:lastRenderedPageBreak/>
              <w:drawing>
                <wp:inline distT="0" distB="0" distL="0" distR="0" wp14:anchorId="38E95AB9" wp14:editId="435FDB67">
                  <wp:extent cx="2609016" cy="1008000"/>
                  <wp:effectExtent l="0" t="0" r="127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1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74ACC10" w14:textId="77777777" w:rsidTr="00097816">
        <w:trPr>
          <w:trHeight w:val="20"/>
        </w:trPr>
        <w:tc>
          <w:tcPr>
            <w:tcW w:w="292" w:type="pct"/>
          </w:tcPr>
          <w:p w14:paraId="174ACC0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D465D54" w14:textId="6E0DA013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74ACC0E" w14:textId="02952C3F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421F1FDD" wp14:editId="130D5AC7">
                  <wp:extent cx="1304582" cy="115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8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6B64F3B3" w14:textId="77777777" w:rsidTr="00097816">
        <w:trPr>
          <w:trHeight w:val="20"/>
        </w:trPr>
        <w:tc>
          <w:tcPr>
            <w:tcW w:w="292" w:type="pct"/>
          </w:tcPr>
          <w:p w14:paraId="48F4B3D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485A643" w14:textId="77777777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6EA3B044" w14:textId="460051A4" w:rsidR="00233C7D" w:rsidRPr="00AB22A5" w:rsidRDefault="00233C7D" w:rsidP="00ED4B25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37A28D1E" wp14:editId="0362895B">
                  <wp:extent cx="2634596" cy="1116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9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5CEAAB19" w14:textId="77777777" w:rsidTr="00097816">
        <w:trPr>
          <w:trHeight w:val="20"/>
        </w:trPr>
        <w:tc>
          <w:tcPr>
            <w:tcW w:w="292" w:type="pct"/>
          </w:tcPr>
          <w:p w14:paraId="44AC3EB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F7618D2" w14:textId="39EC29A4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EEFDA70" w14:textId="30E30329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0FFCFE5C" wp14:editId="0C6FAE57">
                  <wp:extent cx="1445625" cy="2232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2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5429A40B" w14:textId="77777777" w:rsidTr="00097816">
        <w:trPr>
          <w:trHeight w:val="20"/>
        </w:trPr>
        <w:tc>
          <w:tcPr>
            <w:tcW w:w="292" w:type="pct"/>
          </w:tcPr>
          <w:p w14:paraId="3FBD105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7F7A139" w14:textId="77777777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5329785B" w14:textId="0781A125" w:rsidR="00233C7D" w:rsidRPr="00AB22A5" w:rsidRDefault="00233C7D" w:rsidP="00AC6678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DEC149D" wp14:editId="42811E67">
                  <wp:extent cx="1041883" cy="22320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8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74ACC14" w14:textId="77777777" w:rsidTr="00097816">
        <w:trPr>
          <w:trHeight w:val="20"/>
        </w:trPr>
        <w:tc>
          <w:tcPr>
            <w:tcW w:w="292" w:type="pct"/>
          </w:tcPr>
          <w:p w14:paraId="174ACC1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C12" w14:textId="42648660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 xml:space="preserve">Скільки разів виконується операція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зашифрування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 xml:space="preserve"> у процесі формування допоміжного ключа?</w:t>
            </w:r>
          </w:p>
        </w:tc>
      </w:tr>
      <w:tr w:rsidR="00233C7D" w:rsidRPr="00AB22A5" w14:paraId="76AA7E53" w14:textId="77777777" w:rsidTr="00097816">
        <w:trPr>
          <w:trHeight w:val="20"/>
        </w:trPr>
        <w:tc>
          <w:tcPr>
            <w:tcW w:w="292" w:type="pct"/>
          </w:tcPr>
          <w:p w14:paraId="680997A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30C45AD" w14:textId="2C5C641D" w:rsidR="00233C7D" w:rsidRPr="00AB22A5" w:rsidRDefault="00233C7D" w:rsidP="00AC6678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 xml:space="preserve">Які раундові ключі у алгоритмі шифрування «Калина» формуються на основі ключа K та допоміжного ключа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K</w:t>
            </w:r>
            <w:r w:rsidRPr="00AB22A5">
              <w:rPr>
                <w:rFonts w:ascii="Times New Roman" w:hAnsi="Times New Roman"/>
                <w:vertAlign w:val="subscript"/>
                <w:lang w:val="uk-UA"/>
              </w:rPr>
              <w:t>t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 xml:space="preserve"> з використанням двох раундів </w:t>
            </w:r>
            <w:proofErr w:type="spellStart"/>
            <w:r w:rsidRPr="00AB22A5">
              <w:rPr>
                <w:rFonts w:ascii="Times New Roman" w:hAnsi="Times New Roman"/>
                <w:lang w:val="uk-UA"/>
              </w:rPr>
              <w:t>зашифрування</w:t>
            </w:r>
            <w:proofErr w:type="spellEnd"/>
            <w:r w:rsidRPr="00AB22A5">
              <w:rPr>
                <w:rFonts w:ascii="Times New Roman" w:hAnsi="Times New Roman"/>
                <w:lang w:val="uk-UA"/>
              </w:rPr>
              <w:t>?</w:t>
            </w:r>
          </w:p>
        </w:tc>
      </w:tr>
      <w:tr w:rsidR="00233C7D" w:rsidRPr="00AB22A5" w14:paraId="174ACC18" w14:textId="77777777" w:rsidTr="00097816">
        <w:trPr>
          <w:trHeight w:val="20"/>
        </w:trPr>
        <w:tc>
          <w:tcPr>
            <w:tcW w:w="292" w:type="pct"/>
          </w:tcPr>
          <w:p w14:paraId="174ACC1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4ACC16" w14:textId="4C997762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Які раундові ключі у алгоритмі шифрування «Калина» формуються шляхом циклічного зсуву відносно попереднього за номером ключа?</w:t>
            </w:r>
          </w:p>
        </w:tc>
      </w:tr>
      <w:tr w:rsidR="00233C7D" w:rsidRPr="00AB22A5" w14:paraId="68C766CA" w14:textId="77777777" w:rsidTr="00097816">
        <w:trPr>
          <w:trHeight w:val="20"/>
        </w:trPr>
        <w:tc>
          <w:tcPr>
            <w:tcW w:w="292" w:type="pct"/>
          </w:tcPr>
          <w:p w14:paraId="42C9312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B6FC13F" w14:textId="12417EB3" w:rsidR="00233C7D" w:rsidRPr="00AB22A5" w:rsidRDefault="00233C7D" w:rsidP="00ED4B25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Скільки режимів роботи алгоритму «Калина» визначено в національному стандарті шифрування?</w:t>
            </w:r>
          </w:p>
        </w:tc>
      </w:tr>
      <w:tr w:rsidR="00233C7D" w:rsidRPr="00AB22A5" w14:paraId="174ACCDA" w14:textId="77777777" w:rsidTr="00AC6678">
        <w:trPr>
          <w:trHeight w:val="20"/>
        </w:trPr>
        <w:tc>
          <w:tcPr>
            <w:tcW w:w="5000" w:type="pct"/>
            <w:gridSpan w:val="2"/>
          </w:tcPr>
          <w:p w14:paraId="7D45BF03" w14:textId="77777777" w:rsidR="00233C7D" w:rsidRPr="00AB22A5" w:rsidRDefault="00233C7D" w:rsidP="00AC6678">
            <w:pPr>
              <w:jc w:val="center"/>
              <w:rPr>
                <w:b/>
                <w:lang w:val="uk-UA"/>
              </w:rPr>
            </w:pPr>
            <w:r w:rsidRPr="00AB22A5">
              <w:rPr>
                <w:b/>
                <w:lang w:val="uk-UA"/>
              </w:rPr>
              <w:t>Асиметричні алгоритми шифрування</w:t>
            </w:r>
          </w:p>
        </w:tc>
      </w:tr>
      <w:tr w:rsidR="00233C7D" w:rsidRPr="00AB22A5" w14:paraId="297720D5" w14:textId="77777777" w:rsidTr="00097816">
        <w:trPr>
          <w:trHeight w:val="20"/>
        </w:trPr>
        <w:tc>
          <w:tcPr>
            <w:tcW w:w="292" w:type="pct"/>
          </w:tcPr>
          <w:p w14:paraId="543A910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5D991B4" w14:textId="261CF21B" w:rsidR="00233C7D" w:rsidRPr="00AB22A5" w:rsidRDefault="00233C7D" w:rsidP="00AC6678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Ідея криптосистеми з відкритим  ключем полягає у використанні…</w:t>
            </w:r>
          </w:p>
        </w:tc>
      </w:tr>
      <w:tr w:rsidR="00233C7D" w:rsidRPr="00AB22A5" w14:paraId="1C22AEAD" w14:textId="77777777" w:rsidTr="00097816">
        <w:trPr>
          <w:trHeight w:val="20"/>
        </w:trPr>
        <w:tc>
          <w:tcPr>
            <w:tcW w:w="292" w:type="pct"/>
          </w:tcPr>
          <w:p w14:paraId="55656893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E69BC59" w14:textId="41F75EAA" w:rsidR="00233C7D" w:rsidRPr="00AB22A5" w:rsidRDefault="00233C7D" w:rsidP="00ED4B25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Основоположниками криптографії з відкритим ключем є…</w:t>
            </w:r>
          </w:p>
        </w:tc>
      </w:tr>
      <w:tr w:rsidR="00233C7D" w:rsidRPr="00AB22A5" w14:paraId="0E3148AC" w14:textId="77777777" w:rsidTr="00097816">
        <w:trPr>
          <w:trHeight w:val="20"/>
        </w:trPr>
        <w:tc>
          <w:tcPr>
            <w:tcW w:w="292" w:type="pct"/>
          </w:tcPr>
          <w:p w14:paraId="6679D7C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B57D4C4" w14:textId="658B56E5" w:rsidR="00233C7D" w:rsidRPr="00AB22A5" w:rsidRDefault="00233C7D" w:rsidP="00ED4B25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основна перевага асиметричних шифрів над симетричними?</w:t>
            </w:r>
          </w:p>
        </w:tc>
      </w:tr>
      <w:tr w:rsidR="00233C7D" w:rsidRPr="00AB22A5" w14:paraId="53E24505" w14:textId="77777777" w:rsidTr="00097816">
        <w:trPr>
          <w:trHeight w:val="20"/>
        </w:trPr>
        <w:tc>
          <w:tcPr>
            <w:tcW w:w="292" w:type="pct"/>
          </w:tcPr>
          <w:p w14:paraId="529BB57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A8D12DC" w14:textId="6AE03B59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 називається функція, для якої по відомому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просто знайти значення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а визначити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складно?</w:t>
            </w:r>
          </w:p>
        </w:tc>
      </w:tr>
      <w:tr w:rsidR="00233C7D" w:rsidRPr="00AB22A5" w14:paraId="7F745A4A" w14:textId="77777777" w:rsidTr="00097816">
        <w:trPr>
          <w:trHeight w:val="20"/>
        </w:trPr>
        <w:tc>
          <w:tcPr>
            <w:tcW w:w="292" w:type="pct"/>
          </w:tcPr>
          <w:p w14:paraId="6A8F9EF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2D1F439" w14:textId="76919294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При шифрування повідомлення як розв’язання задачі рюкзака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шифротекстом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виступає…</w:t>
            </w:r>
          </w:p>
        </w:tc>
      </w:tr>
      <w:tr w:rsidR="00233C7D" w:rsidRPr="00AB22A5" w14:paraId="45A7CA0C" w14:textId="77777777" w:rsidTr="00097816">
        <w:trPr>
          <w:trHeight w:val="20"/>
        </w:trPr>
        <w:tc>
          <w:tcPr>
            <w:tcW w:w="292" w:type="pct"/>
          </w:tcPr>
          <w:p w14:paraId="4320959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416DA27" w14:textId="643C7676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Яка інша назва криптосистеми рюкзака?</w:t>
            </w:r>
          </w:p>
        </w:tc>
      </w:tr>
      <w:tr w:rsidR="00233C7D" w:rsidRPr="00AB22A5" w14:paraId="614A3F2F" w14:textId="77777777" w:rsidTr="00097816">
        <w:trPr>
          <w:trHeight w:val="20"/>
        </w:trPr>
        <w:tc>
          <w:tcPr>
            <w:tcW w:w="292" w:type="pct"/>
          </w:tcPr>
          <w:p w14:paraId="6F6C9BD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4A3F754" w14:textId="09E7210A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Відкритий текст виглядає як 101001, а маси предметів дорівнюють 2, 5, 8, 17, 33, 70 відповідно. Чому дорівнюватиме вага рюкзака?</w:t>
            </w:r>
          </w:p>
        </w:tc>
      </w:tr>
      <w:tr w:rsidR="00233C7D" w:rsidRPr="00AB22A5" w14:paraId="26A3B170" w14:textId="77777777" w:rsidTr="00097816">
        <w:trPr>
          <w:trHeight w:val="20"/>
        </w:trPr>
        <w:tc>
          <w:tcPr>
            <w:tcW w:w="292" w:type="pct"/>
          </w:tcPr>
          <w:p w14:paraId="6A64E1F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B3D4C7F" w14:textId="6123903C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Повна вага рюкзака 23, а маси предметів дорівнюють 1, 2, 4, 9, 20, 38. Чому дорівнюватиме відкритий текст?</w:t>
            </w:r>
          </w:p>
        </w:tc>
      </w:tr>
      <w:tr w:rsidR="00233C7D" w:rsidRPr="00AB22A5" w14:paraId="0598C2BE" w14:textId="77777777" w:rsidTr="00097816">
        <w:trPr>
          <w:trHeight w:val="20"/>
        </w:trPr>
        <w:tc>
          <w:tcPr>
            <w:tcW w:w="292" w:type="pct"/>
          </w:tcPr>
          <w:p w14:paraId="2D12FF3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CD68D38" w14:textId="1F1D50FD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Суперзростаюча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– це послідовність, у якій кожний елемент…</w:t>
            </w:r>
          </w:p>
        </w:tc>
      </w:tr>
      <w:tr w:rsidR="00233C7D" w:rsidRPr="00AB22A5" w14:paraId="43B7FA80" w14:textId="77777777" w:rsidTr="00097816">
        <w:trPr>
          <w:trHeight w:val="20"/>
        </w:trPr>
        <w:tc>
          <w:tcPr>
            <w:tcW w:w="292" w:type="pct"/>
          </w:tcPr>
          <w:p w14:paraId="4EAF3C8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3B20DFD" w14:textId="7551C153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Яка з наведених нижче послідовностей є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суперзростаючою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233C7D" w:rsidRPr="00AB22A5" w14:paraId="5B264864" w14:textId="77777777" w:rsidTr="00097816">
        <w:trPr>
          <w:trHeight w:val="20"/>
        </w:trPr>
        <w:tc>
          <w:tcPr>
            <w:tcW w:w="292" w:type="pct"/>
          </w:tcPr>
          <w:p w14:paraId="7AC7B9B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B2DB38B" w14:textId="3E1144D9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Якою буде нормальна послідовність рюкзака, якщо дано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суперзростаючу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1, 3, 5, 11, 35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m=37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n=5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233C7D" w:rsidRPr="00AB22A5" w14:paraId="5A2E949F" w14:textId="77777777" w:rsidTr="00097816">
        <w:trPr>
          <w:trHeight w:val="20"/>
        </w:trPr>
        <w:tc>
          <w:tcPr>
            <w:tcW w:w="292" w:type="pct"/>
          </w:tcPr>
          <w:p w14:paraId="5EF8F91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07A0244" w14:textId="366E7C9A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Знайдіть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повідомлення 1001 1101 1011 у криптосистемі рюкзака, використовуючи як відкритий ключ наступну нормальну послідовність  7, 14, 11, 5</w:t>
            </w:r>
          </w:p>
        </w:tc>
      </w:tr>
      <w:tr w:rsidR="00233C7D" w:rsidRPr="00AB22A5" w14:paraId="5546A381" w14:textId="77777777" w:rsidTr="00097816">
        <w:trPr>
          <w:trHeight w:val="20"/>
        </w:trPr>
        <w:tc>
          <w:tcPr>
            <w:tcW w:w="292" w:type="pct"/>
          </w:tcPr>
          <w:p w14:paraId="4ED6F6F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7CD36C7" w14:textId="48946A16" w:rsidR="00233C7D" w:rsidRPr="00AB22A5" w:rsidRDefault="00233C7D" w:rsidP="00AC6678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криптосистемі рюкзака дешифруйте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шифротекст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26, використовуючи як закритий ключ </w:t>
            </w:r>
            <w:proofErr w:type="spellStart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суперзростаючу</w:t>
            </w:r>
            <w:proofErr w:type="spellEnd"/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послідовність  1, 2, 4, 8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m=17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=5</m:t>
              </m:r>
            </m:oMath>
          </w:p>
        </w:tc>
      </w:tr>
      <w:tr w:rsidR="00233C7D" w:rsidRPr="00AB22A5" w14:paraId="75489184" w14:textId="77777777" w:rsidTr="00097816">
        <w:trPr>
          <w:trHeight w:val="20"/>
        </w:trPr>
        <w:tc>
          <w:tcPr>
            <w:tcW w:w="292" w:type="pct"/>
          </w:tcPr>
          <w:p w14:paraId="18F0D0E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98AE1D7" w14:textId="4FD83534" w:rsidR="00233C7D" w:rsidRPr="00AB22A5" w:rsidRDefault="00233C7D" w:rsidP="00AC6678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алгоритму шифрування даних RSA?</w:t>
            </w:r>
          </w:p>
        </w:tc>
      </w:tr>
      <w:tr w:rsidR="00233C7D" w:rsidRPr="00AB22A5" w14:paraId="47016FC2" w14:textId="77777777" w:rsidTr="00097816">
        <w:trPr>
          <w:trHeight w:val="20"/>
        </w:trPr>
        <w:tc>
          <w:tcPr>
            <w:tcW w:w="292" w:type="pct"/>
          </w:tcPr>
          <w:p w14:paraId="3779C99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636C951" w14:textId="0F499A95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В алгоритмі RSA обираються 2 випадкові великі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</m:t>
              </m:r>
            </m:oMath>
            <w:r w:rsidRPr="00AB22A5">
              <w:rPr>
                <w:rFonts w:eastAsia="Calibri"/>
                <w:lang w:val="uk-UA"/>
              </w:rPr>
              <w:t>. Якою властивістю мають володіти ці числа?</w:t>
            </w:r>
          </w:p>
        </w:tc>
      </w:tr>
      <w:tr w:rsidR="00233C7D" w:rsidRPr="00AB22A5" w14:paraId="5B80183C" w14:textId="77777777" w:rsidTr="00097816">
        <w:trPr>
          <w:trHeight w:val="20"/>
        </w:trPr>
        <w:tc>
          <w:tcPr>
            <w:tcW w:w="292" w:type="pct"/>
          </w:tcPr>
          <w:p w14:paraId="362429D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464F5B8" w14:textId="55482191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Знайдіть </w:t>
            </w:r>
            <m:oMath>
              <m:r>
                <w:rPr>
                  <w:rFonts w:ascii="Cambria Math" w:eastAsia="Calibri" w:hAnsi="Cambria Math"/>
                  <w:lang w:val="uk-UA"/>
                </w:rPr>
                <m:t>n</m:t>
              </m:r>
            </m:oMath>
            <w:r w:rsidRPr="00AB22A5">
              <w:rPr>
                <w:rFonts w:eastAsia="Calibri"/>
                <w:lang w:val="uk-UA"/>
              </w:rPr>
              <w:t xml:space="preserve"> – модуль криптосистеми RSA, якщо </w:t>
            </w:r>
            <m:oMath>
              <m:r>
                <w:rPr>
                  <w:rFonts w:ascii="Cambria Math" w:hAnsi="Cambria Math"/>
                  <w:lang w:val="uk-UA"/>
                </w:rPr>
                <m:t>p=13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q=17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233C7D" w:rsidRPr="00AB22A5" w14:paraId="299F1166" w14:textId="77777777" w:rsidTr="00097816">
        <w:trPr>
          <w:trHeight w:val="20"/>
        </w:trPr>
        <w:tc>
          <w:tcPr>
            <w:tcW w:w="292" w:type="pct"/>
          </w:tcPr>
          <w:p w14:paraId="13A07FD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F562731" w14:textId="0037CA2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дорівнює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233C7D" w:rsidRPr="00AB22A5" w14:paraId="2B737CC9" w14:textId="77777777" w:rsidTr="00097816">
        <w:trPr>
          <w:trHeight w:val="20"/>
        </w:trPr>
        <w:tc>
          <w:tcPr>
            <w:tcW w:w="292" w:type="pct"/>
          </w:tcPr>
          <w:p w14:paraId="2AC4AB7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5F3FA62" w14:textId="2F78919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Що визначає функція Ейлера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233C7D" w:rsidRPr="00AB22A5" w14:paraId="2F614171" w14:textId="77777777" w:rsidTr="00097816">
        <w:trPr>
          <w:trHeight w:val="20"/>
        </w:trPr>
        <w:tc>
          <w:tcPr>
            <w:tcW w:w="292" w:type="pct"/>
          </w:tcPr>
          <w:p w14:paraId="232E28A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CDB762D" w14:textId="64B46B64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233C7D" w:rsidRPr="00AB22A5" w14:paraId="02F62F29" w14:textId="77777777" w:rsidTr="00097816">
        <w:trPr>
          <w:trHeight w:val="20"/>
        </w:trPr>
        <w:tc>
          <w:tcPr>
            <w:tcW w:w="292" w:type="pct"/>
          </w:tcPr>
          <w:p w14:paraId="4E5448D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27AEC52" w14:textId="650DD1C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>Яким чином у алгоритмі RSA отримуються відкритий та закритий ключі?</w:t>
            </w:r>
          </w:p>
        </w:tc>
      </w:tr>
      <w:tr w:rsidR="00233C7D" w:rsidRPr="00AB22A5" w14:paraId="502ACFCC" w14:textId="77777777" w:rsidTr="00097816">
        <w:trPr>
          <w:trHeight w:val="20"/>
        </w:trPr>
        <w:tc>
          <w:tcPr>
            <w:tcW w:w="292" w:type="pct"/>
          </w:tcPr>
          <w:p w14:paraId="7457EF1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C7CDD36" w14:textId="6736ECEE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З використанням якого алгоритму можна обчислити закритий ключ у криптосистемі </w:t>
            </w:r>
            <w:r w:rsidRPr="00AB22A5">
              <w:rPr>
                <w:rFonts w:eastAsia="Calibri"/>
                <w:lang w:val="uk-UA"/>
              </w:rPr>
              <w:t>RSA?</w:t>
            </w:r>
          </w:p>
        </w:tc>
      </w:tr>
      <w:tr w:rsidR="00233C7D" w:rsidRPr="00AB22A5" w14:paraId="12A3408C" w14:textId="77777777" w:rsidTr="00097816">
        <w:trPr>
          <w:trHeight w:val="20"/>
        </w:trPr>
        <w:tc>
          <w:tcPr>
            <w:tcW w:w="292" w:type="pct"/>
          </w:tcPr>
          <w:p w14:paraId="40AE337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5F9499F" w14:textId="2FA8A8DC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Якою властивістю має володіти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233C7D" w:rsidRPr="00AB22A5" w14:paraId="6B4A1D17" w14:textId="77777777" w:rsidTr="00097816">
        <w:trPr>
          <w:trHeight w:val="20"/>
        </w:trPr>
        <w:tc>
          <w:tcPr>
            <w:tcW w:w="292" w:type="pct"/>
          </w:tcPr>
          <w:p w14:paraId="4E9520D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A18E7A3" w14:textId="4E3F298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Якщо користувач криптосистеми RSA вибрав для генерації модуля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 два числа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то яку відкриту експоненту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lang w:val="uk-UA"/>
              </w:rPr>
              <w:t xml:space="preserve"> він може вибрати?</w:t>
            </w:r>
          </w:p>
        </w:tc>
      </w:tr>
      <w:tr w:rsidR="00233C7D" w:rsidRPr="00AB22A5" w14:paraId="56325A26" w14:textId="77777777" w:rsidTr="00097816">
        <w:trPr>
          <w:trHeight w:val="20"/>
        </w:trPr>
        <w:tc>
          <w:tcPr>
            <w:tcW w:w="292" w:type="pct"/>
          </w:tcPr>
          <w:p w14:paraId="5187428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D1109D1" w14:textId="0986301A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закритий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d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φ(n)=20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e=3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233C7D" w:rsidRPr="00AB22A5" w14:paraId="158D68B8" w14:textId="77777777" w:rsidTr="00097816">
        <w:trPr>
          <w:trHeight w:val="20"/>
        </w:trPr>
        <w:tc>
          <w:tcPr>
            <w:tcW w:w="292" w:type="pct"/>
          </w:tcPr>
          <w:p w14:paraId="0910951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C345BA9" w14:textId="61DCD963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4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e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0D5B9FCB" w14:textId="77777777" w:rsidTr="00097816">
        <w:trPr>
          <w:trHeight w:val="20"/>
        </w:trPr>
        <w:tc>
          <w:tcPr>
            <w:tcW w:w="292" w:type="pct"/>
          </w:tcPr>
          <w:p w14:paraId="4133172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00B567B" w14:textId="5469498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C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9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018A5D94" w14:textId="77777777" w:rsidTr="00097816">
        <w:trPr>
          <w:trHeight w:val="20"/>
        </w:trPr>
        <w:tc>
          <w:tcPr>
            <w:tcW w:w="292" w:type="pct"/>
          </w:tcPr>
          <w:p w14:paraId="3737A18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C3C9E18" w14:textId="384158CF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алгоритму шифрування даних </w:t>
            </w:r>
            <w:r w:rsidRPr="00AB22A5">
              <w:rPr>
                <w:bCs/>
                <w:lang w:val="uk-UA"/>
              </w:rPr>
              <w:t>Ель-Гамаля</w:t>
            </w:r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1739F014" w14:textId="77777777" w:rsidTr="00097816">
        <w:trPr>
          <w:trHeight w:val="20"/>
        </w:trPr>
        <w:tc>
          <w:tcPr>
            <w:tcW w:w="292" w:type="pct"/>
          </w:tcPr>
          <w:p w14:paraId="7F67C85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B7DDD1E" w14:textId="46D96745" w:rsidR="00233C7D" w:rsidRPr="00AB22A5" w:rsidRDefault="00233C7D" w:rsidP="00ED4B25">
            <w:pPr>
              <w:jc w:val="both"/>
              <w:rPr>
                <w:lang w:val="uk-UA"/>
              </w:rPr>
            </w:pPr>
            <w:r w:rsidRPr="00AB22A5">
              <w:rPr>
                <w:iCs/>
                <w:lang w:val="uk-UA"/>
              </w:rPr>
              <w:t xml:space="preserve">В алгоритмі Ель-Гамаля </w:t>
            </w:r>
            <w:proofErr w:type="spellStart"/>
            <w:r w:rsidRPr="00AB22A5">
              <w:rPr>
                <w:iCs/>
                <w:lang w:val="uk-UA"/>
              </w:rPr>
              <w:t>шифротекст</w:t>
            </w:r>
            <w:proofErr w:type="spellEnd"/>
            <w:r w:rsidRPr="00AB22A5">
              <w:rPr>
                <w:iCs/>
                <w:lang w:val="uk-UA"/>
              </w:rPr>
              <w:t>…</w:t>
            </w:r>
          </w:p>
        </w:tc>
      </w:tr>
      <w:tr w:rsidR="00233C7D" w:rsidRPr="00AB22A5" w14:paraId="0750390C" w14:textId="77777777" w:rsidTr="00097816">
        <w:trPr>
          <w:trHeight w:val="20"/>
        </w:trPr>
        <w:tc>
          <w:tcPr>
            <w:tcW w:w="292" w:type="pct"/>
          </w:tcPr>
          <w:p w14:paraId="56308A9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F42B980" w14:textId="4331A80F" w:rsidR="00233C7D" w:rsidRPr="00AB22A5" w:rsidRDefault="00233C7D" w:rsidP="00AC6678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Який криптографічний алгоритм лежить в основі криптосистеми Ель-Гамаля?</w:t>
            </w:r>
          </w:p>
        </w:tc>
      </w:tr>
      <w:tr w:rsidR="00233C7D" w:rsidRPr="00AB22A5" w14:paraId="0B27A665" w14:textId="77777777" w:rsidTr="00097816">
        <w:trPr>
          <w:trHeight w:val="20"/>
        </w:trPr>
        <w:tc>
          <w:tcPr>
            <w:tcW w:w="292" w:type="pct"/>
          </w:tcPr>
          <w:p w14:paraId="6DA6999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B5E119D" w14:textId="38CDFA6B" w:rsidR="00233C7D" w:rsidRPr="00AB22A5" w:rsidRDefault="00233C7D" w:rsidP="00AC6678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Первісний корінь 7 дорівнює…</w:t>
            </w:r>
          </w:p>
        </w:tc>
      </w:tr>
      <w:tr w:rsidR="00233C7D" w:rsidRPr="00AB22A5" w14:paraId="08BFB31F" w14:textId="77777777" w:rsidTr="00097816">
        <w:trPr>
          <w:trHeight w:val="20"/>
        </w:trPr>
        <w:tc>
          <w:tcPr>
            <w:tcW w:w="292" w:type="pct"/>
          </w:tcPr>
          <w:p w14:paraId="1267F2D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8DBC446" w14:textId="26CF858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i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w:r w:rsidRPr="00AB22A5">
              <w:rPr>
                <w:lang w:val="uk-UA"/>
              </w:rPr>
              <w:t>у криптосистемі Ель-Гамаля</w:t>
            </w:r>
            <w:r w:rsidRPr="00AB22A5">
              <w:rPr>
                <w:rFonts w:eastAsia="Calibri"/>
                <w:lang w:val="uk-UA"/>
              </w:rPr>
              <w:t xml:space="preserve">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y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x=2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6F83D975" w14:textId="77777777" w:rsidTr="00097816">
        <w:trPr>
          <w:trHeight w:val="20"/>
        </w:trPr>
        <w:tc>
          <w:tcPr>
            <w:tcW w:w="292" w:type="pct"/>
          </w:tcPr>
          <w:p w14:paraId="6A900B1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3066BDD" w14:textId="50085A09" w:rsidR="00233C7D" w:rsidRPr="00AB22A5" w:rsidRDefault="00233C7D" w:rsidP="00AC6678">
            <w:pPr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3</w:t>
            </w:r>
            <w:r w:rsidRPr="00AB22A5">
              <w:rPr>
                <w:lang w:val="uk-UA"/>
              </w:rPr>
              <w:t xml:space="preserve"> із використанням сесійного ключа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=2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29D4FB72" w14:textId="77777777" w:rsidTr="00097816">
        <w:trPr>
          <w:trHeight w:val="20"/>
        </w:trPr>
        <w:tc>
          <w:tcPr>
            <w:tcW w:w="292" w:type="pct"/>
          </w:tcPr>
          <w:p w14:paraId="4CDA437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C5B48FA" w14:textId="7BF3A5DC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</w:t>
            </w:r>
            <w:proofErr w:type="spellStart"/>
            <w:r w:rsidRPr="00AB22A5">
              <w:rPr>
                <w:lang w:val="uk-UA"/>
              </w:rPr>
              <w:t>шифротексту</w:t>
            </w:r>
            <w:proofErr w:type="spellEnd"/>
            <w:r w:rsidRPr="00AB22A5"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(a, b)=(6, 2 )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4076B60C" w14:textId="77777777" w:rsidTr="00097816">
        <w:trPr>
          <w:trHeight w:val="20"/>
        </w:trPr>
        <w:tc>
          <w:tcPr>
            <w:tcW w:w="292" w:type="pct"/>
          </w:tcPr>
          <w:p w14:paraId="1FA2F15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BDD0F3E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bCs/>
                <w:lang w:val="uk-UA"/>
              </w:rPr>
              <w:t>Схема якої криптографічної системи зображена на рисунку?</w:t>
            </w:r>
          </w:p>
          <w:p w14:paraId="4911462F" w14:textId="5A9E9590" w:rsidR="00233C7D" w:rsidRPr="00AB22A5" w:rsidRDefault="00233C7D" w:rsidP="00ED4B25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0DC9F90" wp14:editId="7AE22084">
                  <wp:extent cx="2642870" cy="970280"/>
                  <wp:effectExtent l="0" t="0" r="508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10463B05" w14:textId="77777777" w:rsidTr="00097816">
        <w:trPr>
          <w:trHeight w:val="20"/>
        </w:trPr>
        <w:tc>
          <w:tcPr>
            <w:tcW w:w="292" w:type="pct"/>
          </w:tcPr>
          <w:p w14:paraId="5BBF5C9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74F23CE" w14:textId="52B119E6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 xml:space="preserve">Яке призначення алгоритму </w:t>
            </w:r>
            <w:proofErr w:type="spellStart"/>
            <w:r w:rsidRPr="00AB22A5">
              <w:rPr>
                <w:bCs/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>?</w:t>
            </w:r>
          </w:p>
        </w:tc>
      </w:tr>
      <w:tr w:rsidR="00233C7D" w:rsidRPr="00AB22A5" w14:paraId="45003962" w14:textId="77777777" w:rsidTr="00097816">
        <w:trPr>
          <w:trHeight w:val="20"/>
        </w:trPr>
        <w:tc>
          <w:tcPr>
            <w:tcW w:w="292" w:type="pct"/>
          </w:tcPr>
          <w:p w14:paraId="1EEBED5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BFCBF74" w14:textId="48D22193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</w:t>
            </w:r>
            <w:proofErr w:type="spellStart"/>
            <w:r w:rsidRPr="00AB22A5">
              <w:rPr>
                <w:lang w:val="uk-UA"/>
              </w:rPr>
              <w:t>криптостійкість</w:t>
            </w:r>
            <w:proofErr w:type="spellEnd"/>
            <w:r w:rsidRPr="00AB22A5">
              <w:rPr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 xml:space="preserve">алгоритму </w:t>
            </w:r>
            <w:proofErr w:type="spellStart"/>
            <w:r w:rsidRPr="00AB22A5">
              <w:rPr>
                <w:bCs/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>?</w:t>
            </w:r>
          </w:p>
        </w:tc>
      </w:tr>
      <w:tr w:rsidR="00233C7D" w:rsidRPr="00AB22A5" w14:paraId="006E1F0C" w14:textId="77777777" w:rsidTr="00097816">
        <w:trPr>
          <w:trHeight w:val="20"/>
        </w:trPr>
        <w:tc>
          <w:tcPr>
            <w:tcW w:w="292" w:type="pct"/>
          </w:tcPr>
          <w:p w14:paraId="624935E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DA4B056" w14:textId="117A6233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 xml:space="preserve">У криптографічній системі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bCs/>
                <w:lang w:val="uk-UA"/>
              </w:rPr>
              <w:t xml:space="preserve"> спільний ключ шифрування конфіденційних повідомлень формується…</w:t>
            </w:r>
          </w:p>
        </w:tc>
      </w:tr>
      <w:tr w:rsidR="00233C7D" w:rsidRPr="00AB22A5" w14:paraId="5A0B1D5B" w14:textId="77777777" w:rsidTr="00097816">
        <w:trPr>
          <w:trHeight w:val="20"/>
        </w:trPr>
        <w:tc>
          <w:tcPr>
            <w:tcW w:w="292" w:type="pct"/>
          </w:tcPr>
          <w:p w14:paraId="57E351A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6C0395A" w14:textId="70F7399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Визначте спільний секретний ключ користувачів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обчислений абонентами у криптосистемі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g=2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4, </w:t>
            </w:r>
            <m:oMath>
              <m:r>
                <w:rPr>
                  <w:rFonts w:ascii="Cambria Math"/>
                  <w:lang w:val="uk-UA"/>
                </w:rPr>
                <m:t>y=3</m:t>
              </m:r>
            </m:oMath>
          </w:p>
        </w:tc>
      </w:tr>
      <w:tr w:rsidR="00233C7D" w:rsidRPr="00AB22A5" w14:paraId="5E1E09A0" w14:textId="77777777" w:rsidTr="00097816">
        <w:trPr>
          <w:trHeight w:val="20"/>
        </w:trPr>
        <w:tc>
          <w:tcPr>
            <w:tcW w:w="292" w:type="pct"/>
          </w:tcPr>
          <w:p w14:paraId="24C6003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B030DA1" w14:textId="6E330C0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схемі обміну ключами </w:t>
            </w:r>
            <w:proofErr w:type="spellStart"/>
            <w:r w:rsidRPr="00AB22A5">
              <w:rPr>
                <w:lang w:val="uk-UA"/>
              </w:rPr>
              <w:t>Діффі-Хеллмана</w:t>
            </w:r>
            <w:proofErr w:type="spellEnd"/>
            <w:r w:rsidRPr="00AB22A5">
              <w:rPr>
                <w:lang w:val="uk-UA"/>
              </w:rPr>
              <w:t xml:space="preserve"> обрані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=19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g=10</m:t>
              </m:r>
            </m:oMath>
            <w:r w:rsidRPr="00AB22A5">
              <w:rPr>
                <w:lang w:val="uk-UA"/>
              </w:rPr>
              <w:t xml:space="preserve">. Які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A</m:t>
                  </m:r>
                </m:sub>
              </m:sSub>
            </m:oMath>
            <w:r w:rsidRPr="00AB22A5">
              <w:rPr>
                <w:lang w:val="uk-UA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y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B</m:t>
                  </m:r>
                </m:sub>
              </m:sSub>
            </m:oMath>
            <w:r w:rsidRPr="00AB22A5">
              <w:rPr>
                <w:lang w:val="uk-UA"/>
              </w:rPr>
              <w:t xml:space="preserve"> розкриваються користувачами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якщо їх закриті ключі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2, 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y=3</m:t>
              </m:r>
            </m:oMath>
            <w:r w:rsidRPr="00AB22A5">
              <w:rPr>
                <w:lang w:val="uk-UA"/>
              </w:rPr>
              <w:t xml:space="preserve"> відповідно?</w:t>
            </w:r>
          </w:p>
        </w:tc>
      </w:tr>
      <w:tr w:rsidR="00233C7D" w:rsidRPr="00AB22A5" w14:paraId="2FF0A88C" w14:textId="77777777" w:rsidTr="00097816">
        <w:trPr>
          <w:trHeight w:val="20"/>
        </w:trPr>
        <w:tc>
          <w:tcPr>
            <w:tcW w:w="292" w:type="pct"/>
          </w:tcPr>
          <w:p w14:paraId="794820A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F1932A8" w14:textId="09C6A56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обчислення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mod</m:t>
              </m:r>
              <m:r>
                <w:rPr>
                  <w:rFonts w:ascii="Cambria Math" w:hAnsi="Cambria Math"/>
                  <w:lang w:val="uk-UA"/>
                </w:rPr>
                <m:t> 14)</m:t>
              </m:r>
            </m:oMath>
            <w:r w:rsidRPr="00AB22A5">
              <w:rPr>
                <w:iCs/>
                <w:lang w:val="uk-UA"/>
              </w:rPr>
              <w:t>?</w:t>
            </w:r>
          </w:p>
        </w:tc>
      </w:tr>
      <w:tr w:rsidR="00233C7D" w:rsidRPr="00AB22A5" w14:paraId="414CC342" w14:textId="77777777" w:rsidTr="00AC6678">
        <w:trPr>
          <w:trHeight w:val="20"/>
        </w:trPr>
        <w:tc>
          <w:tcPr>
            <w:tcW w:w="5000" w:type="pct"/>
            <w:gridSpan w:val="2"/>
          </w:tcPr>
          <w:p w14:paraId="6F2F0323" w14:textId="77777777" w:rsidR="00233C7D" w:rsidRPr="00AB22A5" w:rsidRDefault="00233C7D" w:rsidP="00AC6678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Алгоритми хешування та ЕЦП. Криптографічні системи на еліптичних кривих</w:t>
            </w:r>
          </w:p>
        </w:tc>
      </w:tr>
      <w:tr w:rsidR="00233C7D" w:rsidRPr="00AB22A5" w14:paraId="08817A84" w14:textId="77777777" w:rsidTr="00097816">
        <w:trPr>
          <w:trHeight w:val="20"/>
        </w:trPr>
        <w:tc>
          <w:tcPr>
            <w:tcW w:w="292" w:type="pct"/>
          </w:tcPr>
          <w:p w14:paraId="1D0A06C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4B1B012" w14:textId="45DE6D85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Хеш-функція – це математична  або інша функція, яка виконує…</w:t>
            </w:r>
          </w:p>
        </w:tc>
      </w:tr>
      <w:tr w:rsidR="00233C7D" w:rsidRPr="00AB22A5" w14:paraId="24744BE9" w14:textId="77777777" w:rsidTr="00097816">
        <w:trPr>
          <w:trHeight w:val="20"/>
        </w:trPr>
        <w:tc>
          <w:tcPr>
            <w:tcW w:w="292" w:type="pct"/>
          </w:tcPr>
          <w:p w14:paraId="39B3CD6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1DCB147" w14:textId="6609683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Що називають дайджестом повідомлення? </w:t>
            </w:r>
          </w:p>
        </w:tc>
      </w:tr>
      <w:tr w:rsidR="00233C7D" w:rsidRPr="00AB22A5" w14:paraId="55B1DAF8" w14:textId="77777777" w:rsidTr="00097816">
        <w:trPr>
          <w:trHeight w:val="20"/>
        </w:trPr>
        <w:tc>
          <w:tcPr>
            <w:tcW w:w="292" w:type="pct"/>
          </w:tcPr>
          <w:p w14:paraId="65C18D1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D4F0FBD" w14:textId="0929A1ED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Колізія – це…</w:t>
            </w:r>
          </w:p>
        </w:tc>
      </w:tr>
      <w:tr w:rsidR="00233C7D" w:rsidRPr="00AB22A5" w14:paraId="48FDAE27" w14:textId="77777777" w:rsidTr="00097816">
        <w:trPr>
          <w:trHeight w:val="20"/>
        </w:trPr>
        <w:tc>
          <w:tcPr>
            <w:tcW w:w="292" w:type="pct"/>
          </w:tcPr>
          <w:p w14:paraId="089E7C7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31A60D0" w14:textId="30D35EB9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алгоритмом хешування SHA-256?</w:t>
            </w:r>
          </w:p>
        </w:tc>
      </w:tr>
      <w:tr w:rsidR="00233C7D" w:rsidRPr="00AB22A5" w14:paraId="76856B34" w14:textId="77777777" w:rsidTr="00097816">
        <w:trPr>
          <w:trHeight w:val="20"/>
        </w:trPr>
        <w:tc>
          <w:tcPr>
            <w:tcW w:w="292" w:type="pct"/>
          </w:tcPr>
          <w:p w14:paraId="2CD0457E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D06AE6A" w14:textId="20AB975D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разів виконується основний цикл хешування за алгоритмом SHA-256?</w:t>
            </w:r>
          </w:p>
        </w:tc>
      </w:tr>
      <w:tr w:rsidR="00233C7D" w:rsidRPr="00AB22A5" w14:paraId="7F5BFA05" w14:textId="77777777" w:rsidTr="00097816">
        <w:trPr>
          <w:trHeight w:val="20"/>
        </w:trPr>
        <w:tc>
          <w:tcPr>
            <w:tcW w:w="292" w:type="pct"/>
          </w:tcPr>
          <w:p w14:paraId="7010F4C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58C2DC5" w14:textId="6752DAF3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ініціалізація значень хешу у алгоритмі SHA-256 використовуються константи, що представляють собою… </w:t>
            </w:r>
          </w:p>
        </w:tc>
      </w:tr>
      <w:tr w:rsidR="00233C7D" w:rsidRPr="00AB22A5" w14:paraId="13E175DC" w14:textId="77777777" w:rsidTr="00097816">
        <w:trPr>
          <w:trHeight w:val="20"/>
        </w:trPr>
        <w:tc>
          <w:tcPr>
            <w:tcW w:w="292" w:type="pct"/>
          </w:tcPr>
          <w:p w14:paraId="545080DD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F6C76DA" w14:textId="693A281E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Скільки констант </w:t>
            </w:r>
            <m:oMath>
              <m:r>
                <w:rPr>
                  <w:rFonts w:ascii="Cambria Math" w:hAnsi="Cambria Math"/>
                  <w:lang w:val="uk-UA"/>
                </w:rPr>
                <m:t>k[i]</m:t>
              </m:r>
            </m:oMath>
            <w:r w:rsidRPr="00AB22A5">
              <w:rPr>
                <w:lang w:val="uk-UA"/>
              </w:rPr>
              <w:t xml:space="preserve"> використовується на одному кроці функції стиснення криптографічного алгоритму SHA-256?</w:t>
            </w:r>
          </w:p>
        </w:tc>
      </w:tr>
      <w:tr w:rsidR="00233C7D" w:rsidRPr="00AB22A5" w14:paraId="41EF907C" w14:textId="77777777" w:rsidTr="00097816">
        <w:trPr>
          <w:trHeight w:val="20"/>
        </w:trPr>
        <w:tc>
          <w:tcPr>
            <w:tcW w:w="292" w:type="pct"/>
          </w:tcPr>
          <w:p w14:paraId="6AFBA6B5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53376FC1" w14:textId="37A64F49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SHA-256 фінальний хеш є конкатенацією ____ проміжних хеш-значень</w:t>
            </w:r>
          </w:p>
        </w:tc>
      </w:tr>
      <w:tr w:rsidR="00233C7D" w:rsidRPr="00AB22A5" w14:paraId="6FE0A917" w14:textId="77777777" w:rsidTr="00097816">
        <w:trPr>
          <w:trHeight w:val="20"/>
        </w:trPr>
        <w:tc>
          <w:tcPr>
            <w:tcW w:w="292" w:type="pct"/>
          </w:tcPr>
          <w:p w14:paraId="732F778C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F0A3BD4" w14:textId="4759305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«Купина-256»?</w:t>
            </w:r>
          </w:p>
        </w:tc>
      </w:tr>
      <w:tr w:rsidR="00233C7D" w:rsidRPr="00AB22A5" w14:paraId="62B01D2F" w14:textId="77777777" w:rsidTr="00097816">
        <w:trPr>
          <w:trHeight w:val="20"/>
        </w:trPr>
        <w:tc>
          <w:tcPr>
            <w:tcW w:w="292" w:type="pct"/>
          </w:tcPr>
          <w:p w14:paraId="178E767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F628938" w14:textId="1848606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«Купина-512»?</w:t>
            </w:r>
          </w:p>
        </w:tc>
      </w:tr>
      <w:tr w:rsidR="00233C7D" w:rsidRPr="00AB22A5" w14:paraId="272CE5BE" w14:textId="77777777" w:rsidTr="00097816">
        <w:trPr>
          <w:trHeight w:val="20"/>
        </w:trPr>
        <w:tc>
          <w:tcPr>
            <w:tcW w:w="292" w:type="pct"/>
          </w:tcPr>
          <w:p w14:paraId="1469575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848BC90" w14:textId="007F22D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«Купина-256»?</w:t>
            </w:r>
          </w:p>
        </w:tc>
      </w:tr>
      <w:tr w:rsidR="00233C7D" w:rsidRPr="00AB22A5" w14:paraId="6CB78E83" w14:textId="77777777" w:rsidTr="00097816">
        <w:trPr>
          <w:trHeight w:val="20"/>
        </w:trPr>
        <w:tc>
          <w:tcPr>
            <w:tcW w:w="292" w:type="pct"/>
          </w:tcPr>
          <w:p w14:paraId="04351BC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477C3D1" w14:textId="0C6F1A7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«Купина-512»?</w:t>
            </w:r>
          </w:p>
        </w:tc>
      </w:tr>
      <w:tr w:rsidR="00233C7D" w:rsidRPr="00AB22A5" w14:paraId="6A95BF97" w14:textId="77777777" w:rsidTr="00097816">
        <w:trPr>
          <w:trHeight w:val="20"/>
        </w:trPr>
        <w:tc>
          <w:tcPr>
            <w:tcW w:w="292" w:type="pct"/>
          </w:tcPr>
          <w:p w14:paraId="73BDA61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D98B031" w14:textId="0CF8C4A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«Купина-256»?</w:t>
            </w:r>
          </w:p>
        </w:tc>
      </w:tr>
      <w:tr w:rsidR="00233C7D" w:rsidRPr="00AB22A5" w14:paraId="225ED77B" w14:textId="77777777" w:rsidTr="00097816">
        <w:trPr>
          <w:trHeight w:val="20"/>
        </w:trPr>
        <w:tc>
          <w:tcPr>
            <w:tcW w:w="292" w:type="pct"/>
          </w:tcPr>
          <w:p w14:paraId="1D104CE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562803A" w14:textId="61982091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«Купина-512»?</w:t>
            </w:r>
          </w:p>
        </w:tc>
      </w:tr>
      <w:tr w:rsidR="00233C7D" w:rsidRPr="00AB22A5" w14:paraId="141D1457" w14:textId="77777777" w:rsidTr="00097816">
        <w:trPr>
          <w:trHeight w:val="20"/>
        </w:trPr>
        <w:tc>
          <w:tcPr>
            <w:tcW w:w="292" w:type="pct"/>
          </w:tcPr>
          <w:p w14:paraId="50569643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4CF62A1" w14:textId="00D0AADD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алгоритм хешування даних «Купина» визначається стандартом...</w:t>
            </w:r>
          </w:p>
        </w:tc>
      </w:tr>
      <w:tr w:rsidR="00233C7D" w:rsidRPr="00AB22A5" w14:paraId="2064DD14" w14:textId="77777777" w:rsidTr="00097816">
        <w:trPr>
          <w:trHeight w:val="20"/>
        </w:trPr>
        <w:tc>
          <w:tcPr>
            <w:tcW w:w="292" w:type="pct"/>
          </w:tcPr>
          <w:p w14:paraId="17740B99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A5A00F2" w14:textId="106784C5" w:rsidR="00233C7D" w:rsidRPr="00AB22A5" w:rsidRDefault="00233C7D" w:rsidP="00AC6678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59EDA8AC" w14:textId="16BE373E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lastRenderedPageBreak/>
              <w:drawing>
                <wp:inline distT="0" distB="0" distL="0" distR="0" wp14:anchorId="2C97F84A" wp14:editId="503AB968">
                  <wp:extent cx="2266980" cy="1800000"/>
                  <wp:effectExtent l="0" t="0" r="0" b="0"/>
                  <wp:docPr id="10" name="Рисунок 10" descr="Difference Between SHA-256 and SHA-1 | Differen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fference Between SHA-256 and SHA-1 | Difference Betw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8" t="6946" r="10620" b="6435"/>
                          <a:stretch/>
                        </pic:blipFill>
                        <pic:spPr bwMode="auto">
                          <a:xfrm>
                            <a:off x="0" y="0"/>
                            <a:ext cx="226698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512DD4D0" w14:textId="77777777" w:rsidTr="00097816">
        <w:trPr>
          <w:trHeight w:val="20"/>
        </w:trPr>
        <w:tc>
          <w:tcPr>
            <w:tcW w:w="292" w:type="pct"/>
          </w:tcPr>
          <w:p w14:paraId="705F227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E7336C6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0CB9614F" w14:textId="0AF89B87" w:rsidR="00233C7D" w:rsidRPr="00AB22A5" w:rsidRDefault="00233C7D" w:rsidP="00AC6678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DB622D3" wp14:editId="2A107DDE">
                  <wp:extent cx="1231625" cy="16200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b="2404"/>
                          <a:stretch/>
                        </pic:blipFill>
                        <pic:spPr bwMode="auto">
                          <a:xfrm>
                            <a:off x="0" y="0"/>
                            <a:ext cx="123162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C7D" w:rsidRPr="00AB22A5" w14:paraId="260A5819" w14:textId="77777777" w:rsidTr="00097816">
        <w:trPr>
          <w:trHeight w:val="20"/>
        </w:trPr>
        <w:tc>
          <w:tcPr>
            <w:tcW w:w="292" w:type="pct"/>
          </w:tcPr>
          <w:p w14:paraId="5A7A5D38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35714AC" w14:textId="3835A213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Оберіть найбільш повне визначення електронного цифрового підпису серед наведених</w:t>
            </w:r>
          </w:p>
        </w:tc>
      </w:tr>
      <w:tr w:rsidR="00233C7D" w:rsidRPr="00AB22A5" w14:paraId="57BC56C3" w14:textId="77777777" w:rsidTr="00097816">
        <w:trPr>
          <w:trHeight w:val="20"/>
        </w:trPr>
        <w:tc>
          <w:tcPr>
            <w:tcW w:w="292" w:type="pct"/>
          </w:tcPr>
          <w:p w14:paraId="3D66479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7D5C9DF" w14:textId="51767DD2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При генерації ЕЦП повідомлення його дайджест шифрується за допомогою…</w:t>
            </w:r>
          </w:p>
        </w:tc>
      </w:tr>
      <w:tr w:rsidR="00233C7D" w:rsidRPr="00AB22A5" w14:paraId="66CAAD6E" w14:textId="77777777" w:rsidTr="00097816">
        <w:trPr>
          <w:trHeight w:val="20"/>
        </w:trPr>
        <w:tc>
          <w:tcPr>
            <w:tcW w:w="292" w:type="pct"/>
          </w:tcPr>
          <w:p w14:paraId="74F9CF7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2E990C2E" w14:textId="232EE5E6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При перевірці ЕЦП повідомлення його дайджест дешифрується за допомогою…</w:t>
            </w:r>
          </w:p>
        </w:tc>
      </w:tr>
      <w:tr w:rsidR="00233C7D" w:rsidRPr="00AB22A5" w14:paraId="074B6C8E" w14:textId="77777777" w:rsidTr="00097816">
        <w:trPr>
          <w:trHeight w:val="20"/>
        </w:trPr>
        <w:tc>
          <w:tcPr>
            <w:tcW w:w="292" w:type="pct"/>
          </w:tcPr>
          <w:p w14:paraId="516E1A5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E67162D" w14:textId="6325928F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Наведіть наступні чотири дії в порядку, за яким </w:t>
            </w:r>
            <w:proofErr w:type="spellStart"/>
            <w:r w:rsidRPr="00AB22A5">
              <w:rPr>
                <w:lang w:val="uk-UA"/>
              </w:rPr>
              <w:t>підписувач</w:t>
            </w:r>
            <w:proofErr w:type="spellEnd"/>
            <w:r w:rsidRPr="00AB22A5">
              <w:rPr>
                <w:lang w:val="uk-UA"/>
              </w:rPr>
              <w:t xml:space="preserve"> може створити ЕЦП повідомлення, а отримувач може перевірити справжність ЕЦП:</w:t>
            </w:r>
          </w:p>
          <w:p w14:paraId="2B2BD7DC" w14:textId="311B320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1 – шифрування хешу закритим ключем </w:t>
            </w:r>
            <w:proofErr w:type="spellStart"/>
            <w:r w:rsidRPr="00AB22A5">
              <w:rPr>
                <w:lang w:val="uk-UA"/>
              </w:rPr>
              <w:t>підписувача</w:t>
            </w:r>
            <w:proofErr w:type="spellEnd"/>
            <w:r w:rsidRPr="00AB22A5">
              <w:rPr>
                <w:lang w:val="uk-UA"/>
              </w:rPr>
              <w:t>;</w:t>
            </w:r>
          </w:p>
          <w:p w14:paraId="5BA6F8A8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2 – порівняння надісланого хешу із обчисленим хешем повідомлення;</w:t>
            </w:r>
          </w:p>
          <w:p w14:paraId="1D6E8EF9" w14:textId="46C2F82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3 – дешифрування підпису відкритим ключем </w:t>
            </w:r>
            <w:proofErr w:type="spellStart"/>
            <w:r w:rsidRPr="00AB22A5">
              <w:rPr>
                <w:lang w:val="uk-UA"/>
              </w:rPr>
              <w:t>підписувача</w:t>
            </w:r>
            <w:proofErr w:type="spellEnd"/>
            <w:r w:rsidRPr="00AB22A5">
              <w:rPr>
                <w:lang w:val="uk-UA"/>
              </w:rPr>
              <w:t>;</w:t>
            </w:r>
          </w:p>
          <w:p w14:paraId="07F43E6A" w14:textId="2D0DF8F6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4 – обчислення хешу повідомлення</w:t>
            </w:r>
          </w:p>
        </w:tc>
      </w:tr>
      <w:tr w:rsidR="00233C7D" w:rsidRPr="00AB22A5" w14:paraId="5887DA3B" w14:textId="77777777" w:rsidTr="00097816">
        <w:trPr>
          <w:trHeight w:val="20"/>
        </w:trPr>
        <w:tc>
          <w:tcPr>
            <w:tcW w:w="292" w:type="pct"/>
          </w:tcPr>
          <w:p w14:paraId="70B03C4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404FC15" w14:textId="24300148" w:rsidR="00233C7D" w:rsidRPr="00E313C0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E313C0">
              <w:rPr>
                <w:lang w:val="uk-UA"/>
              </w:rPr>
              <w:t>Що може надати можливість абонентам мережі упевнитися, що особи або організації, від яких вони отримують шифровані повідомлення, дійсно є тими, за кого вони себе видають?</w:t>
            </w:r>
          </w:p>
        </w:tc>
      </w:tr>
      <w:tr w:rsidR="00233C7D" w:rsidRPr="00AB22A5" w14:paraId="0AB976A3" w14:textId="77777777" w:rsidTr="00097816">
        <w:trPr>
          <w:trHeight w:val="20"/>
        </w:trPr>
        <w:tc>
          <w:tcPr>
            <w:tcW w:w="292" w:type="pct"/>
          </w:tcPr>
          <w:p w14:paraId="1AE0439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D9D230C" w14:textId="0D135DA1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>У якому алгоритмі цифрового підпису формування та перевірка ЕЦП визначається наступними формулами:</w:t>
            </w:r>
          </w:p>
          <w:p w14:paraId="6A5A308D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iCs/>
                <w:lang w:val="uk-U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uk-UA"/>
                  </w:rPr>
                  <m:t>S=h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(M)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d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</m:t>
                </m:r>
              </m:oMath>
            </m:oMathPara>
          </w:p>
          <w:p w14:paraId="288EEB5A" w14:textId="38416401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e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n=h(M)</m:t>
                </m:r>
              </m:oMath>
            </m:oMathPara>
          </w:p>
        </w:tc>
      </w:tr>
      <w:tr w:rsidR="00233C7D" w:rsidRPr="00AB22A5" w14:paraId="13F5EA8A" w14:textId="77777777" w:rsidTr="00097816">
        <w:trPr>
          <w:trHeight w:val="20"/>
        </w:trPr>
        <w:tc>
          <w:tcPr>
            <w:tcW w:w="292" w:type="pct"/>
          </w:tcPr>
          <w:p w14:paraId="2168C8F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D100803" w14:textId="2FD3FA1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>У якому алгоритмі цифрового підпису формування та перевірка ЕЦП визначається наступними формулами:</w:t>
            </w:r>
          </w:p>
          <w:p w14:paraId="0BA14F72" w14:textId="36882800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uk-UA"/>
                  </w:rPr>
                  <m:t> r=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p</m:t>
                </m:r>
              </m:oMath>
            </m:oMathPara>
          </w:p>
          <w:p w14:paraId="663DAAFD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-xr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p-1</m:t>
                </m:r>
              </m:oMath>
            </m:oMathPara>
          </w:p>
          <w:p w14:paraId="4BF1895C" w14:textId="699E436A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h(M)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≡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(mod p)</m:t>
                </m:r>
              </m:oMath>
            </m:oMathPara>
          </w:p>
        </w:tc>
      </w:tr>
      <w:tr w:rsidR="00233C7D" w:rsidRPr="00AB22A5" w14:paraId="339BB4BC" w14:textId="77777777" w:rsidTr="00097816">
        <w:trPr>
          <w:trHeight w:val="20"/>
        </w:trPr>
        <w:tc>
          <w:tcPr>
            <w:tcW w:w="292" w:type="pct"/>
          </w:tcPr>
          <w:p w14:paraId="0D0C2B9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0AA87DD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>У якому алгоритмі цифрового підпису формування ЕЦП визначається наступними формулами:</w:t>
            </w:r>
          </w:p>
          <w:p w14:paraId="0C558ABA" w14:textId="77777777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r=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uk-UA"/>
                          </w:rPr>
                          <m:t>k</m:t>
                        </m:r>
                      </m:sup>
                    </m:sSup>
                    <m:r>
                      <w:rPr>
                        <w:rFonts w:ascii="Cambria Math" w:hAnsi="Cambria Math"/>
                        <w:lang w:val="uk-UA"/>
                      </w:rPr>
                      <m:t>mod p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 mod q</m:t>
                </m:r>
              </m:oMath>
            </m:oMathPara>
          </w:p>
          <w:p w14:paraId="26F18538" w14:textId="739C518C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+xr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q</m:t>
                </m:r>
              </m:oMath>
            </m:oMathPara>
          </w:p>
        </w:tc>
      </w:tr>
      <w:tr w:rsidR="00233C7D" w:rsidRPr="00AB22A5" w14:paraId="40CA751A" w14:textId="77777777" w:rsidTr="00097816">
        <w:trPr>
          <w:trHeight w:val="20"/>
        </w:trPr>
        <w:tc>
          <w:tcPr>
            <w:tcW w:w="292" w:type="pct"/>
          </w:tcPr>
          <w:p w14:paraId="029DBE1A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892A9EF" w14:textId="741743C9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ЕЦП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7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 w:rsidRPr="00AB22A5">
              <w:rPr>
                <w:lang w:val="uk-UA"/>
              </w:rPr>
              <w:t xml:space="preserve">RSA, якщо </w:t>
            </w:r>
            <m:oMath>
              <m:r>
                <w:rPr>
                  <w:rFonts w:ascii="Cambria Math" w:hAnsi="Cambria Math"/>
                  <w:lang w:val="en-US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0281FBD2" w14:textId="77777777" w:rsidTr="00097816">
        <w:trPr>
          <w:trHeight w:val="20"/>
        </w:trPr>
        <w:tc>
          <w:tcPr>
            <w:tcW w:w="292" w:type="pct"/>
          </w:tcPr>
          <w:p w14:paraId="65A4B17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A39B5F7" w14:textId="1674DACE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ЕЦП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4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>
              <w:rPr>
                <w:lang w:val="uk-UA"/>
              </w:rPr>
              <w:t>Ель-Гамаля</w:t>
            </w:r>
            <w:r w:rsidRPr="00AB22A5">
              <w:rPr>
                <w:lang w:val="uk-UA"/>
              </w:rPr>
              <w:t>, якщо</w:t>
            </w:r>
            <w:r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x=4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1CB6315A" w14:textId="77777777" w:rsidTr="00097816">
        <w:trPr>
          <w:trHeight w:val="20"/>
        </w:trPr>
        <w:tc>
          <w:tcPr>
            <w:tcW w:w="292" w:type="pct"/>
          </w:tcPr>
          <w:p w14:paraId="6F4C7596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6347ECA2" w14:textId="416EE5A9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Стандарт цифрового підпису DSS передбачає використання хеш-алгоритму…</w:t>
            </w:r>
          </w:p>
        </w:tc>
      </w:tr>
      <w:tr w:rsidR="00233C7D" w:rsidRPr="00AB22A5" w14:paraId="7B55CB83" w14:textId="77777777" w:rsidTr="00097816">
        <w:trPr>
          <w:trHeight w:val="20"/>
        </w:trPr>
        <w:tc>
          <w:tcPr>
            <w:tcW w:w="292" w:type="pct"/>
          </w:tcPr>
          <w:p w14:paraId="47B8133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BC61239" w14:textId="17B9051C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Який розмір хешу генерує хеш-функція </w:t>
            </w:r>
            <w:r w:rsidRPr="00900072">
              <w:rPr>
                <w:lang w:val="uk-UA"/>
              </w:rPr>
              <w:t>SHA-1</w:t>
            </w:r>
            <w:r>
              <w:rPr>
                <w:lang w:val="uk-UA"/>
              </w:rPr>
              <w:t>?</w:t>
            </w:r>
          </w:p>
        </w:tc>
      </w:tr>
      <w:tr w:rsidR="00233C7D" w:rsidRPr="00AB22A5" w14:paraId="75E62987" w14:textId="77777777" w:rsidTr="00097816">
        <w:trPr>
          <w:trHeight w:val="20"/>
        </w:trPr>
        <w:tc>
          <w:tcPr>
            <w:tcW w:w="292" w:type="pct"/>
          </w:tcPr>
          <w:p w14:paraId="0CBEB6D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B782D25" w14:textId="427704E5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Українським стандартом цифрового підпису є…</w:t>
            </w:r>
          </w:p>
        </w:tc>
      </w:tr>
      <w:tr w:rsidR="00233C7D" w:rsidRPr="00AB22A5" w14:paraId="374F0245" w14:textId="77777777" w:rsidTr="00097816">
        <w:trPr>
          <w:trHeight w:val="20"/>
        </w:trPr>
        <w:tc>
          <w:tcPr>
            <w:tcW w:w="292" w:type="pct"/>
          </w:tcPr>
          <w:p w14:paraId="3B92F6E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015D6C7" w14:textId="3F750B45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загальний вигляд має крива, що використовується в криптографічних системах, заснованих на еліптичних кривих?</w:t>
            </w:r>
          </w:p>
        </w:tc>
      </w:tr>
      <w:tr w:rsidR="00233C7D" w:rsidRPr="00AB22A5" w14:paraId="4FCF303D" w14:textId="77777777" w:rsidTr="00097816">
        <w:trPr>
          <w:trHeight w:val="20"/>
        </w:trPr>
        <w:tc>
          <w:tcPr>
            <w:tcW w:w="292" w:type="pct"/>
          </w:tcPr>
          <w:p w14:paraId="7C62BBB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72C97603" w14:textId="7238A537" w:rsidR="00233C7D" w:rsidRPr="00AB22A5" w:rsidRDefault="00233C7D" w:rsidP="00ED4B25">
            <w:pPr>
              <w:pStyle w:val="af4"/>
              <w:spacing w:after="0" w:line="240" w:lineRule="auto"/>
              <w:ind w:left="0"/>
              <w:jc w:val="both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Яка точка належить еліптичній кривій </w:t>
            </w:r>
            <m:oMath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4x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1 (mod 7)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233C7D" w:rsidRPr="00AB22A5" w14:paraId="301A2559" w14:textId="77777777" w:rsidTr="00097816">
        <w:trPr>
          <w:trHeight w:val="20"/>
        </w:trPr>
        <w:tc>
          <w:tcPr>
            <w:tcW w:w="292" w:type="pct"/>
          </w:tcPr>
          <w:p w14:paraId="1855009F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0058837" w14:textId="6BBEB84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Які основні операції виконуються над точками еліптичних кривих при </w:t>
            </w:r>
            <w:r>
              <w:rPr>
                <w:lang w:val="uk-UA"/>
              </w:rPr>
              <w:t xml:space="preserve">їх </w:t>
            </w:r>
            <w:r w:rsidRPr="00AB22A5">
              <w:rPr>
                <w:lang w:val="uk-UA"/>
              </w:rPr>
              <w:t>використанні в криптографічних системах?</w:t>
            </w:r>
          </w:p>
        </w:tc>
      </w:tr>
      <w:tr w:rsidR="00233C7D" w:rsidRPr="00AB22A5" w14:paraId="37CB25D2" w14:textId="77777777" w:rsidTr="00097816">
        <w:trPr>
          <w:trHeight w:val="20"/>
        </w:trPr>
        <w:tc>
          <w:tcPr>
            <w:tcW w:w="292" w:type="pct"/>
          </w:tcPr>
          <w:p w14:paraId="62E1F6F7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1CC3AAC" w14:textId="75676D54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додавання двох точок </w:t>
            </w:r>
            <m:oMath>
              <m:r>
                <w:rPr>
                  <w:rFonts w:ascii="Cambria Math" w:hAnsi="Cambria Math"/>
                  <w:lang w:val="uk-UA"/>
                </w:rPr>
                <m:t>P(1, 2)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lang w:val="uk-UA"/>
                </w:rPr>
                <m:t>Q(4, 2)</m:t>
              </m:r>
            </m:oMath>
            <w:r w:rsidRPr="00AB22A5">
              <w:rPr>
                <w:lang w:val="uk-UA"/>
              </w:rPr>
              <w:t xml:space="preserve">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11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2)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233C7D" w:rsidRPr="00AB22A5" w14:paraId="41FEABBC" w14:textId="77777777" w:rsidTr="00097816">
        <w:trPr>
          <w:trHeight w:val="20"/>
        </w:trPr>
        <w:tc>
          <w:tcPr>
            <w:tcW w:w="292" w:type="pct"/>
          </w:tcPr>
          <w:p w14:paraId="635E5A71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35C09EA2" w14:textId="712902EC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Для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=(1,1)</m:t>
              </m:r>
            </m:oMath>
            <w:r w:rsidRPr="00AB22A5">
              <w:rPr>
                <w:lang w:val="uk-UA"/>
              </w:rPr>
              <w:t xml:space="preserve"> обчисліть </w:t>
            </w:r>
            <m:oMath>
              <m:r>
                <w:rPr>
                  <w:rFonts w:ascii="Cambria Math" w:hAnsi="Cambria Math"/>
                  <w:lang w:val="uk-UA"/>
                </w:rPr>
                <m:t>2P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P(1, 4)</m:t>
              </m:r>
            </m:oMath>
            <w:r w:rsidRPr="00AB22A5">
              <w:rPr>
                <w:lang w:val="uk-UA"/>
              </w:rPr>
              <w:t xml:space="preserve"> </w:t>
            </w:r>
          </w:p>
        </w:tc>
      </w:tr>
      <w:tr w:rsidR="00233C7D" w:rsidRPr="00AB22A5" w14:paraId="57EEADCA" w14:textId="77777777" w:rsidTr="00097816">
        <w:trPr>
          <w:trHeight w:val="20"/>
        </w:trPr>
        <w:tc>
          <w:tcPr>
            <w:tcW w:w="292" w:type="pct"/>
          </w:tcPr>
          <w:p w14:paraId="1BB51620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D1E844C" w14:textId="770E27B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P(13, 7)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23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1)</m:t>
              </m:r>
            </m:oMath>
            <w:r w:rsidRPr="00AB22A5">
              <w:rPr>
                <w:lang w:val="uk-UA"/>
              </w:rPr>
              <w:t xml:space="preserve">, то точка </w:t>
            </w:r>
            <m:oMath>
              <m:r>
                <w:rPr>
                  <w:rFonts w:ascii="Cambria Math" w:hAnsi="Cambria Math"/>
                  <w:lang w:val="uk-UA"/>
                </w:rPr>
                <m:t>-P</m:t>
              </m:r>
            </m:oMath>
            <w:r w:rsidRPr="00AB22A5">
              <w:rPr>
                <w:lang w:val="uk-UA"/>
              </w:rPr>
              <w:t xml:space="preserve"> має координати…</w:t>
            </w:r>
          </w:p>
        </w:tc>
      </w:tr>
      <w:tr w:rsidR="00233C7D" w:rsidRPr="00AB22A5" w14:paraId="0F3E9021" w14:textId="77777777" w:rsidTr="00097816">
        <w:trPr>
          <w:trHeight w:val="20"/>
        </w:trPr>
        <w:tc>
          <w:tcPr>
            <w:tcW w:w="292" w:type="pct"/>
          </w:tcPr>
          <w:p w14:paraId="238BF6E2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4B8AF665" w14:textId="79F873E8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точки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</m:t>
              </m:r>
            </m:oMath>
            <w:r w:rsidRPr="00AB22A5">
              <w:rPr>
                <w:lang w:val="uk-UA"/>
              </w:rPr>
              <w:t xml:space="preserve"> і </w:t>
            </w:r>
            <m:oMath>
              <m:r>
                <w:rPr>
                  <w:rFonts w:ascii="Cambria Math" w:hAnsi="Cambria Math"/>
                  <w:lang w:val="uk-UA"/>
                </w:rPr>
                <m:t>R</m:t>
              </m:r>
            </m:oMath>
            <w:r w:rsidRPr="00AB22A5">
              <w:rPr>
                <w:lang w:val="uk-UA"/>
              </w:rPr>
              <w:t xml:space="preserve"> еліптичної кривої лежать на одній прямій, заданій рівнянням </w:t>
            </w:r>
            <m:oMath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ax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b (mod p)</m:t>
              </m:r>
            </m:oMath>
            <w:r w:rsidRPr="00AB22A5">
              <w:rPr>
                <w:lang w:val="uk-UA"/>
              </w:rPr>
              <w:t>, то…</w:t>
            </w:r>
          </w:p>
        </w:tc>
      </w:tr>
      <w:tr w:rsidR="00233C7D" w:rsidRPr="00AB22A5" w14:paraId="62E9FCF9" w14:textId="77777777" w:rsidTr="00097816">
        <w:trPr>
          <w:trHeight w:val="20"/>
        </w:trPr>
        <w:tc>
          <w:tcPr>
            <w:tcW w:w="292" w:type="pct"/>
          </w:tcPr>
          <w:p w14:paraId="56A14CE4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50FB79A" w14:textId="6CCBEE22" w:rsidR="00233C7D" w:rsidRPr="00AB22A5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математична проблема забезпечує стійкість криптосистем, побудованих на еліптичних кривих?</w:t>
            </w:r>
          </w:p>
        </w:tc>
      </w:tr>
      <w:tr w:rsidR="00233C7D" w:rsidRPr="00AB22A5" w14:paraId="7B675F76" w14:textId="77777777" w:rsidTr="00097816">
        <w:trPr>
          <w:trHeight w:val="20"/>
        </w:trPr>
        <w:tc>
          <w:tcPr>
            <w:tcW w:w="292" w:type="pct"/>
          </w:tcPr>
          <w:p w14:paraId="543F57C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1D17E6E2" w14:textId="13602EAD" w:rsidR="00233C7D" w:rsidRPr="00AB22A5" w:rsidRDefault="00233C7D" w:rsidP="00ED4B2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=(a, b)</m:t>
              </m:r>
            </m:oMath>
            <w:r w:rsidRPr="00AB22A5">
              <w:rPr>
                <w:lang w:val="uk-UA"/>
              </w:rPr>
              <w:t xml:space="preserve">, то найменше натуральне число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, при якому </w:t>
            </w:r>
            <m:oMath>
              <m:r>
                <w:rPr>
                  <w:rFonts w:ascii="Cambria Math" w:hAnsi="Cambria Math"/>
                  <w:lang w:val="uk-UA"/>
                </w:rPr>
                <m:t>nP = O</m:t>
              </m:r>
            </m:oMath>
            <w:r>
              <w:rPr>
                <w:lang w:val="uk-UA"/>
              </w:rPr>
              <w:t xml:space="preserve">, </w:t>
            </w:r>
            <w:r w:rsidRPr="00AB22A5">
              <w:rPr>
                <w:lang w:val="uk-UA"/>
              </w:rPr>
              <w:t>називають</w:t>
            </w:r>
            <w:r>
              <w:rPr>
                <w:lang w:val="en-US"/>
              </w:rPr>
              <w:t>…</w:t>
            </w:r>
          </w:p>
        </w:tc>
      </w:tr>
      <w:tr w:rsidR="00233C7D" w:rsidRPr="00AB22A5" w14:paraId="31F148E8" w14:textId="77777777" w:rsidTr="00097816">
        <w:trPr>
          <w:trHeight w:val="20"/>
        </w:trPr>
        <w:tc>
          <w:tcPr>
            <w:tcW w:w="292" w:type="pct"/>
          </w:tcPr>
          <w:p w14:paraId="7974B47B" w14:textId="77777777" w:rsidR="00233C7D" w:rsidRPr="00AB22A5" w:rsidRDefault="00233C7D" w:rsidP="00AC6678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708" w:type="pct"/>
          </w:tcPr>
          <w:p w14:paraId="0D3CC1CE" w14:textId="7EEE7783" w:rsidR="00233C7D" w:rsidRPr="002F102D" w:rsidRDefault="00233C7D" w:rsidP="00AC667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>Оберіть</w:t>
            </w:r>
            <w:r w:rsidRPr="002F102D">
              <w:rPr>
                <w:lang w:val="uk-UA"/>
              </w:rPr>
              <w:t xml:space="preserve"> довжину ключа алгоритму ECDSA, при якому забезпечується рівень захисту, еквівалентний рівню, що дає алгоритм DSA з ключем довжиною 1024 бітів</w:t>
            </w:r>
          </w:p>
        </w:tc>
      </w:tr>
    </w:tbl>
    <w:p w14:paraId="174ACE51" w14:textId="36E3BB69" w:rsidR="00CF37AF" w:rsidRPr="00AB22A5" w:rsidRDefault="006154D5" w:rsidP="00BF3669">
      <w:pPr>
        <w:pStyle w:val="Style3"/>
        <w:widowControl/>
        <w:tabs>
          <w:tab w:val="left" w:pos="284"/>
        </w:tabs>
        <w:spacing w:line="240" w:lineRule="auto"/>
        <w:rPr>
          <w:rStyle w:val="longtext"/>
          <w:rFonts w:ascii="Cambria" w:hAnsi="Cambria"/>
          <w:lang w:val="uk-UA"/>
        </w:rPr>
      </w:pPr>
      <w:r w:rsidRPr="00AB22A5">
        <w:rPr>
          <w:rStyle w:val="longtext"/>
          <w:rFonts w:ascii="Cambria" w:hAnsi="Cambria"/>
          <w:lang w:val="uk-UA"/>
        </w:rPr>
        <w:t xml:space="preserve"> </w:t>
      </w:r>
    </w:p>
    <w:sectPr w:rsidR="00CF37AF" w:rsidRPr="00AB22A5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BB36F" w14:textId="77777777" w:rsidR="00BF1ADE" w:rsidRDefault="00BF1ADE" w:rsidP="00C814FB">
      <w:r>
        <w:separator/>
      </w:r>
    </w:p>
  </w:endnote>
  <w:endnote w:type="continuationSeparator" w:id="0">
    <w:p w14:paraId="55D0538A" w14:textId="77777777" w:rsidR="00BF1ADE" w:rsidRDefault="00BF1ADE" w:rsidP="00C8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CFBCB" w14:textId="77777777" w:rsidR="00BF1ADE" w:rsidRDefault="00BF1ADE" w:rsidP="00C814FB">
      <w:r>
        <w:separator/>
      </w:r>
    </w:p>
  </w:footnote>
  <w:footnote w:type="continuationSeparator" w:id="0">
    <w:p w14:paraId="4FD45C90" w14:textId="77777777" w:rsidR="00BF1ADE" w:rsidRDefault="00BF1ADE" w:rsidP="00C81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7072D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8104B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86379E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17B06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F96A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3B01A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46D67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4E91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543064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5BC391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2738DA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423ABE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78C476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C240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91A6B64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9860EE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9D135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CB4173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CC33E8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CF96759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DBD4248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DF771A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E9815F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F2C408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FAE3A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16B707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2F45493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370665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4327CE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4385BF1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4BC18C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4CB6EB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4EC6384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50C330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5366A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6D226F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86E651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8DE37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197965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9BF5E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A01414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BA53F9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1BCE7085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BF24D8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C0B77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CAC1C8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CFC20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D6D10F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F20A5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FC213BD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1CC52C2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26D73A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2B66A3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33B46A9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374485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3C8605C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3FF1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43D6A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53C37D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6303C0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69B3105"/>
    <w:multiLevelType w:val="hybridMultilevel"/>
    <w:tmpl w:val="EC2CFF60"/>
    <w:lvl w:ilvl="0" w:tplc="BE1E334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94A2FD3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A4D181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B0932D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E94102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E965EC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2EEE0ED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F4B047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2FD251B6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305160E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307377C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0BA0E56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30C240D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0CE0B16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1456A01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1791D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1AC4B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1D917F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1F373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2312E0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33D58A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388303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34BE162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34D4762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52B7651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357D30F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6A51918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1" w15:restartNumberingAfterBreak="0">
    <w:nsid w:val="37BB34E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8571B8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389F6B4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8C474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39EF433F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BF30910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C0A0244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CF6585B"/>
    <w:multiLevelType w:val="hybridMultilevel"/>
    <w:tmpl w:val="B8F081B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 w15:restartNumberingAfterBreak="0">
    <w:nsid w:val="3D1C14A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3D26183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3DF523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E0E5C7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E382F3D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1186C5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41AB76C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41AF19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420D37B1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39F77C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43FF4A61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440818A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4BC247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44C043F4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6347A3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7A67D0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80226BB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490A45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49737E4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4A4F7C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A5F71C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4AC779D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AD520E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4ADD44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CF22D5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D3C40F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E03119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4EDE61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F4E30C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4F762C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512D6017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518F2A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524A28B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52901FB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2B24C9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546029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56122F3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57413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55FA1C6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562647B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576B5FC0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587E34F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8BC6714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593E660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59BD7C4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5A361CE5"/>
    <w:multiLevelType w:val="hybridMultilevel"/>
    <w:tmpl w:val="7EF4C828"/>
    <w:lvl w:ilvl="0" w:tplc="52D87C0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5AD15E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5CE1670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5DFC44C2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5E53531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5E813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5ECF777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5EE7125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FD122F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02A7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2047ED3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62220A4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2D730B7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63700E0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3B26B0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63FF7B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0" w15:restartNumberingAfterBreak="0">
    <w:nsid w:val="670A453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7B12D5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67B2601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67D4072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7F97E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67FA29B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80D041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690B19A0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B0201F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6BB42D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6DC4424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6EB27F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6EB740F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6F944DB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6FA3198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6FB36BD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6FE97D5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704D1B3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709A16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70C15E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725D2B0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72DC2FC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74F8140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752968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756C07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6B42D6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76B835D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76FD19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77BD5FC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77C05D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 w15:restartNumberingAfterBreak="0">
    <w:nsid w:val="783C5DE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869214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7880237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3" w15:restartNumberingAfterBreak="0">
    <w:nsid w:val="78D14A5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78F46FC3"/>
    <w:multiLevelType w:val="hybridMultilevel"/>
    <w:tmpl w:val="B270F0A8"/>
    <w:lvl w:ilvl="0" w:tplc="239ECEC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7A0D115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7A9170A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7B135A1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7B38640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9" w15:restartNumberingAfterBreak="0">
    <w:nsid w:val="7B652C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7DAC72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7DD6478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 w15:restartNumberingAfterBreak="0">
    <w:nsid w:val="7E8C26B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7EFF59C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5" w15:restartNumberingAfterBreak="0">
    <w:nsid w:val="7FCD23F1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4"/>
  </w:num>
  <w:num w:numId="2">
    <w:abstractNumId w:val="39"/>
  </w:num>
  <w:num w:numId="3">
    <w:abstractNumId w:val="50"/>
  </w:num>
  <w:num w:numId="4">
    <w:abstractNumId w:val="90"/>
  </w:num>
  <w:num w:numId="5">
    <w:abstractNumId w:val="98"/>
  </w:num>
  <w:num w:numId="6">
    <w:abstractNumId w:val="87"/>
  </w:num>
  <w:num w:numId="7">
    <w:abstractNumId w:val="199"/>
  </w:num>
  <w:num w:numId="8">
    <w:abstractNumId w:val="156"/>
  </w:num>
  <w:num w:numId="9">
    <w:abstractNumId w:val="6"/>
  </w:num>
  <w:num w:numId="10">
    <w:abstractNumId w:val="166"/>
  </w:num>
  <w:num w:numId="11">
    <w:abstractNumId w:val="94"/>
  </w:num>
  <w:num w:numId="12">
    <w:abstractNumId w:val="137"/>
  </w:num>
  <w:num w:numId="13">
    <w:abstractNumId w:val="178"/>
  </w:num>
  <w:num w:numId="14">
    <w:abstractNumId w:val="180"/>
  </w:num>
  <w:num w:numId="15">
    <w:abstractNumId w:val="146"/>
  </w:num>
  <w:num w:numId="16">
    <w:abstractNumId w:val="21"/>
  </w:num>
  <w:num w:numId="17">
    <w:abstractNumId w:val="62"/>
  </w:num>
  <w:num w:numId="18">
    <w:abstractNumId w:val="105"/>
  </w:num>
  <w:num w:numId="19">
    <w:abstractNumId w:val="151"/>
  </w:num>
  <w:num w:numId="20">
    <w:abstractNumId w:val="141"/>
  </w:num>
  <w:num w:numId="21">
    <w:abstractNumId w:val="115"/>
  </w:num>
  <w:num w:numId="22">
    <w:abstractNumId w:val="71"/>
  </w:num>
  <w:num w:numId="23">
    <w:abstractNumId w:val="163"/>
  </w:num>
  <w:num w:numId="24">
    <w:abstractNumId w:val="128"/>
  </w:num>
  <w:num w:numId="25">
    <w:abstractNumId w:val="160"/>
  </w:num>
  <w:num w:numId="26">
    <w:abstractNumId w:val="143"/>
  </w:num>
  <w:num w:numId="27">
    <w:abstractNumId w:val="126"/>
  </w:num>
  <w:num w:numId="28">
    <w:abstractNumId w:val="193"/>
  </w:num>
  <w:num w:numId="29">
    <w:abstractNumId w:val="51"/>
  </w:num>
  <w:num w:numId="30">
    <w:abstractNumId w:val="30"/>
  </w:num>
  <w:num w:numId="31">
    <w:abstractNumId w:val="69"/>
  </w:num>
  <w:num w:numId="32">
    <w:abstractNumId w:val="110"/>
  </w:num>
  <w:num w:numId="33">
    <w:abstractNumId w:val="194"/>
  </w:num>
  <w:num w:numId="34">
    <w:abstractNumId w:val="121"/>
  </w:num>
  <w:num w:numId="35">
    <w:abstractNumId w:val="55"/>
  </w:num>
  <w:num w:numId="36">
    <w:abstractNumId w:val="153"/>
  </w:num>
  <w:num w:numId="37">
    <w:abstractNumId w:val="68"/>
  </w:num>
  <w:num w:numId="38">
    <w:abstractNumId w:val="80"/>
  </w:num>
  <w:num w:numId="39">
    <w:abstractNumId w:val="158"/>
  </w:num>
  <w:num w:numId="40">
    <w:abstractNumId w:val="181"/>
  </w:num>
  <w:num w:numId="41">
    <w:abstractNumId w:val="38"/>
  </w:num>
  <w:num w:numId="42">
    <w:abstractNumId w:val="154"/>
  </w:num>
  <w:num w:numId="43">
    <w:abstractNumId w:val="113"/>
  </w:num>
  <w:num w:numId="44">
    <w:abstractNumId w:val="99"/>
  </w:num>
  <w:num w:numId="45">
    <w:abstractNumId w:val="33"/>
  </w:num>
  <w:num w:numId="46">
    <w:abstractNumId w:val="7"/>
  </w:num>
  <w:num w:numId="47">
    <w:abstractNumId w:val="130"/>
  </w:num>
  <w:num w:numId="48">
    <w:abstractNumId w:val="74"/>
  </w:num>
  <w:num w:numId="49">
    <w:abstractNumId w:val="56"/>
  </w:num>
  <w:num w:numId="50">
    <w:abstractNumId w:val="144"/>
  </w:num>
  <w:num w:numId="51">
    <w:abstractNumId w:val="79"/>
  </w:num>
  <w:num w:numId="52">
    <w:abstractNumId w:val="19"/>
  </w:num>
  <w:num w:numId="53">
    <w:abstractNumId w:val="9"/>
  </w:num>
  <w:num w:numId="54">
    <w:abstractNumId w:val="75"/>
  </w:num>
  <w:num w:numId="55">
    <w:abstractNumId w:val="132"/>
  </w:num>
  <w:num w:numId="56">
    <w:abstractNumId w:val="150"/>
  </w:num>
  <w:num w:numId="57">
    <w:abstractNumId w:val="185"/>
  </w:num>
  <w:num w:numId="58">
    <w:abstractNumId w:val="10"/>
  </w:num>
  <w:num w:numId="59">
    <w:abstractNumId w:val="77"/>
  </w:num>
  <w:num w:numId="60">
    <w:abstractNumId w:val="111"/>
  </w:num>
  <w:num w:numId="61">
    <w:abstractNumId w:val="86"/>
  </w:num>
  <w:num w:numId="62">
    <w:abstractNumId w:val="186"/>
  </w:num>
  <w:num w:numId="63">
    <w:abstractNumId w:val="133"/>
  </w:num>
  <w:num w:numId="64">
    <w:abstractNumId w:val="5"/>
  </w:num>
  <w:num w:numId="65">
    <w:abstractNumId w:val="129"/>
  </w:num>
  <w:num w:numId="66">
    <w:abstractNumId w:val="198"/>
  </w:num>
  <w:num w:numId="67">
    <w:abstractNumId w:val="14"/>
  </w:num>
  <w:num w:numId="68">
    <w:abstractNumId w:val="192"/>
  </w:num>
  <w:num w:numId="69">
    <w:abstractNumId w:val="13"/>
  </w:num>
  <w:num w:numId="70">
    <w:abstractNumId w:val="159"/>
  </w:num>
  <w:num w:numId="71">
    <w:abstractNumId w:val="2"/>
  </w:num>
  <w:num w:numId="72">
    <w:abstractNumId w:val="172"/>
  </w:num>
  <w:num w:numId="73">
    <w:abstractNumId w:val="25"/>
  </w:num>
  <w:num w:numId="74">
    <w:abstractNumId w:val="149"/>
  </w:num>
  <w:num w:numId="75">
    <w:abstractNumId w:val="162"/>
  </w:num>
  <w:num w:numId="76">
    <w:abstractNumId w:val="81"/>
  </w:num>
  <w:num w:numId="77">
    <w:abstractNumId w:val="1"/>
  </w:num>
  <w:num w:numId="78">
    <w:abstractNumId w:val="8"/>
  </w:num>
  <w:num w:numId="79">
    <w:abstractNumId w:val="18"/>
  </w:num>
  <w:num w:numId="80">
    <w:abstractNumId w:val="31"/>
  </w:num>
  <w:num w:numId="81">
    <w:abstractNumId w:val="174"/>
  </w:num>
  <w:num w:numId="82">
    <w:abstractNumId w:val="138"/>
  </w:num>
  <w:num w:numId="83">
    <w:abstractNumId w:val="165"/>
  </w:num>
  <w:num w:numId="84">
    <w:abstractNumId w:val="187"/>
  </w:num>
  <w:num w:numId="85">
    <w:abstractNumId w:val="142"/>
  </w:num>
  <w:num w:numId="86">
    <w:abstractNumId w:val="182"/>
  </w:num>
  <w:num w:numId="87">
    <w:abstractNumId w:val="183"/>
  </w:num>
  <w:num w:numId="88">
    <w:abstractNumId w:val="60"/>
  </w:num>
  <w:num w:numId="89">
    <w:abstractNumId w:val="72"/>
  </w:num>
  <w:num w:numId="90">
    <w:abstractNumId w:val="122"/>
  </w:num>
  <w:num w:numId="91">
    <w:abstractNumId w:val="59"/>
  </w:num>
  <w:num w:numId="92">
    <w:abstractNumId w:val="93"/>
  </w:num>
  <w:num w:numId="93">
    <w:abstractNumId w:val="131"/>
  </w:num>
  <w:num w:numId="94">
    <w:abstractNumId w:val="17"/>
  </w:num>
  <w:num w:numId="95">
    <w:abstractNumId w:val="46"/>
  </w:num>
  <w:num w:numId="96">
    <w:abstractNumId w:val="125"/>
  </w:num>
  <w:num w:numId="97">
    <w:abstractNumId w:val="82"/>
  </w:num>
  <w:num w:numId="98">
    <w:abstractNumId w:val="104"/>
  </w:num>
  <w:num w:numId="99">
    <w:abstractNumId w:val="23"/>
  </w:num>
  <w:num w:numId="100">
    <w:abstractNumId w:val="134"/>
  </w:num>
  <w:num w:numId="101">
    <w:abstractNumId w:val="117"/>
  </w:num>
  <w:num w:numId="102">
    <w:abstractNumId w:val="28"/>
  </w:num>
  <w:num w:numId="103">
    <w:abstractNumId w:val="205"/>
  </w:num>
  <w:num w:numId="104">
    <w:abstractNumId w:val="106"/>
  </w:num>
  <w:num w:numId="105">
    <w:abstractNumId w:val="61"/>
  </w:num>
  <w:num w:numId="106">
    <w:abstractNumId w:val="40"/>
  </w:num>
  <w:num w:numId="107">
    <w:abstractNumId w:val="112"/>
  </w:num>
  <w:num w:numId="108">
    <w:abstractNumId w:val="152"/>
  </w:num>
  <w:num w:numId="109">
    <w:abstractNumId w:val="170"/>
  </w:num>
  <w:num w:numId="110">
    <w:abstractNumId w:val="66"/>
  </w:num>
  <w:num w:numId="111">
    <w:abstractNumId w:val="167"/>
  </w:num>
  <w:num w:numId="112">
    <w:abstractNumId w:val="24"/>
  </w:num>
  <w:num w:numId="113">
    <w:abstractNumId w:val="184"/>
  </w:num>
  <w:num w:numId="114">
    <w:abstractNumId w:val="73"/>
  </w:num>
  <w:num w:numId="115">
    <w:abstractNumId w:val="118"/>
  </w:num>
  <w:num w:numId="116">
    <w:abstractNumId w:val="48"/>
  </w:num>
  <w:num w:numId="117">
    <w:abstractNumId w:val="190"/>
  </w:num>
  <w:num w:numId="118">
    <w:abstractNumId w:val="116"/>
  </w:num>
  <w:num w:numId="119">
    <w:abstractNumId w:val="63"/>
  </w:num>
  <w:num w:numId="120">
    <w:abstractNumId w:val="107"/>
  </w:num>
  <w:num w:numId="121">
    <w:abstractNumId w:val="52"/>
  </w:num>
  <w:num w:numId="122">
    <w:abstractNumId w:val="139"/>
  </w:num>
  <w:num w:numId="123">
    <w:abstractNumId w:val="200"/>
  </w:num>
  <w:num w:numId="124">
    <w:abstractNumId w:val="202"/>
  </w:num>
  <w:num w:numId="125">
    <w:abstractNumId w:val="196"/>
  </w:num>
  <w:num w:numId="126">
    <w:abstractNumId w:val="155"/>
  </w:num>
  <w:num w:numId="127">
    <w:abstractNumId w:val="4"/>
  </w:num>
  <w:num w:numId="128">
    <w:abstractNumId w:val="54"/>
  </w:num>
  <w:num w:numId="129">
    <w:abstractNumId w:val="65"/>
  </w:num>
  <w:num w:numId="130">
    <w:abstractNumId w:val="191"/>
  </w:num>
  <w:num w:numId="131">
    <w:abstractNumId w:val="201"/>
  </w:num>
  <w:num w:numId="132">
    <w:abstractNumId w:val="83"/>
  </w:num>
  <w:num w:numId="133">
    <w:abstractNumId w:val="108"/>
  </w:num>
  <w:num w:numId="134">
    <w:abstractNumId w:val="127"/>
  </w:num>
  <w:num w:numId="135">
    <w:abstractNumId w:val="26"/>
  </w:num>
  <w:num w:numId="136">
    <w:abstractNumId w:val="103"/>
  </w:num>
  <w:num w:numId="137">
    <w:abstractNumId w:val="37"/>
  </w:num>
  <w:num w:numId="138">
    <w:abstractNumId w:val="175"/>
  </w:num>
  <w:num w:numId="139">
    <w:abstractNumId w:val="3"/>
  </w:num>
  <w:num w:numId="140">
    <w:abstractNumId w:val="195"/>
  </w:num>
  <w:num w:numId="141">
    <w:abstractNumId w:val="120"/>
  </w:num>
  <w:num w:numId="142">
    <w:abstractNumId w:val="188"/>
  </w:num>
  <w:num w:numId="143">
    <w:abstractNumId w:val="32"/>
  </w:num>
  <w:num w:numId="144">
    <w:abstractNumId w:val="78"/>
  </w:num>
  <w:num w:numId="145">
    <w:abstractNumId w:val="11"/>
  </w:num>
  <w:num w:numId="146">
    <w:abstractNumId w:val="89"/>
  </w:num>
  <w:num w:numId="147">
    <w:abstractNumId w:val="53"/>
  </w:num>
  <w:num w:numId="148">
    <w:abstractNumId w:val="168"/>
  </w:num>
  <w:num w:numId="149">
    <w:abstractNumId w:val="85"/>
  </w:num>
  <w:num w:numId="150">
    <w:abstractNumId w:val="119"/>
  </w:num>
  <w:num w:numId="151">
    <w:abstractNumId w:val="136"/>
  </w:num>
  <w:num w:numId="152">
    <w:abstractNumId w:val="88"/>
  </w:num>
  <w:num w:numId="153">
    <w:abstractNumId w:val="157"/>
  </w:num>
  <w:num w:numId="154">
    <w:abstractNumId w:val="171"/>
  </w:num>
  <w:num w:numId="155">
    <w:abstractNumId w:val="145"/>
  </w:num>
  <w:num w:numId="156">
    <w:abstractNumId w:val="203"/>
  </w:num>
  <w:num w:numId="157">
    <w:abstractNumId w:val="140"/>
  </w:num>
  <w:num w:numId="158">
    <w:abstractNumId w:val="164"/>
  </w:num>
  <w:num w:numId="159">
    <w:abstractNumId w:val="20"/>
  </w:num>
  <w:num w:numId="160">
    <w:abstractNumId w:val="45"/>
  </w:num>
  <w:num w:numId="161">
    <w:abstractNumId w:val="84"/>
  </w:num>
  <w:num w:numId="162">
    <w:abstractNumId w:val="169"/>
  </w:num>
  <w:num w:numId="163">
    <w:abstractNumId w:val="161"/>
  </w:num>
  <w:num w:numId="164">
    <w:abstractNumId w:val="36"/>
  </w:num>
  <w:num w:numId="165">
    <w:abstractNumId w:val="35"/>
  </w:num>
  <w:num w:numId="166">
    <w:abstractNumId w:val="70"/>
  </w:num>
  <w:num w:numId="167">
    <w:abstractNumId w:val="189"/>
  </w:num>
  <w:num w:numId="168">
    <w:abstractNumId w:val="67"/>
  </w:num>
  <w:num w:numId="169">
    <w:abstractNumId w:val="29"/>
  </w:num>
  <w:num w:numId="170">
    <w:abstractNumId w:val="16"/>
  </w:num>
  <w:num w:numId="171">
    <w:abstractNumId w:val="179"/>
  </w:num>
  <w:num w:numId="172">
    <w:abstractNumId w:val="92"/>
  </w:num>
  <w:num w:numId="173">
    <w:abstractNumId w:val="101"/>
  </w:num>
  <w:num w:numId="174">
    <w:abstractNumId w:val="176"/>
  </w:num>
  <w:num w:numId="175">
    <w:abstractNumId w:val="177"/>
  </w:num>
  <w:num w:numId="176">
    <w:abstractNumId w:val="57"/>
  </w:num>
  <w:num w:numId="177">
    <w:abstractNumId w:val="135"/>
  </w:num>
  <w:num w:numId="178">
    <w:abstractNumId w:val="64"/>
  </w:num>
  <w:num w:numId="179">
    <w:abstractNumId w:val="123"/>
  </w:num>
  <w:num w:numId="180">
    <w:abstractNumId w:val="27"/>
  </w:num>
  <w:num w:numId="181">
    <w:abstractNumId w:val="22"/>
  </w:num>
  <w:num w:numId="182">
    <w:abstractNumId w:val="95"/>
  </w:num>
  <w:num w:numId="183">
    <w:abstractNumId w:val="15"/>
  </w:num>
  <w:num w:numId="184">
    <w:abstractNumId w:val="58"/>
  </w:num>
  <w:num w:numId="185">
    <w:abstractNumId w:val="34"/>
  </w:num>
  <w:num w:numId="186">
    <w:abstractNumId w:val="148"/>
  </w:num>
  <w:num w:numId="187">
    <w:abstractNumId w:val="102"/>
  </w:num>
  <w:num w:numId="188">
    <w:abstractNumId w:val="173"/>
  </w:num>
  <w:num w:numId="189">
    <w:abstractNumId w:val="197"/>
  </w:num>
  <w:num w:numId="190">
    <w:abstractNumId w:val="41"/>
  </w:num>
  <w:num w:numId="191">
    <w:abstractNumId w:val="91"/>
  </w:num>
  <w:num w:numId="192">
    <w:abstractNumId w:val="100"/>
  </w:num>
  <w:num w:numId="193">
    <w:abstractNumId w:val="97"/>
  </w:num>
  <w:num w:numId="194">
    <w:abstractNumId w:val="47"/>
  </w:num>
  <w:num w:numId="195">
    <w:abstractNumId w:val="49"/>
  </w:num>
  <w:num w:numId="196">
    <w:abstractNumId w:val="12"/>
  </w:num>
  <w:num w:numId="197">
    <w:abstractNumId w:val="76"/>
  </w:num>
  <w:num w:numId="198">
    <w:abstractNumId w:val="96"/>
  </w:num>
  <w:num w:numId="199">
    <w:abstractNumId w:val="44"/>
  </w:num>
  <w:num w:numId="200">
    <w:abstractNumId w:val="43"/>
  </w:num>
  <w:num w:numId="201">
    <w:abstractNumId w:val="147"/>
  </w:num>
  <w:num w:numId="202">
    <w:abstractNumId w:val="109"/>
  </w:num>
  <w:num w:numId="203">
    <w:abstractNumId w:val="114"/>
  </w:num>
  <w:num w:numId="204">
    <w:abstractNumId w:val="124"/>
  </w:num>
  <w:num w:numId="205">
    <w:abstractNumId w:val="42"/>
  </w:num>
  <w:numIdMacAtCleanup w:val="1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37"/>
    <w:rsid w:val="0000036B"/>
    <w:rsid w:val="000011AE"/>
    <w:rsid w:val="0000425A"/>
    <w:rsid w:val="00005CD2"/>
    <w:rsid w:val="00007CFA"/>
    <w:rsid w:val="0001056F"/>
    <w:rsid w:val="0001240B"/>
    <w:rsid w:val="000130F2"/>
    <w:rsid w:val="00013DC2"/>
    <w:rsid w:val="00014A37"/>
    <w:rsid w:val="00014EC5"/>
    <w:rsid w:val="000154B0"/>
    <w:rsid w:val="00015E22"/>
    <w:rsid w:val="00022B27"/>
    <w:rsid w:val="00024F02"/>
    <w:rsid w:val="000257CF"/>
    <w:rsid w:val="0002693A"/>
    <w:rsid w:val="00027C88"/>
    <w:rsid w:val="0003177C"/>
    <w:rsid w:val="00031D03"/>
    <w:rsid w:val="00031EDD"/>
    <w:rsid w:val="000335BB"/>
    <w:rsid w:val="00036D8B"/>
    <w:rsid w:val="00036DF4"/>
    <w:rsid w:val="00037F30"/>
    <w:rsid w:val="00042122"/>
    <w:rsid w:val="00042D0A"/>
    <w:rsid w:val="00043E78"/>
    <w:rsid w:val="00043E7C"/>
    <w:rsid w:val="0004615D"/>
    <w:rsid w:val="0004653D"/>
    <w:rsid w:val="00046656"/>
    <w:rsid w:val="00046949"/>
    <w:rsid w:val="00047EA7"/>
    <w:rsid w:val="000500B7"/>
    <w:rsid w:val="00052002"/>
    <w:rsid w:val="00052D05"/>
    <w:rsid w:val="00053656"/>
    <w:rsid w:val="00061853"/>
    <w:rsid w:val="00063C09"/>
    <w:rsid w:val="00065CA4"/>
    <w:rsid w:val="00067183"/>
    <w:rsid w:val="000679D7"/>
    <w:rsid w:val="00067A5B"/>
    <w:rsid w:val="00070AE6"/>
    <w:rsid w:val="00070BEE"/>
    <w:rsid w:val="00071113"/>
    <w:rsid w:val="00071B73"/>
    <w:rsid w:val="00076B76"/>
    <w:rsid w:val="000800F5"/>
    <w:rsid w:val="00080B96"/>
    <w:rsid w:val="00082030"/>
    <w:rsid w:val="000838EC"/>
    <w:rsid w:val="0008418E"/>
    <w:rsid w:val="00085802"/>
    <w:rsid w:val="00086B40"/>
    <w:rsid w:val="000875DF"/>
    <w:rsid w:val="00087CC7"/>
    <w:rsid w:val="00092744"/>
    <w:rsid w:val="00094829"/>
    <w:rsid w:val="000948B3"/>
    <w:rsid w:val="0009752A"/>
    <w:rsid w:val="00097816"/>
    <w:rsid w:val="00097F6A"/>
    <w:rsid w:val="000A020F"/>
    <w:rsid w:val="000A0554"/>
    <w:rsid w:val="000A3CBB"/>
    <w:rsid w:val="000A6559"/>
    <w:rsid w:val="000A68D7"/>
    <w:rsid w:val="000B085D"/>
    <w:rsid w:val="000B0CA5"/>
    <w:rsid w:val="000B219D"/>
    <w:rsid w:val="000B58CF"/>
    <w:rsid w:val="000C108A"/>
    <w:rsid w:val="000C1BBD"/>
    <w:rsid w:val="000C3163"/>
    <w:rsid w:val="000C34F2"/>
    <w:rsid w:val="000C4351"/>
    <w:rsid w:val="000C4A8C"/>
    <w:rsid w:val="000C517E"/>
    <w:rsid w:val="000C5620"/>
    <w:rsid w:val="000D2DDB"/>
    <w:rsid w:val="000D35D9"/>
    <w:rsid w:val="000D3C6D"/>
    <w:rsid w:val="000D3C76"/>
    <w:rsid w:val="000D3CA8"/>
    <w:rsid w:val="000D3D59"/>
    <w:rsid w:val="000D5D0B"/>
    <w:rsid w:val="000D5D63"/>
    <w:rsid w:val="000D6597"/>
    <w:rsid w:val="000D6A8C"/>
    <w:rsid w:val="000E2825"/>
    <w:rsid w:val="000E2D6E"/>
    <w:rsid w:val="000E3972"/>
    <w:rsid w:val="000E561E"/>
    <w:rsid w:val="000E5633"/>
    <w:rsid w:val="000F3335"/>
    <w:rsid w:val="000F38C3"/>
    <w:rsid w:val="000F4466"/>
    <w:rsid w:val="000F46C3"/>
    <w:rsid w:val="000F53C4"/>
    <w:rsid w:val="000F6C3F"/>
    <w:rsid w:val="000F6DDD"/>
    <w:rsid w:val="001017C4"/>
    <w:rsid w:val="0010198E"/>
    <w:rsid w:val="001023BA"/>
    <w:rsid w:val="00103282"/>
    <w:rsid w:val="00103931"/>
    <w:rsid w:val="00104D37"/>
    <w:rsid w:val="001072BD"/>
    <w:rsid w:val="00107566"/>
    <w:rsid w:val="0011006E"/>
    <w:rsid w:val="0011016C"/>
    <w:rsid w:val="00110431"/>
    <w:rsid w:val="00113FAA"/>
    <w:rsid w:val="00115084"/>
    <w:rsid w:val="001167FD"/>
    <w:rsid w:val="00120412"/>
    <w:rsid w:val="00120C70"/>
    <w:rsid w:val="0012140B"/>
    <w:rsid w:val="00121820"/>
    <w:rsid w:val="00121D59"/>
    <w:rsid w:val="00122C90"/>
    <w:rsid w:val="00124149"/>
    <w:rsid w:val="0012434D"/>
    <w:rsid w:val="00125CB6"/>
    <w:rsid w:val="00125F13"/>
    <w:rsid w:val="0012742A"/>
    <w:rsid w:val="001319C4"/>
    <w:rsid w:val="001321CA"/>
    <w:rsid w:val="001322DF"/>
    <w:rsid w:val="0013277A"/>
    <w:rsid w:val="00132BFA"/>
    <w:rsid w:val="0013399F"/>
    <w:rsid w:val="00135DA4"/>
    <w:rsid w:val="00136061"/>
    <w:rsid w:val="00136366"/>
    <w:rsid w:val="00136BF3"/>
    <w:rsid w:val="00140A30"/>
    <w:rsid w:val="0014119F"/>
    <w:rsid w:val="00141283"/>
    <w:rsid w:val="00141C55"/>
    <w:rsid w:val="00141DEC"/>
    <w:rsid w:val="00142A36"/>
    <w:rsid w:val="001448AA"/>
    <w:rsid w:val="00144B9B"/>
    <w:rsid w:val="00146072"/>
    <w:rsid w:val="00146424"/>
    <w:rsid w:val="00147A13"/>
    <w:rsid w:val="00147AA7"/>
    <w:rsid w:val="001500DD"/>
    <w:rsid w:val="00150291"/>
    <w:rsid w:val="00150458"/>
    <w:rsid w:val="00150934"/>
    <w:rsid w:val="00162940"/>
    <w:rsid w:val="00162BAE"/>
    <w:rsid w:val="00163570"/>
    <w:rsid w:val="00163799"/>
    <w:rsid w:val="0016601A"/>
    <w:rsid w:val="00167C2E"/>
    <w:rsid w:val="00170C9B"/>
    <w:rsid w:val="00171B2F"/>
    <w:rsid w:val="00171D93"/>
    <w:rsid w:val="00174CDE"/>
    <w:rsid w:val="001763DA"/>
    <w:rsid w:val="00176540"/>
    <w:rsid w:val="00182B4F"/>
    <w:rsid w:val="00182D2A"/>
    <w:rsid w:val="0018369A"/>
    <w:rsid w:val="00183CDF"/>
    <w:rsid w:val="00185FF1"/>
    <w:rsid w:val="00186C1E"/>
    <w:rsid w:val="0019179B"/>
    <w:rsid w:val="00195229"/>
    <w:rsid w:val="00195AF7"/>
    <w:rsid w:val="00195C5D"/>
    <w:rsid w:val="0019702D"/>
    <w:rsid w:val="001A27D9"/>
    <w:rsid w:val="001A305A"/>
    <w:rsid w:val="001A445F"/>
    <w:rsid w:val="001A5E60"/>
    <w:rsid w:val="001A6554"/>
    <w:rsid w:val="001A6F83"/>
    <w:rsid w:val="001B021C"/>
    <w:rsid w:val="001B0D27"/>
    <w:rsid w:val="001B1EDB"/>
    <w:rsid w:val="001B2E69"/>
    <w:rsid w:val="001B59FB"/>
    <w:rsid w:val="001B6203"/>
    <w:rsid w:val="001C098A"/>
    <w:rsid w:val="001C1EE2"/>
    <w:rsid w:val="001C31AE"/>
    <w:rsid w:val="001C33E4"/>
    <w:rsid w:val="001C5121"/>
    <w:rsid w:val="001C6971"/>
    <w:rsid w:val="001C6E7F"/>
    <w:rsid w:val="001D0082"/>
    <w:rsid w:val="001D0D05"/>
    <w:rsid w:val="001D15E0"/>
    <w:rsid w:val="001D231C"/>
    <w:rsid w:val="001D29BE"/>
    <w:rsid w:val="001D7499"/>
    <w:rsid w:val="001D74CB"/>
    <w:rsid w:val="001D7A9C"/>
    <w:rsid w:val="001E0B51"/>
    <w:rsid w:val="001E1559"/>
    <w:rsid w:val="001E4243"/>
    <w:rsid w:val="001E458A"/>
    <w:rsid w:val="001E6ADF"/>
    <w:rsid w:val="001E6D7E"/>
    <w:rsid w:val="001E7141"/>
    <w:rsid w:val="001F0525"/>
    <w:rsid w:val="001F06DA"/>
    <w:rsid w:val="001F29B8"/>
    <w:rsid w:val="001F410C"/>
    <w:rsid w:val="001F45E1"/>
    <w:rsid w:val="001F5D11"/>
    <w:rsid w:val="001F7B07"/>
    <w:rsid w:val="00200252"/>
    <w:rsid w:val="00201AAD"/>
    <w:rsid w:val="00201FE2"/>
    <w:rsid w:val="00202D01"/>
    <w:rsid w:val="002127DB"/>
    <w:rsid w:val="002145BD"/>
    <w:rsid w:val="00215716"/>
    <w:rsid w:val="00216899"/>
    <w:rsid w:val="00216C05"/>
    <w:rsid w:val="00216CB1"/>
    <w:rsid w:val="0021786F"/>
    <w:rsid w:val="0022019F"/>
    <w:rsid w:val="0022177A"/>
    <w:rsid w:val="00223A76"/>
    <w:rsid w:val="00223A98"/>
    <w:rsid w:val="00225CB1"/>
    <w:rsid w:val="00226504"/>
    <w:rsid w:val="00226748"/>
    <w:rsid w:val="002279B7"/>
    <w:rsid w:val="0023091B"/>
    <w:rsid w:val="00231B7C"/>
    <w:rsid w:val="00233C7D"/>
    <w:rsid w:val="00236179"/>
    <w:rsid w:val="00241C81"/>
    <w:rsid w:val="00241DC1"/>
    <w:rsid w:val="00245605"/>
    <w:rsid w:val="002468C9"/>
    <w:rsid w:val="00246C4A"/>
    <w:rsid w:val="002473E9"/>
    <w:rsid w:val="00250F78"/>
    <w:rsid w:val="002520DC"/>
    <w:rsid w:val="0025318F"/>
    <w:rsid w:val="0025319C"/>
    <w:rsid w:val="00253DB7"/>
    <w:rsid w:val="00254895"/>
    <w:rsid w:val="0025670E"/>
    <w:rsid w:val="00260185"/>
    <w:rsid w:val="00260983"/>
    <w:rsid w:val="00261B37"/>
    <w:rsid w:val="00262396"/>
    <w:rsid w:val="00265511"/>
    <w:rsid w:val="00265E28"/>
    <w:rsid w:val="00266BE4"/>
    <w:rsid w:val="00267B0F"/>
    <w:rsid w:val="00270B3A"/>
    <w:rsid w:val="00273774"/>
    <w:rsid w:val="00277784"/>
    <w:rsid w:val="00277C64"/>
    <w:rsid w:val="00280450"/>
    <w:rsid w:val="0028174C"/>
    <w:rsid w:val="0028263E"/>
    <w:rsid w:val="00282D76"/>
    <w:rsid w:val="00284A48"/>
    <w:rsid w:val="00285562"/>
    <w:rsid w:val="00286F7B"/>
    <w:rsid w:val="002904CA"/>
    <w:rsid w:val="002904EC"/>
    <w:rsid w:val="002912C7"/>
    <w:rsid w:val="00291D4D"/>
    <w:rsid w:val="00291D6F"/>
    <w:rsid w:val="00292838"/>
    <w:rsid w:val="00292D3E"/>
    <w:rsid w:val="00294064"/>
    <w:rsid w:val="00294DE3"/>
    <w:rsid w:val="00295613"/>
    <w:rsid w:val="002A046D"/>
    <w:rsid w:val="002A2EC2"/>
    <w:rsid w:val="002A3247"/>
    <w:rsid w:val="002A3D75"/>
    <w:rsid w:val="002A4449"/>
    <w:rsid w:val="002A529C"/>
    <w:rsid w:val="002A6AA6"/>
    <w:rsid w:val="002A7E19"/>
    <w:rsid w:val="002B03B0"/>
    <w:rsid w:val="002B0CFF"/>
    <w:rsid w:val="002B200B"/>
    <w:rsid w:val="002B22F3"/>
    <w:rsid w:val="002B3809"/>
    <w:rsid w:val="002B4BCB"/>
    <w:rsid w:val="002B4BE8"/>
    <w:rsid w:val="002B53C7"/>
    <w:rsid w:val="002B6FD1"/>
    <w:rsid w:val="002B7F51"/>
    <w:rsid w:val="002C0024"/>
    <w:rsid w:val="002C0676"/>
    <w:rsid w:val="002C3D04"/>
    <w:rsid w:val="002C57EE"/>
    <w:rsid w:val="002C5EBF"/>
    <w:rsid w:val="002C6C01"/>
    <w:rsid w:val="002D196A"/>
    <w:rsid w:val="002D2B5A"/>
    <w:rsid w:val="002D3792"/>
    <w:rsid w:val="002D4AF0"/>
    <w:rsid w:val="002D6A98"/>
    <w:rsid w:val="002D6C27"/>
    <w:rsid w:val="002D739C"/>
    <w:rsid w:val="002D7843"/>
    <w:rsid w:val="002E4904"/>
    <w:rsid w:val="002E5BD0"/>
    <w:rsid w:val="002E7A36"/>
    <w:rsid w:val="002F0023"/>
    <w:rsid w:val="002F102D"/>
    <w:rsid w:val="002F1939"/>
    <w:rsid w:val="002F21AF"/>
    <w:rsid w:val="002F3C83"/>
    <w:rsid w:val="002F3F1A"/>
    <w:rsid w:val="002F473A"/>
    <w:rsid w:val="002F5ED9"/>
    <w:rsid w:val="002F774D"/>
    <w:rsid w:val="003021AB"/>
    <w:rsid w:val="00303084"/>
    <w:rsid w:val="00303B8F"/>
    <w:rsid w:val="003078F1"/>
    <w:rsid w:val="00310CBC"/>
    <w:rsid w:val="00312C30"/>
    <w:rsid w:val="00314CF4"/>
    <w:rsid w:val="00315687"/>
    <w:rsid w:val="00315C3F"/>
    <w:rsid w:val="00316B41"/>
    <w:rsid w:val="00320BD5"/>
    <w:rsid w:val="00321AD9"/>
    <w:rsid w:val="00322F83"/>
    <w:rsid w:val="00324BC6"/>
    <w:rsid w:val="00324E7C"/>
    <w:rsid w:val="00325344"/>
    <w:rsid w:val="00325B37"/>
    <w:rsid w:val="00326F9C"/>
    <w:rsid w:val="00331D61"/>
    <w:rsid w:val="00331F75"/>
    <w:rsid w:val="00333402"/>
    <w:rsid w:val="0033481F"/>
    <w:rsid w:val="00334F74"/>
    <w:rsid w:val="00340605"/>
    <w:rsid w:val="00341E60"/>
    <w:rsid w:val="00342254"/>
    <w:rsid w:val="003466C5"/>
    <w:rsid w:val="003515B2"/>
    <w:rsid w:val="00351B69"/>
    <w:rsid w:val="00353346"/>
    <w:rsid w:val="003546E0"/>
    <w:rsid w:val="0035472D"/>
    <w:rsid w:val="00356BF1"/>
    <w:rsid w:val="003579AA"/>
    <w:rsid w:val="00357D22"/>
    <w:rsid w:val="00360FFB"/>
    <w:rsid w:val="00361DF3"/>
    <w:rsid w:val="00363116"/>
    <w:rsid w:val="00363CF3"/>
    <w:rsid w:val="00363D1A"/>
    <w:rsid w:val="00366698"/>
    <w:rsid w:val="00367494"/>
    <w:rsid w:val="00370258"/>
    <w:rsid w:val="00373BE1"/>
    <w:rsid w:val="00374694"/>
    <w:rsid w:val="00375025"/>
    <w:rsid w:val="00376095"/>
    <w:rsid w:val="0037648B"/>
    <w:rsid w:val="00380764"/>
    <w:rsid w:val="00385435"/>
    <w:rsid w:val="003867FF"/>
    <w:rsid w:val="00386C31"/>
    <w:rsid w:val="00391050"/>
    <w:rsid w:val="00391487"/>
    <w:rsid w:val="00393686"/>
    <w:rsid w:val="00395709"/>
    <w:rsid w:val="003959EF"/>
    <w:rsid w:val="00396CE6"/>
    <w:rsid w:val="00397268"/>
    <w:rsid w:val="003A067A"/>
    <w:rsid w:val="003A1248"/>
    <w:rsid w:val="003A5CCF"/>
    <w:rsid w:val="003A62C4"/>
    <w:rsid w:val="003A6509"/>
    <w:rsid w:val="003A78B6"/>
    <w:rsid w:val="003B0341"/>
    <w:rsid w:val="003B04F7"/>
    <w:rsid w:val="003B0753"/>
    <w:rsid w:val="003B1C89"/>
    <w:rsid w:val="003B6CBE"/>
    <w:rsid w:val="003B7BFA"/>
    <w:rsid w:val="003C46FD"/>
    <w:rsid w:val="003C4827"/>
    <w:rsid w:val="003C6137"/>
    <w:rsid w:val="003C620C"/>
    <w:rsid w:val="003C691E"/>
    <w:rsid w:val="003C7E4C"/>
    <w:rsid w:val="003D013E"/>
    <w:rsid w:val="003D0BE0"/>
    <w:rsid w:val="003D2245"/>
    <w:rsid w:val="003D3EFA"/>
    <w:rsid w:val="003D4968"/>
    <w:rsid w:val="003D4C70"/>
    <w:rsid w:val="003E25B4"/>
    <w:rsid w:val="003E394A"/>
    <w:rsid w:val="003E4344"/>
    <w:rsid w:val="003E5CBA"/>
    <w:rsid w:val="003E66CD"/>
    <w:rsid w:val="003F03A4"/>
    <w:rsid w:val="003F0404"/>
    <w:rsid w:val="003F06A7"/>
    <w:rsid w:val="003F1EAD"/>
    <w:rsid w:val="003F2142"/>
    <w:rsid w:val="003F257E"/>
    <w:rsid w:val="003F3087"/>
    <w:rsid w:val="003F31B1"/>
    <w:rsid w:val="003F3ACC"/>
    <w:rsid w:val="003F5670"/>
    <w:rsid w:val="00400C80"/>
    <w:rsid w:val="00402F44"/>
    <w:rsid w:val="00405E52"/>
    <w:rsid w:val="0040621D"/>
    <w:rsid w:val="00407757"/>
    <w:rsid w:val="00407AF8"/>
    <w:rsid w:val="004110CD"/>
    <w:rsid w:val="00411D94"/>
    <w:rsid w:val="004128AC"/>
    <w:rsid w:val="0041405D"/>
    <w:rsid w:val="0041461C"/>
    <w:rsid w:val="004169A2"/>
    <w:rsid w:val="00417FCB"/>
    <w:rsid w:val="00417FEF"/>
    <w:rsid w:val="004211CA"/>
    <w:rsid w:val="00421D1D"/>
    <w:rsid w:val="0042229D"/>
    <w:rsid w:val="00422940"/>
    <w:rsid w:val="0042452D"/>
    <w:rsid w:val="00424C39"/>
    <w:rsid w:val="00424E0D"/>
    <w:rsid w:val="00425FBB"/>
    <w:rsid w:val="004268F6"/>
    <w:rsid w:val="004271C3"/>
    <w:rsid w:val="004320EA"/>
    <w:rsid w:val="004374D0"/>
    <w:rsid w:val="00437FE6"/>
    <w:rsid w:val="00441C19"/>
    <w:rsid w:val="00442AC3"/>
    <w:rsid w:val="00443545"/>
    <w:rsid w:val="00443559"/>
    <w:rsid w:val="00444B8C"/>
    <w:rsid w:val="00445BD9"/>
    <w:rsid w:val="00447F86"/>
    <w:rsid w:val="004502CD"/>
    <w:rsid w:val="00450C97"/>
    <w:rsid w:val="00451200"/>
    <w:rsid w:val="00453F6E"/>
    <w:rsid w:val="004542FD"/>
    <w:rsid w:val="00456C0A"/>
    <w:rsid w:val="00457809"/>
    <w:rsid w:val="00460F94"/>
    <w:rsid w:val="00461CE0"/>
    <w:rsid w:val="00462718"/>
    <w:rsid w:val="004630B1"/>
    <w:rsid w:val="00463A10"/>
    <w:rsid w:val="0046485F"/>
    <w:rsid w:val="00464DB9"/>
    <w:rsid w:val="0046581D"/>
    <w:rsid w:val="004704CB"/>
    <w:rsid w:val="0047109A"/>
    <w:rsid w:val="004718D0"/>
    <w:rsid w:val="00472329"/>
    <w:rsid w:val="004737F0"/>
    <w:rsid w:val="00476C1A"/>
    <w:rsid w:val="00476C89"/>
    <w:rsid w:val="00477608"/>
    <w:rsid w:val="00477895"/>
    <w:rsid w:val="00480C10"/>
    <w:rsid w:val="00481FA1"/>
    <w:rsid w:val="00482857"/>
    <w:rsid w:val="00486B0B"/>
    <w:rsid w:val="004875D9"/>
    <w:rsid w:val="0048766F"/>
    <w:rsid w:val="004878A6"/>
    <w:rsid w:val="00491E5E"/>
    <w:rsid w:val="004943C3"/>
    <w:rsid w:val="00495676"/>
    <w:rsid w:val="004962FA"/>
    <w:rsid w:val="00497913"/>
    <w:rsid w:val="00497947"/>
    <w:rsid w:val="004A0107"/>
    <w:rsid w:val="004A0E84"/>
    <w:rsid w:val="004A281F"/>
    <w:rsid w:val="004A351B"/>
    <w:rsid w:val="004A66B4"/>
    <w:rsid w:val="004A74D3"/>
    <w:rsid w:val="004A77E8"/>
    <w:rsid w:val="004A7C3C"/>
    <w:rsid w:val="004B11D1"/>
    <w:rsid w:val="004B3B67"/>
    <w:rsid w:val="004B64DC"/>
    <w:rsid w:val="004B69EA"/>
    <w:rsid w:val="004B6FE6"/>
    <w:rsid w:val="004C0A01"/>
    <w:rsid w:val="004C3AF2"/>
    <w:rsid w:val="004C3FE9"/>
    <w:rsid w:val="004C5758"/>
    <w:rsid w:val="004C5C06"/>
    <w:rsid w:val="004C65F9"/>
    <w:rsid w:val="004D228F"/>
    <w:rsid w:val="004D3931"/>
    <w:rsid w:val="004D5A3F"/>
    <w:rsid w:val="004D5EE3"/>
    <w:rsid w:val="004D6335"/>
    <w:rsid w:val="004D6BF0"/>
    <w:rsid w:val="004E2FCE"/>
    <w:rsid w:val="004E5B18"/>
    <w:rsid w:val="004E65F1"/>
    <w:rsid w:val="004E6653"/>
    <w:rsid w:val="004F38BD"/>
    <w:rsid w:val="004F4976"/>
    <w:rsid w:val="004F5308"/>
    <w:rsid w:val="00501DCC"/>
    <w:rsid w:val="005038BB"/>
    <w:rsid w:val="00504793"/>
    <w:rsid w:val="00504965"/>
    <w:rsid w:val="005065D6"/>
    <w:rsid w:val="00513AB2"/>
    <w:rsid w:val="00513B65"/>
    <w:rsid w:val="0051447F"/>
    <w:rsid w:val="005206E7"/>
    <w:rsid w:val="00521B12"/>
    <w:rsid w:val="00521D57"/>
    <w:rsid w:val="00523233"/>
    <w:rsid w:val="00523BB7"/>
    <w:rsid w:val="00524FEE"/>
    <w:rsid w:val="00525715"/>
    <w:rsid w:val="00526336"/>
    <w:rsid w:val="00526DFE"/>
    <w:rsid w:val="00530FAE"/>
    <w:rsid w:val="0053175D"/>
    <w:rsid w:val="005323C5"/>
    <w:rsid w:val="005329CE"/>
    <w:rsid w:val="00532BDF"/>
    <w:rsid w:val="00534DC1"/>
    <w:rsid w:val="005362F3"/>
    <w:rsid w:val="00541F08"/>
    <w:rsid w:val="00544CCF"/>
    <w:rsid w:val="00550505"/>
    <w:rsid w:val="005518BE"/>
    <w:rsid w:val="005561F9"/>
    <w:rsid w:val="00556920"/>
    <w:rsid w:val="00557AB4"/>
    <w:rsid w:val="005600A0"/>
    <w:rsid w:val="0056299E"/>
    <w:rsid w:val="00563BFE"/>
    <w:rsid w:val="00563F3F"/>
    <w:rsid w:val="005642A0"/>
    <w:rsid w:val="0056575A"/>
    <w:rsid w:val="00565C3D"/>
    <w:rsid w:val="00565E90"/>
    <w:rsid w:val="005666CB"/>
    <w:rsid w:val="0057018B"/>
    <w:rsid w:val="00571B8E"/>
    <w:rsid w:val="00571D9D"/>
    <w:rsid w:val="00575126"/>
    <w:rsid w:val="00576CDF"/>
    <w:rsid w:val="00577CD1"/>
    <w:rsid w:val="005802CB"/>
    <w:rsid w:val="005823ED"/>
    <w:rsid w:val="00583216"/>
    <w:rsid w:val="00583EAE"/>
    <w:rsid w:val="0058454D"/>
    <w:rsid w:val="005851D8"/>
    <w:rsid w:val="00587A2A"/>
    <w:rsid w:val="00590D36"/>
    <w:rsid w:val="00591299"/>
    <w:rsid w:val="005918DD"/>
    <w:rsid w:val="005938D9"/>
    <w:rsid w:val="0059443F"/>
    <w:rsid w:val="00594612"/>
    <w:rsid w:val="00594BE4"/>
    <w:rsid w:val="005A34B1"/>
    <w:rsid w:val="005A65DE"/>
    <w:rsid w:val="005A6723"/>
    <w:rsid w:val="005A6910"/>
    <w:rsid w:val="005A7038"/>
    <w:rsid w:val="005A72B3"/>
    <w:rsid w:val="005B0370"/>
    <w:rsid w:val="005B5897"/>
    <w:rsid w:val="005B7BD2"/>
    <w:rsid w:val="005C0D51"/>
    <w:rsid w:val="005C12D3"/>
    <w:rsid w:val="005C3B1E"/>
    <w:rsid w:val="005C3BC5"/>
    <w:rsid w:val="005C3EEF"/>
    <w:rsid w:val="005C72ED"/>
    <w:rsid w:val="005D01BB"/>
    <w:rsid w:val="005D253E"/>
    <w:rsid w:val="005D3CD0"/>
    <w:rsid w:val="005D42BE"/>
    <w:rsid w:val="005D5014"/>
    <w:rsid w:val="005D51CD"/>
    <w:rsid w:val="005D61D9"/>
    <w:rsid w:val="005D7BCC"/>
    <w:rsid w:val="005E3F92"/>
    <w:rsid w:val="005E4226"/>
    <w:rsid w:val="005E4498"/>
    <w:rsid w:val="005E50F0"/>
    <w:rsid w:val="005E77DC"/>
    <w:rsid w:val="005F34CC"/>
    <w:rsid w:val="005F4DE4"/>
    <w:rsid w:val="005F6E42"/>
    <w:rsid w:val="00600D4F"/>
    <w:rsid w:val="00601ED6"/>
    <w:rsid w:val="006020BD"/>
    <w:rsid w:val="00602D5B"/>
    <w:rsid w:val="006055AC"/>
    <w:rsid w:val="006109D5"/>
    <w:rsid w:val="0061179B"/>
    <w:rsid w:val="006120FB"/>
    <w:rsid w:val="006130C6"/>
    <w:rsid w:val="006154D5"/>
    <w:rsid w:val="006164EE"/>
    <w:rsid w:val="0062086C"/>
    <w:rsid w:val="0062119F"/>
    <w:rsid w:val="0062223B"/>
    <w:rsid w:val="00622A86"/>
    <w:rsid w:val="006232CA"/>
    <w:rsid w:val="0062414B"/>
    <w:rsid w:val="00624F96"/>
    <w:rsid w:val="00626611"/>
    <w:rsid w:val="00626DBC"/>
    <w:rsid w:val="00627A0F"/>
    <w:rsid w:val="0063032D"/>
    <w:rsid w:val="0063338A"/>
    <w:rsid w:val="00633571"/>
    <w:rsid w:val="00636A3D"/>
    <w:rsid w:val="00643F8E"/>
    <w:rsid w:val="0064491C"/>
    <w:rsid w:val="00646E94"/>
    <w:rsid w:val="0065095D"/>
    <w:rsid w:val="00652CDF"/>
    <w:rsid w:val="006533A1"/>
    <w:rsid w:val="00653F0C"/>
    <w:rsid w:val="00655D53"/>
    <w:rsid w:val="00655ED0"/>
    <w:rsid w:val="006569F0"/>
    <w:rsid w:val="00656F86"/>
    <w:rsid w:val="006571F0"/>
    <w:rsid w:val="00657867"/>
    <w:rsid w:val="00657C45"/>
    <w:rsid w:val="00661D05"/>
    <w:rsid w:val="00665968"/>
    <w:rsid w:val="006669D7"/>
    <w:rsid w:val="0066706F"/>
    <w:rsid w:val="00667593"/>
    <w:rsid w:val="006675F3"/>
    <w:rsid w:val="0067219E"/>
    <w:rsid w:val="006735F2"/>
    <w:rsid w:val="00673794"/>
    <w:rsid w:val="00673FB4"/>
    <w:rsid w:val="006743FA"/>
    <w:rsid w:val="0067669C"/>
    <w:rsid w:val="006776EB"/>
    <w:rsid w:val="006802F2"/>
    <w:rsid w:val="00682873"/>
    <w:rsid w:val="00682BA6"/>
    <w:rsid w:val="00682E18"/>
    <w:rsid w:val="006837E6"/>
    <w:rsid w:val="006844CE"/>
    <w:rsid w:val="00685A37"/>
    <w:rsid w:val="00686D8E"/>
    <w:rsid w:val="0069003C"/>
    <w:rsid w:val="006901C2"/>
    <w:rsid w:val="00690650"/>
    <w:rsid w:val="0069078D"/>
    <w:rsid w:val="0069096B"/>
    <w:rsid w:val="006910F6"/>
    <w:rsid w:val="006914CD"/>
    <w:rsid w:val="006922A4"/>
    <w:rsid w:val="006944B3"/>
    <w:rsid w:val="00697976"/>
    <w:rsid w:val="00697E0F"/>
    <w:rsid w:val="00697F1C"/>
    <w:rsid w:val="006A0080"/>
    <w:rsid w:val="006A074B"/>
    <w:rsid w:val="006A2FE1"/>
    <w:rsid w:val="006A46AE"/>
    <w:rsid w:val="006A5603"/>
    <w:rsid w:val="006A6CA3"/>
    <w:rsid w:val="006A7B4A"/>
    <w:rsid w:val="006A7C71"/>
    <w:rsid w:val="006A7CDA"/>
    <w:rsid w:val="006B0462"/>
    <w:rsid w:val="006B0CE8"/>
    <w:rsid w:val="006B1377"/>
    <w:rsid w:val="006B1FDB"/>
    <w:rsid w:val="006B3009"/>
    <w:rsid w:val="006B30F3"/>
    <w:rsid w:val="006B468F"/>
    <w:rsid w:val="006B516F"/>
    <w:rsid w:val="006B65C7"/>
    <w:rsid w:val="006B67AF"/>
    <w:rsid w:val="006B6DD2"/>
    <w:rsid w:val="006B7B1E"/>
    <w:rsid w:val="006C1771"/>
    <w:rsid w:val="006C2B02"/>
    <w:rsid w:val="006C2E20"/>
    <w:rsid w:val="006C30DF"/>
    <w:rsid w:val="006C5600"/>
    <w:rsid w:val="006C7481"/>
    <w:rsid w:val="006D04C8"/>
    <w:rsid w:val="006D0C6E"/>
    <w:rsid w:val="006D6C45"/>
    <w:rsid w:val="006D6F8B"/>
    <w:rsid w:val="006E1961"/>
    <w:rsid w:val="006E20E4"/>
    <w:rsid w:val="006E346C"/>
    <w:rsid w:val="006E408C"/>
    <w:rsid w:val="006E4CF7"/>
    <w:rsid w:val="006E50B8"/>
    <w:rsid w:val="006E50EC"/>
    <w:rsid w:val="006E6C6A"/>
    <w:rsid w:val="006F1C96"/>
    <w:rsid w:val="006F382B"/>
    <w:rsid w:val="006F54EF"/>
    <w:rsid w:val="006F6003"/>
    <w:rsid w:val="00700D54"/>
    <w:rsid w:val="00701054"/>
    <w:rsid w:val="00701C63"/>
    <w:rsid w:val="0070269E"/>
    <w:rsid w:val="00702F3E"/>
    <w:rsid w:val="00703633"/>
    <w:rsid w:val="0070369A"/>
    <w:rsid w:val="00703BEA"/>
    <w:rsid w:val="007042C2"/>
    <w:rsid w:val="00705140"/>
    <w:rsid w:val="007104DE"/>
    <w:rsid w:val="007108E1"/>
    <w:rsid w:val="00710E1A"/>
    <w:rsid w:val="00712EFC"/>
    <w:rsid w:val="00713216"/>
    <w:rsid w:val="00714145"/>
    <w:rsid w:val="0071605A"/>
    <w:rsid w:val="00716505"/>
    <w:rsid w:val="00716F2A"/>
    <w:rsid w:val="00717EBB"/>
    <w:rsid w:val="00720F4E"/>
    <w:rsid w:val="00721204"/>
    <w:rsid w:val="00722812"/>
    <w:rsid w:val="007235B4"/>
    <w:rsid w:val="00723F61"/>
    <w:rsid w:val="00724738"/>
    <w:rsid w:val="00724BC9"/>
    <w:rsid w:val="0072545F"/>
    <w:rsid w:val="00725C11"/>
    <w:rsid w:val="007303F6"/>
    <w:rsid w:val="00731233"/>
    <w:rsid w:val="007321A6"/>
    <w:rsid w:val="00732F61"/>
    <w:rsid w:val="00734241"/>
    <w:rsid w:val="00737996"/>
    <w:rsid w:val="00743B3C"/>
    <w:rsid w:val="00744C36"/>
    <w:rsid w:val="00744F89"/>
    <w:rsid w:val="0074507C"/>
    <w:rsid w:val="00745D6F"/>
    <w:rsid w:val="007468D0"/>
    <w:rsid w:val="00746E36"/>
    <w:rsid w:val="0075071E"/>
    <w:rsid w:val="00751BA7"/>
    <w:rsid w:val="00753148"/>
    <w:rsid w:val="0075396B"/>
    <w:rsid w:val="00756931"/>
    <w:rsid w:val="00761C43"/>
    <w:rsid w:val="00763412"/>
    <w:rsid w:val="00765173"/>
    <w:rsid w:val="00766523"/>
    <w:rsid w:val="00767D6A"/>
    <w:rsid w:val="00771E7A"/>
    <w:rsid w:val="007738A0"/>
    <w:rsid w:val="00774E3A"/>
    <w:rsid w:val="00777650"/>
    <w:rsid w:val="0077781C"/>
    <w:rsid w:val="00777C76"/>
    <w:rsid w:val="00780442"/>
    <w:rsid w:val="007811D3"/>
    <w:rsid w:val="007830DD"/>
    <w:rsid w:val="007845C2"/>
    <w:rsid w:val="00784726"/>
    <w:rsid w:val="00785B2A"/>
    <w:rsid w:val="00785CB3"/>
    <w:rsid w:val="0078712C"/>
    <w:rsid w:val="0078767F"/>
    <w:rsid w:val="00787EAE"/>
    <w:rsid w:val="00790954"/>
    <w:rsid w:val="007938FA"/>
    <w:rsid w:val="00794361"/>
    <w:rsid w:val="007A3C33"/>
    <w:rsid w:val="007A4114"/>
    <w:rsid w:val="007A5E95"/>
    <w:rsid w:val="007A5FD9"/>
    <w:rsid w:val="007A68F0"/>
    <w:rsid w:val="007A763B"/>
    <w:rsid w:val="007A7DDD"/>
    <w:rsid w:val="007B14A7"/>
    <w:rsid w:val="007B2D4A"/>
    <w:rsid w:val="007B3944"/>
    <w:rsid w:val="007B4904"/>
    <w:rsid w:val="007B532B"/>
    <w:rsid w:val="007B5F7A"/>
    <w:rsid w:val="007B7513"/>
    <w:rsid w:val="007B7669"/>
    <w:rsid w:val="007C1E7B"/>
    <w:rsid w:val="007C2D12"/>
    <w:rsid w:val="007C41E7"/>
    <w:rsid w:val="007C4C1E"/>
    <w:rsid w:val="007C550C"/>
    <w:rsid w:val="007C562D"/>
    <w:rsid w:val="007C5E5C"/>
    <w:rsid w:val="007C6295"/>
    <w:rsid w:val="007C66E0"/>
    <w:rsid w:val="007C6D1A"/>
    <w:rsid w:val="007C7DB0"/>
    <w:rsid w:val="007D0D53"/>
    <w:rsid w:val="007D105B"/>
    <w:rsid w:val="007D1A39"/>
    <w:rsid w:val="007D1BA4"/>
    <w:rsid w:val="007D2B78"/>
    <w:rsid w:val="007D408F"/>
    <w:rsid w:val="007D45DE"/>
    <w:rsid w:val="007D51A7"/>
    <w:rsid w:val="007D584B"/>
    <w:rsid w:val="007D66D9"/>
    <w:rsid w:val="007E1277"/>
    <w:rsid w:val="007E27F5"/>
    <w:rsid w:val="007E4B04"/>
    <w:rsid w:val="007E567C"/>
    <w:rsid w:val="007E719D"/>
    <w:rsid w:val="007F0857"/>
    <w:rsid w:val="007F30DA"/>
    <w:rsid w:val="007F4433"/>
    <w:rsid w:val="007F4942"/>
    <w:rsid w:val="007F502E"/>
    <w:rsid w:val="007F6326"/>
    <w:rsid w:val="00801D72"/>
    <w:rsid w:val="008061D0"/>
    <w:rsid w:val="0080650B"/>
    <w:rsid w:val="00806830"/>
    <w:rsid w:val="0081003E"/>
    <w:rsid w:val="00810696"/>
    <w:rsid w:val="0081130F"/>
    <w:rsid w:val="00811620"/>
    <w:rsid w:val="00811CAC"/>
    <w:rsid w:val="00816850"/>
    <w:rsid w:val="00816E91"/>
    <w:rsid w:val="0082225C"/>
    <w:rsid w:val="0082415E"/>
    <w:rsid w:val="008277E4"/>
    <w:rsid w:val="008309EE"/>
    <w:rsid w:val="008313D9"/>
    <w:rsid w:val="00831A0F"/>
    <w:rsid w:val="00831FEA"/>
    <w:rsid w:val="008323FC"/>
    <w:rsid w:val="00835217"/>
    <w:rsid w:val="008359BE"/>
    <w:rsid w:val="008368D0"/>
    <w:rsid w:val="008372B9"/>
    <w:rsid w:val="00837D6E"/>
    <w:rsid w:val="008403BE"/>
    <w:rsid w:val="0084128C"/>
    <w:rsid w:val="008427A7"/>
    <w:rsid w:val="00843493"/>
    <w:rsid w:val="00843F74"/>
    <w:rsid w:val="00844753"/>
    <w:rsid w:val="0084525B"/>
    <w:rsid w:val="00845B7F"/>
    <w:rsid w:val="00845F36"/>
    <w:rsid w:val="00846F17"/>
    <w:rsid w:val="008470F2"/>
    <w:rsid w:val="0085066E"/>
    <w:rsid w:val="00855429"/>
    <w:rsid w:val="00855A0D"/>
    <w:rsid w:val="00857C59"/>
    <w:rsid w:val="00857EC8"/>
    <w:rsid w:val="00861747"/>
    <w:rsid w:val="008622F1"/>
    <w:rsid w:val="008645F2"/>
    <w:rsid w:val="00864AD9"/>
    <w:rsid w:val="00865810"/>
    <w:rsid w:val="0086597A"/>
    <w:rsid w:val="00866368"/>
    <w:rsid w:val="00867C97"/>
    <w:rsid w:val="00870962"/>
    <w:rsid w:val="008738C7"/>
    <w:rsid w:val="00873F13"/>
    <w:rsid w:val="00874321"/>
    <w:rsid w:val="00874ABB"/>
    <w:rsid w:val="0087515D"/>
    <w:rsid w:val="0087637C"/>
    <w:rsid w:val="00876C83"/>
    <w:rsid w:val="008771AA"/>
    <w:rsid w:val="00877F67"/>
    <w:rsid w:val="008807F3"/>
    <w:rsid w:val="00880B68"/>
    <w:rsid w:val="00881235"/>
    <w:rsid w:val="00890A7F"/>
    <w:rsid w:val="00890E03"/>
    <w:rsid w:val="0089113A"/>
    <w:rsid w:val="00892CC6"/>
    <w:rsid w:val="00892E9D"/>
    <w:rsid w:val="008940B9"/>
    <w:rsid w:val="008964A9"/>
    <w:rsid w:val="00896706"/>
    <w:rsid w:val="00896A18"/>
    <w:rsid w:val="00896B7D"/>
    <w:rsid w:val="00897F4F"/>
    <w:rsid w:val="008A17B9"/>
    <w:rsid w:val="008A23B1"/>
    <w:rsid w:val="008A3444"/>
    <w:rsid w:val="008A55AA"/>
    <w:rsid w:val="008B074D"/>
    <w:rsid w:val="008B1D02"/>
    <w:rsid w:val="008B4430"/>
    <w:rsid w:val="008B7546"/>
    <w:rsid w:val="008B7DB5"/>
    <w:rsid w:val="008C1BE5"/>
    <w:rsid w:val="008C1CEC"/>
    <w:rsid w:val="008C3421"/>
    <w:rsid w:val="008C46A4"/>
    <w:rsid w:val="008C4952"/>
    <w:rsid w:val="008C5324"/>
    <w:rsid w:val="008C64E1"/>
    <w:rsid w:val="008D007C"/>
    <w:rsid w:val="008D32A7"/>
    <w:rsid w:val="008D32D7"/>
    <w:rsid w:val="008D584F"/>
    <w:rsid w:val="008D5874"/>
    <w:rsid w:val="008D58A1"/>
    <w:rsid w:val="008D6105"/>
    <w:rsid w:val="008D7021"/>
    <w:rsid w:val="008E3AAA"/>
    <w:rsid w:val="008E3C22"/>
    <w:rsid w:val="008E3DBC"/>
    <w:rsid w:val="008E5262"/>
    <w:rsid w:val="008E5B1B"/>
    <w:rsid w:val="008E63CF"/>
    <w:rsid w:val="008E6FD8"/>
    <w:rsid w:val="008F1CA1"/>
    <w:rsid w:val="008F2070"/>
    <w:rsid w:val="008F433D"/>
    <w:rsid w:val="008F54AE"/>
    <w:rsid w:val="008F566E"/>
    <w:rsid w:val="008F5BF9"/>
    <w:rsid w:val="008F6666"/>
    <w:rsid w:val="008F70AE"/>
    <w:rsid w:val="00900072"/>
    <w:rsid w:val="009008A2"/>
    <w:rsid w:val="009017B2"/>
    <w:rsid w:val="0090259B"/>
    <w:rsid w:val="009026A2"/>
    <w:rsid w:val="00902855"/>
    <w:rsid w:val="009030C0"/>
    <w:rsid w:val="009031ED"/>
    <w:rsid w:val="00904067"/>
    <w:rsid w:val="00907F29"/>
    <w:rsid w:val="00910082"/>
    <w:rsid w:val="00910FDB"/>
    <w:rsid w:val="009138D4"/>
    <w:rsid w:val="00915405"/>
    <w:rsid w:val="00915E5C"/>
    <w:rsid w:val="00916E7F"/>
    <w:rsid w:val="00920191"/>
    <w:rsid w:val="00920ABF"/>
    <w:rsid w:val="0092115A"/>
    <w:rsid w:val="009214EE"/>
    <w:rsid w:val="0092343D"/>
    <w:rsid w:val="00923AA7"/>
    <w:rsid w:val="00927498"/>
    <w:rsid w:val="009312B1"/>
    <w:rsid w:val="00932F85"/>
    <w:rsid w:val="0093596A"/>
    <w:rsid w:val="00940DD6"/>
    <w:rsid w:val="00941165"/>
    <w:rsid w:val="009413EC"/>
    <w:rsid w:val="009416DA"/>
    <w:rsid w:val="00941B95"/>
    <w:rsid w:val="00942F56"/>
    <w:rsid w:val="009444C4"/>
    <w:rsid w:val="009510EC"/>
    <w:rsid w:val="0095175D"/>
    <w:rsid w:val="00956AAD"/>
    <w:rsid w:val="009577B8"/>
    <w:rsid w:val="00960854"/>
    <w:rsid w:val="009609E1"/>
    <w:rsid w:val="00961088"/>
    <w:rsid w:val="009624AF"/>
    <w:rsid w:val="00963CB8"/>
    <w:rsid w:val="009641A7"/>
    <w:rsid w:val="00964FC6"/>
    <w:rsid w:val="0096523B"/>
    <w:rsid w:val="00965538"/>
    <w:rsid w:val="0096742D"/>
    <w:rsid w:val="00971D4D"/>
    <w:rsid w:val="00975608"/>
    <w:rsid w:val="00976ABA"/>
    <w:rsid w:val="00976DB4"/>
    <w:rsid w:val="009805F3"/>
    <w:rsid w:val="00982C62"/>
    <w:rsid w:val="00982DAD"/>
    <w:rsid w:val="00986E93"/>
    <w:rsid w:val="009877EF"/>
    <w:rsid w:val="00991FE9"/>
    <w:rsid w:val="00992440"/>
    <w:rsid w:val="00993FAE"/>
    <w:rsid w:val="00994E92"/>
    <w:rsid w:val="009950E0"/>
    <w:rsid w:val="009956E7"/>
    <w:rsid w:val="0099646C"/>
    <w:rsid w:val="009972F1"/>
    <w:rsid w:val="009A16DC"/>
    <w:rsid w:val="009A19E6"/>
    <w:rsid w:val="009A2D34"/>
    <w:rsid w:val="009A39C2"/>
    <w:rsid w:val="009A3F36"/>
    <w:rsid w:val="009A6699"/>
    <w:rsid w:val="009A73D7"/>
    <w:rsid w:val="009B1170"/>
    <w:rsid w:val="009B3658"/>
    <w:rsid w:val="009B5615"/>
    <w:rsid w:val="009C0B79"/>
    <w:rsid w:val="009C15D4"/>
    <w:rsid w:val="009C2047"/>
    <w:rsid w:val="009C2BB2"/>
    <w:rsid w:val="009C65D6"/>
    <w:rsid w:val="009C777B"/>
    <w:rsid w:val="009C785B"/>
    <w:rsid w:val="009C7D99"/>
    <w:rsid w:val="009D0CBA"/>
    <w:rsid w:val="009D1FDF"/>
    <w:rsid w:val="009D316F"/>
    <w:rsid w:val="009D318B"/>
    <w:rsid w:val="009D35C3"/>
    <w:rsid w:val="009D3E5D"/>
    <w:rsid w:val="009D3F01"/>
    <w:rsid w:val="009D43A4"/>
    <w:rsid w:val="009D4401"/>
    <w:rsid w:val="009D7D97"/>
    <w:rsid w:val="009E215C"/>
    <w:rsid w:val="009E222D"/>
    <w:rsid w:val="009E542C"/>
    <w:rsid w:val="009E56F9"/>
    <w:rsid w:val="009E5811"/>
    <w:rsid w:val="009E640E"/>
    <w:rsid w:val="009F0584"/>
    <w:rsid w:val="009F0666"/>
    <w:rsid w:val="009F4008"/>
    <w:rsid w:val="009F4147"/>
    <w:rsid w:val="009F4B6E"/>
    <w:rsid w:val="009F6530"/>
    <w:rsid w:val="00A06166"/>
    <w:rsid w:val="00A10150"/>
    <w:rsid w:val="00A1066D"/>
    <w:rsid w:val="00A1134B"/>
    <w:rsid w:val="00A12521"/>
    <w:rsid w:val="00A13B6E"/>
    <w:rsid w:val="00A162E8"/>
    <w:rsid w:val="00A16A56"/>
    <w:rsid w:val="00A16A9B"/>
    <w:rsid w:val="00A17D6E"/>
    <w:rsid w:val="00A214D1"/>
    <w:rsid w:val="00A216AD"/>
    <w:rsid w:val="00A21C73"/>
    <w:rsid w:val="00A222A2"/>
    <w:rsid w:val="00A23F0A"/>
    <w:rsid w:val="00A26986"/>
    <w:rsid w:val="00A311FE"/>
    <w:rsid w:val="00A31D59"/>
    <w:rsid w:val="00A325E0"/>
    <w:rsid w:val="00A3379C"/>
    <w:rsid w:val="00A343F0"/>
    <w:rsid w:val="00A3634B"/>
    <w:rsid w:val="00A36938"/>
    <w:rsid w:val="00A369FE"/>
    <w:rsid w:val="00A410A7"/>
    <w:rsid w:val="00A41594"/>
    <w:rsid w:val="00A43E79"/>
    <w:rsid w:val="00A447C2"/>
    <w:rsid w:val="00A45DC7"/>
    <w:rsid w:val="00A4615A"/>
    <w:rsid w:val="00A470F8"/>
    <w:rsid w:val="00A47232"/>
    <w:rsid w:val="00A5168D"/>
    <w:rsid w:val="00A53A32"/>
    <w:rsid w:val="00A54AA8"/>
    <w:rsid w:val="00A552EB"/>
    <w:rsid w:val="00A55448"/>
    <w:rsid w:val="00A55533"/>
    <w:rsid w:val="00A56EE8"/>
    <w:rsid w:val="00A57272"/>
    <w:rsid w:val="00A57675"/>
    <w:rsid w:val="00A6288E"/>
    <w:rsid w:val="00A62A44"/>
    <w:rsid w:val="00A63E56"/>
    <w:rsid w:val="00A64307"/>
    <w:rsid w:val="00A64719"/>
    <w:rsid w:val="00A6525F"/>
    <w:rsid w:val="00A6692B"/>
    <w:rsid w:val="00A705D8"/>
    <w:rsid w:val="00A7071A"/>
    <w:rsid w:val="00A70D48"/>
    <w:rsid w:val="00A71266"/>
    <w:rsid w:val="00A726E0"/>
    <w:rsid w:val="00A72C62"/>
    <w:rsid w:val="00A73012"/>
    <w:rsid w:val="00A736AB"/>
    <w:rsid w:val="00A74DEB"/>
    <w:rsid w:val="00A74E2F"/>
    <w:rsid w:val="00A7682F"/>
    <w:rsid w:val="00A779D8"/>
    <w:rsid w:val="00A821D9"/>
    <w:rsid w:val="00A82AC9"/>
    <w:rsid w:val="00A82F75"/>
    <w:rsid w:val="00A83274"/>
    <w:rsid w:val="00A8548B"/>
    <w:rsid w:val="00A91B28"/>
    <w:rsid w:val="00A95A85"/>
    <w:rsid w:val="00A96483"/>
    <w:rsid w:val="00AA1B86"/>
    <w:rsid w:val="00AA2108"/>
    <w:rsid w:val="00AA2290"/>
    <w:rsid w:val="00AA337A"/>
    <w:rsid w:val="00AA5541"/>
    <w:rsid w:val="00AA6E85"/>
    <w:rsid w:val="00AB1823"/>
    <w:rsid w:val="00AB2060"/>
    <w:rsid w:val="00AB22A5"/>
    <w:rsid w:val="00AB26AD"/>
    <w:rsid w:val="00AB2B8A"/>
    <w:rsid w:val="00AB3037"/>
    <w:rsid w:val="00AB312B"/>
    <w:rsid w:val="00AB39C1"/>
    <w:rsid w:val="00AB4BFB"/>
    <w:rsid w:val="00AB519B"/>
    <w:rsid w:val="00AB520E"/>
    <w:rsid w:val="00AB6E52"/>
    <w:rsid w:val="00AC340A"/>
    <w:rsid w:val="00AC37AB"/>
    <w:rsid w:val="00AC3FE7"/>
    <w:rsid w:val="00AC4528"/>
    <w:rsid w:val="00AC6678"/>
    <w:rsid w:val="00AC6692"/>
    <w:rsid w:val="00AC7EA8"/>
    <w:rsid w:val="00AC7F17"/>
    <w:rsid w:val="00AD05EE"/>
    <w:rsid w:val="00AD32AC"/>
    <w:rsid w:val="00AD359D"/>
    <w:rsid w:val="00AD4133"/>
    <w:rsid w:val="00AD49C6"/>
    <w:rsid w:val="00AD5831"/>
    <w:rsid w:val="00AE0D3D"/>
    <w:rsid w:val="00AE233C"/>
    <w:rsid w:val="00AE308F"/>
    <w:rsid w:val="00AE479C"/>
    <w:rsid w:val="00AE47A2"/>
    <w:rsid w:val="00AF0DF6"/>
    <w:rsid w:val="00AF3F7E"/>
    <w:rsid w:val="00AF462E"/>
    <w:rsid w:val="00AF54C7"/>
    <w:rsid w:val="00B01B5C"/>
    <w:rsid w:val="00B01D34"/>
    <w:rsid w:val="00B02FEE"/>
    <w:rsid w:val="00B0439A"/>
    <w:rsid w:val="00B05DF3"/>
    <w:rsid w:val="00B10F59"/>
    <w:rsid w:val="00B12A56"/>
    <w:rsid w:val="00B136BE"/>
    <w:rsid w:val="00B14011"/>
    <w:rsid w:val="00B140B3"/>
    <w:rsid w:val="00B153F2"/>
    <w:rsid w:val="00B16A4E"/>
    <w:rsid w:val="00B16E7D"/>
    <w:rsid w:val="00B175F5"/>
    <w:rsid w:val="00B17CAE"/>
    <w:rsid w:val="00B2102B"/>
    <w:rsid w:val="00B22C52"/>
    <w:rsid w:val="00B22E19"/>
    <w:rsid w:val="00B23C1D"/>
    <w:rsid w:val="00B25247"/>
    <w:rsid w:val="00B25678"/>
    <w:rsid w:val="00B268D1"/>
    <w:rsid w:val="00B26A9B"/>
    <w:rsid w:val="00B26B99"/>
    <w:rsid w:val="00B328FB"/>
    <w:rsid w:val="00B32BE0"/>
    <w:rsid w:val="00B3311F"/>
    <w:rsid w:val="00B331BA"/>
    <w:rsid w:val="00B34FB7"/>
    <w:rsid w:val="00B374CF"/>
    <w:rsid w:val="00B40178"/>
    <w:rsid w:val="00B40C2C"/>
    <w:rsid w:val="00B4416D"/>
    <w:rsid w:val="00B45651"/>
    <w:rsid w:val="00B4679A"/>
    <w:rsid w:val="00B4733A"/>
    <w:rsid w:val="00B4750C"/>
    <w:rsid w:val="00B47E6D"/>
    <w:rsid w:val="00B50897"/>
    <w:rsid w:val="00B50FA8"/>
    <w:rsid w:val="00B54075"/>
    <w:rsid w:val="00B5433F"/>
    <w:rsid w:val="00B559B6"/>
    <w:rsid w:val="00B55BDA"/>
    <w:rsid w:val="00B57840"/>
    <w:rsid w:val="00B60125"/>
    <w:rsid w:val="00B61300"/>
    <w:rsid w:val="00B63495"/>
    <w:rsid w:val="00B66430"/>
    <w:rsid w:val="00B665FE"/>
    <w:rsid w:val="00B72E43"/>
    <w:rsid w:val="00B74065"/>
    <w:rsid w:val="00B74CB8"/>
    <w:rsid w:val="00B7501C"/>
    <w:rsid w:val="00B7514E"/>
    <w:rsid w:val="00B75B26"/>
    <w:rsid w:val="00B75EE6"/>
    <w:rsid w:val="00B800F6"/>
    <w:rsid w:val="00B82A54"/>
    <w:rsid w:val="00B85236"/>
    <w:rsid w:val="00B86EC1"/>
    <w:rsid w:val="00B87F62"/>
    <w:rsid w:val="00B90520"/>
    <w:rsid w:val="00B9067F"/>
    <w:rsid w:val="00B90F7D"/>
    <w:rsid w:val="00B955D8"/>
    <w:rsid w:val="00B958E7"/>
    <w:rsid w:val="00B95E8A"/>
    <w:rsid w:val="00BA0F32"/>
    <w:rsid w:val="00BA15A3"/>
    <w:rsid w:val="00BA5722"/>
    <w:rsid w:val="00BA625A"/>
    <w:rsid w:val="00BA65A5"/>
    <w:rsid w:val="00BA7527"/>
    <w:rsid w:val="00BA76FE"/>
    <w:rsid w:val="00BB1B70"/>
    <w:rsid w:val="00BB39BE"/>
    <w:rsid w:val="00BB4C27"/>
    <w:rsid w:val="00BB4E71"/>
    <w:rsid w:val="00BB5483"/>
    <w:rsid w:val="00BC041B"/>
    <w:rsid w:val="00BC0A59"/>
    <w:rsid w:val="00BC0BD7"/>
    <w:rsid w:val="00BC11FD"/>
    <w:rsid w:val="00BC1955"/>
    <w:rsid w:val="00BC27F0"/>
    <w:rsid w:val="00BC360E"/>
    <w:rsid w:val="00BC4715"/>
    <w:rsid w:val="00BC5AD0"/>
    <w:rsid w:val="00BC5EAC"/>
    <w:rsid w:val="00BD18D4"/>
    <w:rsid w:val="00BD3168"/>
    <w:rsid w:val="00BD381D"/>
    <w:rsid w:val="00BD489A"/>
    <w:rsid w:val="00BD5303"/>
    <w:rsid w:val="00BD5AEF"/>
    <w:rsid w:val="00BD6064"/>
    <w:rsid w:val="00BE0903"/>
    <w:rsid w:val="00BE1B5D"/>
    <w:rsid w:val="00BE4D8D"/>
    <w:rsid w:val="00BE5858"/>
    <w:rsid w:val="00BE5DAD"/>
    <w:rsid w:val="00BE65C0"/>
    <w:rsid w:val="00BF0297"/>
    <w:rsid w:val="00BF1778"/>
    <w:rsid w:val="00BF19D3"/>
    <w:rsid w:val="00BF1ADE"/>
    <w:rsid w:val="00BF26C5"/>
    <w:rsid w:val="00BF3669"/>
    <w:rsid w:val="00BF3BFF"/>
    <w:rsid w:val="00BF413F"/>
    <w:rsid w:val="00BF66DF"/>
    <w:rsid w:val="00BF69B7"/>
    <w:rsid w:val="00BF6DD8"/>
    <w:rsid w:val="00C0270C"/>
    <w:rsid w:val="00C032A9"/>
    <w:rsid w:val="00C03F62"/>
    <w:rsid w:val="00C0519A"/>
    <w:rsid w:val="00C06301"/>
    <w:rsid w:val="00C06379"/>
    <w:rsid w:val="00C06647"/>
    <w:rsid w:val="00C07288"/>
    <w:rsid w:val="00C07E37"/>
    <w:rsid w:val="00C103D7"/>
    <w:rsid w:val="00C10793"/>
    <w:rsid w:val="00C10D76"/>
    <w:rsid w:val="00C10FBE"/>
    <w:rsid w:val="00C1421C"/>
    <w:rsid w:val="00C151A7"/>
    <w:rsid w:val="00C15A05"/>
    <w:rsid w:val="00C15C9B"/>
    <w:rsid w:val="00C15CC9"/>
    <w:rsid w:val="00C17C99"/>
    <w:rsid w:val="00C21876"/>
    <w:rsid w:val="00C2229B"/>
    <w:rsid w:val="00C225B2"/>
    <w:rsid w:val="00C22D2B"/>
    <w:rsid w:val="00C22EA7"/>
    <w:rsid w:val="00C24725"/>
    <w:rsid w:val="00C24FC5"/>
    <w:rsid w:val="00C26A47"/>
    <w:rsid w:val="00C26D05"/>
    <w:rsid w:val="00C26D64"/>
    <w:rsid w:val="00C32A38"/>
    <w:rsid w:val="00C32D6F"/>
    <w:rsid w:val="00C33ADD"/>
    <w:rsid w:val="00C36537"/>
    <w:rsid w:val="00C366B7"/>
    <w:rsid w:val="00C41E6C"/>
    <w:rsid w:val="00C42B5A"/>
    <w:rsid w:val="00C4782C"/>
    <w:rsid w:val="00C5019F"/>
    <w:rsid w:val="00C51D28"/>
    <w:rsid w:val="00C52A28"/>
    <w:rsid w:val="00C55325"/>
    <w:rsid w:val="00C553B5"/>
    <w:rsid w:val="00C55B77"/>
    <w:rsid w:val="00C5719C"/>
    <w:rsid w:val="00C61281"/>
    <w:rsid w:val="00C63507"/>
    <w:rsid w:val="00C63B03"/>
    <w:rsid w:val="00C6402C"/>
    <w:rsid w:val="00C653D2"/>
    <w:rsid w:val="00C6572B"/>
    <w:rsid w:val="00C6675A"/>
    <w:rsid w:val="00C6776B"/>
    <w:rsid w:val="00C70022"/>
    <w:rsid w:val="00C706F9"/>
    <w:rsid w:val="00C7437D"/>
    <w:rsid w:val="00C7641F"/>
    <w:rsid w:val="00C814FB"/>
    <w:rsid w:val="00C82891"/>
    <w:rsid w:val="00C847B3"/>
    <w:rsid w:val="00C8516E"/>
    <w:rsid w:val="00C85FAD"/>
    <w:rsid w:val="00C87112"/>
    <w:rsid w:val="00C8730C"/>
    <w:rsid w:val="00C87BE5"/>
    <w:rsid w:val="00C9039B"/>
    <w:rsid w:val="00C936EC"/>
    <w:rsid w:val="00C9661F"/>
    <w:rsid w:val="00C96A39"/>
    <w:rsid w:val="00CA115E"/>
    <w:rsid w:val="00CA33B4"/>
    <w:rsid w:val="00CA5B14"/>
    <w:rsid w:val="00CB0978"/>
    <w:rsid w:val="00CB1D4D"/>
    <w:rsid w:val="00CB3379"/>
    <w:rsid w:val="00CB4945"/>
    <w:rsid w:val="00CB53B5"/>
    <w:rsid w:val="00CB5971"/>
    <w:rsid w:val="00CB5F59"/>
    <w:rsid w:val="00CB74EC"/>
    <w:rsid w:val="00CC015A"/>
    <w:rsid w:val="00CC0FB9"/>
    <w:rsid w:val="00CC2DD2"/>
    <w:rsid w:val="00CC4544"/>
    <w:rsid w:val="00CC5835"/>
    <w:rsid w:val="00CC5C7F"/>
    <w:rsid w:val="00CC6B5F"/>
    <w:rsid w:val="00CC6F20"/>
    <w:rsid w:val="00CC7D9E"/>
    <w:rsid w:val="00CC7E01"/>
    <w:rsid w:val="00CD1163"/>
    <w:rsid w:val="00CD4161"/>
    <w:rsid w:val="00CD45FC"/>
    <w:rsid w:val="00CE14FF"/>
    <w:rsid w:val="00CE2310"/>
    <w:rsid w:val="00CE24BC"/>
    <w:rsid w:val="00CE381B"/>
    <w:rsid w:val="00CE5D28"/>
    <w:rsid w:val="00CE68D4"/>
    <w:rsid w:val="00CE6950"/>
    <w:rsid w:val="00CE6A5D"/>
    <w:rsid w:val="00CF06A6"/>
    <w:rsid w:val="00CF1703"/>
    <w:rsid w:val="00CF2220"/>
    <w:rsid w:val="00CF37AF"/>
    <w:rsid w:val="00CF6267"/>
    <w:rsid w:val="00D002B0"/>
    <w:rsid w:val="00D00A55"/>
    <w:rsid w:val="00D018A9"/>
    <w:rsid w:val="00D03EB3"/>
    <w:rsid w:val="00D066C7"/>
    <w:rsid w:val="00D10A81"/>
    <w:rsid w:val="00D10FA8"/>
    <w:rsid w:val="00D11EFE"/>
    <w:rsid w:val="00D12BA8"/>
    <w:rsid w:val="00D168D9"/>
    <w:rsid w:val="00D16C98"/>
    <w:rsid w:val="00D2364A"/>
    <w:rsid w:val="00D24843"/>
    <w:rsid w:val="00D258B0"/>
    <w:rsid w:val="00D2592F"/>
    <w:rsid w:val="00D3258C"/>
    <w:rsid w:val="00D32FB9"/>
    <w:rsid w:val="00D33803"/>
    <w:rsid w:val="00D36547"/>
    <w:rsid w:val="00D37A7B"/>
    <w:rsid w:val="00D40EBC"/>
    <w:rsid w:val="00D4586E"/>
    <w:rsid w:val="00D45D37"/>
    <w:rsid w:val="00D45DE1"/>
    <w:rsid w:val="00D46DFE"/>
    <w:rsid w:val="00D4797C"/>
    <w:rsid w:val="00D55065"/>
    <w:rsid w:val="00D5740F"/>
    <w:rsid w:val="00D60652"/>
    <w:rsid w:val="00D60E8D"/>
    <w:rsid w:val="00D64C59"/>
    <w:rsid w:val="00D65934"/>
    <w:rsid w:val="00D66361"/>
    <w:rsid w:val="00D670E0"/>
    <w:rsid w:val="00D675E0"/>
    <w:rsid w:val="00D67E81"/>
    <w:rsid w:val="00D709E2"/>
    <w:rsid w:val="00D712F2"/>
    <w:rsid w:val="00D71845"/>
    <w:rsid w:val="00D7322E"/>
    <w:rsid w:val="00D7332C"/>
    <w:rsid w:val="00D744D8"/>
    <w:rsid w:val="00D74CA3"/>
    <w:rsid w:val="00D7640E"/>
    <w:rsid w:val="00D92DF1"/>
    <w:rsid w:val="00D93A6B"/>
    <w:rsid w:val="00D93B72"/>
    <w:rsid w:val="00D9484B"/>
    <w:rsid w:val="00DA241B"/>
    <w:rsid w:val="00DA27A3"/>
    <w:rsid w:val="00DA4597"/>
    <w:rsid w:val="00DA5593"/>
    <w:rsid w:val="00DA5F64"/>
    <w:rsid w:val="00DA6934"/>
    <w:rsid w:val="00DA6AB0"/>
    <w:rsid w:val="00DA75A0"/>
    <w:rsid w:val="00DB07E1"/>
    <w:rsid w:val="00DB15D2"/>
    <w:rsid w:val="00DB2431"/>
    <w:rsid w:val="00DB38AD"/>
    <w:rsid w:val="00DB691C"/>
    <w:rsid w:val="00DC0E9E"/>
    <w:rsid w:val="00DC13DC"/>
    <w:rsid w:val="00DC2414"/>
    <w:rsid w:val="00DC3ADB"/>
    <w:rsid w:val="00DD0289"/>
    <w:rsid w:val="00DD327F"/>
    <w:rsid w:val="00DD3616"/>
    <w:rsid w:val="00DD3F5C"/>
    <w:rsid w:val="00DD582F"/>
    <w:rsid w:val="00DE0237"/>
    <w:rsid w:val="00DE0A67"/>
    <w:rsid w:val="00DE22CF"/>
    <w:rsid w:val="00DE4824"/>
    <w:rsid w:val="00DE5078"/>
    <w:rsid w:val="00DE5344"/>
    <w:rsid w:val="00DE56C0"/>
    <w:rsid w:val="00DE6B49"/>
    <w:rsid w:val="00DF3BE5"/>
    <w:rsid w:val="00DF3CDD"/>
    <w:rsid w:val="00DF4D99"/>
    <w:rsid w:val="00DF543B"/>
    <w:rsid w:val="00DF54D9"/>
    <w:rsid w:val="00DF63ED"/>
    <w:rsid w:val="00DF6F4E"/>
    <w:rsid w:val="00DF7BC0"/>
    <w:rsid w:val="00DF7CC5"/>
    <w:rsid w:val="00E028DD"/>
    <w:rsid w:val="00E030CA"/>
    <w:rsid w:val="00E0741C"/>
    <w:rsid w:val="00E11B60"/>
    <w:rsid w:val="00E11F8D"/>
    <w:rsid w:val="00E174E1"/>
    <w:rsid w:val="00E17935"/>
    <w:rsid w:val="00E2122C"/>
    <w:rsid w:val="00E23053"/>
    <w:rsid w:val="00E23056"/>
    <w:rsid w:val="00E24A7E"/>
    <w:rsid w:val="00E24DC4"/>
    <w:rsid w:val="00E25311"/>
    <w:rsid w:val="00E259F9"/>
    <w:rsid w:val="00E27376"/>
    <w:rsid w:val="00E313C0"/>
    <w:rsid w:val="00E329D9"/>
    <w:rsid w:val="00E333F7"/>
    <w:rsid w:val="00E33883"/>
    <w:rsid w:val="00E34D79"/>
    <w:rsid w:val="00E3574E"/>
    <w:rsid w:val="00E359BD"/>
    <w:rsid w:val="00E35E46"/>
    <w:rsid w:val="00E36937"/>
    <w:rsid w:val="00E36A84"/>
    <w:rsid w:val="00E36C6E"/>
    <w:rsid w:val="00E469CE"/>
    <w:rsid w:val="00E5114B"/>
    <w:rsid w:val="00E533D1"/>
    <w:rsid w:val="00E5375B"/>
    <w:rsid w:val="00E55E16"/>
    <w:rsid w:val="00E57B64"/>
    <w:rsid w:val="00E62CFB"/>
    <w:rsid w:val="00E63BB0"/>
    <w:rsid w:val="00E6520F"/>
    <w:rsid w:val="00E70C21"/>
    <w:rsid w:val="00E71C30"/>
    <w:rsid w:val="00E75FB9"/>
    <w:rsid w:val="00E7651E"/>
    <w:rsid w:val="00E77100"/>
    <w:rsid w:val="00E802C6"/>
    <w:rsid w:val="00E81A8F"/>
    <w:rsid w:val="00E8244A"/>
    <w:rsid w:val="00E835B2"/>
    <w:rsid w:val="00E83748"/>
    <w:rsid w:val="00E84B3B"/>
    <w:rsid w:val="00E85CD6"/>
    <w:rsid w:val="00E87548"/>
    <w:rsid w:val="00E941D9"/>
    <w:rsid w:val="00E95C1B"/>
    <w:rsid w:val="00E97604"/>
    <w:rsid w:val="00EA0A12"/>
    <w:rsid w:val="00EA10B8"/>
    <w:rsid w:val="00EA141F"/>
    <w:rsid w:val="00EA1B7D"/>
    <w:rsid w:val="00EA2886"/>
    <w:rsid w:val="00EA3AB1"/>
    <w:rsid w:val="00EA5DCF"/>
    <w:rsid w:val="00EA64A9"/>
    <w:rsid w:val="00EB0775"/>
    <w:rsid w:val="00EB0BFD"/>
    <w:rsid w:val="00EB1762"/>
    <w:rsid w:val="00EB305B"/>
    <w:rsid w:val="00EB5DAD"/>
    <w:rsid w:val="00EB6744"/>
    <w:rsid w:val="00EB7C19"/>
    <w:rsid w:val="00EC0CBE"/>
    <w:rsid w:val="00EC562B"/>
    <w:rsid w:val="00EC6540"/>
    <w:rsid w:val="00EC68D0"/>
    <w:rsid w:val="00ED1836"/>
    <w:rsid w:val="00ED4B25"/>
    <w:rsid w:val="00ED5DE1"/>
    <w:rsid w:val="00ED74A2"/>
    <w:rsid w:val="00EE140A"/>
    <w:rsid w:val="00EE5B27"/>
    <w:rsid w:val="00EE69C6"/>
    <w:rsid w:val="00EF0825"/>
    <w:rsid w:val="00EF2952"/>
    <w:rsid w:val="00EF48A3"/>
    <w:rsid w:val="00EF4D2D"/>
    <w:rsid w:val="00EF504D"/>
    <w:rsid w:val="00EF6096"/>
    <w:rsid w:val="00F0019C"/>
    <w:rsid w:val="00F00B5A"/>
    <w:rsid w:val="00F046EB"/>
    <w:rsid w:val="00F076A8"/>
    <w:rsid w:val="00F10DA5"/>
    <w:rsid w:val="00F1126C"/>
    <w:rsid w:val="00F11963"/>
    <w:rsid w:val="00F11F33"/>
    <w:rsid w:val="00F11FC1"/>
    <w:rsid w:val="00F1272A"/>
    <w:rsid w:val="00F12C4A"/>
    <w:rsid w:val="00F13989"/>
    <w:rsid w:val="00F15A77"/>
    <w:rsid w:val="00F1698A"/>
    <w:rsid w:val="00F1726E"/>
    <w:rsid w:val="00F213F7"/>
    <w:rsid w:val="00F21664"/>
    <w:rsid w:val="00F234F6"/>
    <w:rsid w:val="00F26631"/>
    <w:rsid w:val="00F2671E"/>
    <w:rsid w:val="00F26E9A"/>
    <w:rsid w:val="00F277F4"/>
    <w:rsid w:val="00F30DFF"/>
    <w:rsid w:val="00F329FC"/>
    <w:rsid w:val="00F35C01"/>
    <w:rsid w:val="00F35C55"/>
    <w:rsid w:val="00F3616C"/>
    <w:rsid w:val="00F40162"/>
    <w:rsid w:val="00F407BB"/>
    <w:rsid w:val="00F4106A"/>
    <w:rsid w:val="00F41886"/>
    <w:rsid w:val="00F41FBB"/>
    <w:rsid w:val="00F43B58"/>
    <w:rsid w:val="00F44780"/>
    <w:rsid w:val="00F44EEE"/>
    <w:rsid w:val="00F45D93"/>
    <w:rsid w:val="00F45E37"/>
    <w:rsid w:val="00F520E5"/>
    <w:rsid w:val="00F553B0"/>
    <w:rsid w:val="00F558B3"/>
    <w:rsid w:val="00F566E3"/>
    <w:rsid w:val="00F601D4"/>
    <w:rsid w:val="00F60A88"/>
    <w:rsid w:val="00F61867"/>
    <w:rsid w:val="00F62875"/>
    <w:rsid w:val="00F65AC5"/>
    <w:rsid w:val="00F6694A"/>
    <w:rsid w:val="00F67632"/>
    <w:rsid w:val="00F70904"/>
    <w:rsid w:val="00F70C4B"/>
    <w:rsid w:val="00F73234"/>
    <w:rsid w:val="00F767C6"/>
    <w:rsid w:val="00F77E80"/>
    <w:rsid w:val="00F80047"/>
    <w:rsid w:val="00F80375"/>
    <w:rsid w:val="00F80AF1"/>
    <w:rsid w:val="00F8386E"/>
    <w:rsid w:val="00F85781"/>
    <w:rsid w:val="00F8628A"/>
    <w:rsid w:val="00F86536"/>
    <w:rsid w:val="00F86AB2"/>
    <w:rsid w:val="00F92E27"/>
    <w:rsid w:val="00F930A9"/>
    <w:rsid w:val="00F93254"/>
    <w:rsid w:val="00F938E8"/>
    <w:rsid w:val="00F945DA"/>
    <w:rsid w:val="00F956AB"/>
    <w:rsid w:val="00F96C6C"/>
    <w:rsid w:val="00F972B3"/>
    <w:rsid w:val="00F97B61"/>
    <w:rsid w:val="00FA087B"/>
    <w:rsid w:val="00FA08D2"/>
    <w:rsid w:val="00FA08EC"/>
    <w:rsid w:val="00FA151E"/>
    <w:rsid w:val="00FA78AF"/>
    <w:rsid w:val="00FB12D5"/>
    <w:rsid w:val="00FB1510"/>
    <w:rsid w:val="00FB45F4"/>
    <w:rsid w:val="00FB5509"/>
    <w:rsid w:val="00FB5646"/>
    <w:rsid w:val="00FB5D15"/>
    <w:rsid w:val="00FB5F41"/>
    <w:rsid w:val="00FB7991"/>
    <w:rsid w:val="00FB7DF9"/>
    <w:rsid w:val="00FC14DC"/>
    <w:rsid w:val="00FC23C7"/>
    <w:rsid w:val="00FC28CF"/>
    <w:rsid w:val="00FC513E"/>
    <w:rsid w:val="00FD188A"/>
    <w:rsid w:val="00FD1E5C"/>
    <w:rsid w:val="00FD4111"/>
    <w:rsid w:val="00FD4167"/>
    <w:rsid w:val="00FD4AD7"/>
    <w:rsid w:val="00FD7959"/>
    <w:rsid w:val="00FD7BF6"/>
    <w:rsid w:val="00FE25ED"/>
    <w:rsid w:val="00FE3C10"/>
    <w:rsid w:val="00FE62A7"/>
    <w:rsid w:val="00FE62A9"/>
    <w:rsid w:val="00FE73D6"/>
    <w:rsid w:val="00FE741B"/>
    <w:rsid w:val="00FF0F29"/>
    <w:rsid w:val="00FF1273"/>
    <w:rsid w:val="00FF1CE5"/>
    <w:rsid w:val="00FF403E"/>
    <w:rsid w:val="00FF6A38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CAAB"/>
  <w15:docId w15:val="{6DC78281-34AD-4E04-AB0E-FB400F1D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qFormat/>
    <w:rsid w:val="00C07E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C07E37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2"/>
    <w:next w:val="a2"/>
    <w:link w:val="90"/>
    <w:qFormat/>
    <w:rsid w:val="00C07E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07E3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C07E3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val="uk-UA" w:eastAsia="ru-RU"/>
    </w:rPr>
  </w:style>
  <w:style w:type="character" w:customStyle="1" w:styleId="31">
    <w:name w:val="Заголовок 3 Знак"/>
    <w:link w:val="30"/>
    <w:rsid w:val="00C07E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07E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link w:val="9"/>
    <w:rsid w:val="00C07E37"/>
    <w:rPr>
      <w:rFonts w:ascii="Arial" w:eastAsia="Times New Roman" w:hAnsi="Arial" w:cs="Arial"/>
      <w:lang w:eastAsia="ru-RU"/>
    </w:rPr>
  </w:style>
  <w:style w:type="paragraph" w:styleId="21">
    <w:name w:val="Body Text 2"/>
    <w:basedOn w:val="a2"/>
    <w:link w:val="22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ий текст 2 Знак"/>
    <w:link w:val="21"/>
    <w:rsid w:val="00C07E37"/>
    <w:rPr>
      <w:rFonts w:ascii="Times New Roman" w:eastAsia="Times New Roman" w:hAnsi="Times New Roman" w:cs="Times New Roman"/>
      <w:b/>
      <w:bCs/>
      <w:i/>
      <w:iCs/>
      <w:sz w:val="52"/>
      <w:szCs w:val="24"/>
      <w:u w:val="single"/>
      <w:lang w:val="uk-UA" w:eastAsia="ru-RU"/>
    </w:rPr>
  </w:style>
  <w:style w:type="paragraph" w:styleId="a6">
    <w:name w:val="Title"/>
    <w:basedOn w:val="a2"/>
    <w:link w:val="a7"/>
    <w:qFormat/>
    <w:rsid w:val="00C07E37"/>
    <w:pPr>
      <w:jc w:val="center"/>
    </w:pPr>
    <w:rPr>
      <w:b/>
      <w:bCs/>
      <w:sz w:val="22"/>
      <w:lang w:val="uk-UA"/>
    </w:rPr>
  </w:style>
  <w:style w:type="character" w:customStyle="1" w:styleId="a7">
    <w:name w:val="Назва Знак"/>
    <w:link w:val="a6"/>
    <w:rsid w:val="00C07E37"/>
    <w:rPr>
      <w:rFonts w:ascii="Times New Roman" w:eastAsia="Times New Roman" w:hAnsi="Times New Roman" w:cs="Times New Roman"/>
      <w:b/>
      <w:bCs/>
      <w:szCs w:val="24"/>
      <w:lang w:val="uk-UA" w:eastAsia="ru-RU"/>
    </w:rPr>
  </w:style>
  <w:style w:type="paragraph" w:customStyle="1" w:styleId="FR2">
    <w:name w:val="FR2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paragraph" w:customStyle="1" w:styleId="FR3">
    <w:name w:val="FR3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Cs w:val="24"/>
      <w:lang w:val="uk-UA"/>
    </w:rPr>
  </w:style>
  <w:style w:type="paragraph" w:styleId="a8">
    <w:name w:val="Plain Text"/>
    <w:basedOn w:val="a2"/>
    <w:link w:val="a9"/>
    <w:uiPriority w:val="99"/>
    <w:semiHidden/>
    <w:rsid w:val="00C07E37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rsid w:val="00C07E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link w:val="ac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"/>
    <w:basedOn w:val="a2"/>
    <w:rsid w:val="00C07E37"/>
    <w:pPr>
      <w:numPr>
        <w:numId w:val="1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unhideWhenUsed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nhideWhenUsed/>
    <w:rsid w:val="00C07E37"/>
    <w:pPr>
      <w:spacing w:after="120"/>
    </w:pPr>
  </w:style>
  <w:style w:type="character" w:customStyle="1" w:styleId="af">
    <w:name w:val="Основний текст Знак"/>
    <w:link w:val="ae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Êóðñèâ"/>
    <w:basedOn w:val="a2"/>
    <w:next w:val="a2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unhideWhenUsed/>
    <w:rsid w:val="00C07E37"/>
    <w:pPr>
      <w:numPr>
        <w:numId w:val="2"/>
      </w:numPr>
      <w:contextualSpacing/>
    </w:pPr>
  </w:style>
  <w:style w:type="table" w:styleId="af1">
    <w:name w:val="Table Grid"/>
    <w:basedOn w:val="a4"/>
    <w:rsid w:val="00C07E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unhideWhenUsed/>
    <w:rsid w:val="00C07E37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uiPriority w:val="99"/>
    <w:semiHidden/>
    <w:rsid w:val="00C07E37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2"/>
    <w:uiPriority w:val="34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rsid w:val="00C07E37"/>
    <w:rPr>
      <w:color w:val="0000FF"/>
      <w:u w:val="single"/>
    </w:rPr>
  </w:style>
  <w:style w:type="paragraph" w:customStyle="1" w:styleId="vv">
    <w:name w:val="vv Знак"/>
    <w:basedOn w:val="a2"/>
    <w:link w:val="vv0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2"/>
      <w:szCs w:val="22"/>
      <w:shd w:val="clear" w:color="auto" w:fill="FFFFFF"/>
      <w:lang w:val="uk-UA"/>
    </w:rPr>
  </w:style>
  <w:style w:type="character" w:customStyle="1" w:styleId="vv0">
    <w:name w:val="vv Знак Знак"/>
    <w:link w:val="vv"/>
    <w:rsid w:val="00C07E37"/>
    <w:rPr>
      <w:rFonts w:ascii="Calibri" w:eastAsia="Calibri" w:hAnsi="Calibri" w:cs="Times New Roman"/>
      <w:b/>
      <w:bCs/>
      <w:i/>
      <w:iCs/>
      <w:shd w:val="clear" w:color="auto" w:fill="FFFFFF"/>
      <w:lang w:val="uk-UA" w:eastAsia="ru-RU"/>
    </w:rPr>
  </w:style>
  <w:style w:type="paragraph" w:customStyle="1" w:styleId="xfmc3">
    <w:name w:val="xfmc3"/>
    <w:basedOn w:val="a2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unhideWhenUsed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rsid w:val="00C07E37"/>
    <w:pPr>
      <w:spacing w:before="100" w:beforeAutospacing="1" w:after="100" w:afterAutospacing="1"/>
    </w:pPr>
  </w:style>
  <w:style w:type="character" w:styleId="af7">
    <w:name w:val="annotation reference"/>
    <w:uiPriority w:val="99"/>
    <w:semiHidden/>
    <w:rsid w:val="00C07E37"/>
    <w:rPr>
      <w:rFonts w:cs="Times New Roman"/>
      <w:sz w:val="16"/>
      <w:szCs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en-US"/>
    </w:rPr>
  </w:style>
  <w:style w:type="character" w:customStyle="1" w:styleId="af9">
    <w:name w:val="Текст примітки Знак"/>
    <w:link w:val="af8"/>
    <w:uiPriority w:val="99"/>
    <w:semiHidden/>
    <w:rsid w:val="00C07E37"/>
    <w:rPr>
      <w:rFonts w:ascii="Calibri" w:eastAsia="Calibri" w:hAnsi="Calibri" w:cs="Times New Roman"/>
      <w:sz w:val="20"/>
      <w:szCs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rsid w:val="00C07E3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uiPriority w:val="99"/>
    <w:semiHidden/>
    <w:rsid w:val="00C07E37"/>
    <w:rPr>
      <w:rFonts w:ascii="Courier New" w:hAnsi="Courier New" w:cs="Courier New"/>
      <w:sz w:val="20"/>
      <w:szCs w:val="20"/>
    </w:rPr>
  </w:style>
  <w:style w:type="character" w:customStyle="1" w:styleId="sqlid">
    <w:name w:val="sql__id"/>
    <w:uiPriority w:val="99"/>
    <w:rsid w:val="00C07E37"/>
    <w:rPr>
      <w:rFonts w:cs="Times New Roman"/>
    </w:rPr>
  </w:style>
  <w:style w:type="character" w:customStyle="1" w:styleId="sqlkeyword">
    <w:name w:val="sql__keyword"/>
    <w:uiPriority w:val="99"/>
    <w:rsid w:val="00C07E37"/>
    <w:rPr>
      <w:rFonts w:cs="Times New Roman"/>
    </w:rPr>
  </w:style>
  <w:style w:type="character" w:customStyle="1" w:styleId="apple-converted-space">
    <w:name w:val="apple-converted-space"/>
    <w:basedOn w:val="a3"/>
    <w:rsid w:val="00C07E37"/>
  </w:style>
  <w:style w:type="paragraph" w:styleId="a0">
    <w:name w:val="No Spacing"/>
    <w:uiPriority w:val="1"/>
    <w:qFormat/>
    <w:rsid w:val="00AA2290"/>
    <w:pPr>
      <w:numPr>
        <w:numId w:val="3"/>
      </w:numPr>
      <w:jc w:val="both"/>
    </w:pPr>
    <w:rPr>
      <w:rFonts w:ascii="Times New Roman" w:hAnsi="Times New Roman"/>
      <w:sz w:val="28"/>
      <w:szCs w:val="22"/>
      <w:lang w:val="uk-UA" w:eastAsia="en-US"/>
    </w:rPr>
  </w:style>
  <w:style w:type="character" w:customStyle="1" w:styleId="hps">
    <w:name w:val="hps"/>
    <w:basedOn w:val="a3"/>
    <w:rsid w:val="00FA08EC"/>
  </w:style>
  <w:style w:type="character" w:customStyle="1" w:styleId="atn">
    <w:name w:val="atn"/>
    <w:basedOn w:val="a3"/>
    <w:rsid w:val="00FA08EC"/>
  </w:style>
  <w:style w:type="paragraph" w:customStyle="1" w:styleId="a00">
    <w:name w:val="a0"/>
    <w:basedOn w:val="a2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rsid w:val="003A78B6"/>
  </w:style>
  <w:style w:type="character" w:customStyle="1" w:styleId="cppdatatype">
    <w:name w:val="cpp__datatype"/>
    <w:basedOn w:val="a3"/>
    <w:rsid w:val="003A78B6"/>
  </w:style>
  <w:style w:type="character" w:customStyle="1" w:styleId="cppnumber">
    <w:name w:val="cpp__number"/>
    <w:basedOn w:val="a3"/>
    <w:rsid w:val="003A78B6"/>
  </w:style>
  <w:style w:type="character" w:customStyle="1" w:styleId="cppcom">
    <w:name w:val="cpp__com"/>
    <w:basedOn w:val="a3"/>
    <w:rsid w:val="003A78B6"/>
  </w:style>
  <w:style w:type="character" w:customStyle="1" w:styleId="cppstring">
    <w:name w:val="cpp__string"/>
    <w:basedOn w:val="a3"/>
    <w:rsid w:val="003A78B6"/>
  </w:style>
  <w:style w:type="character" w:customStyle="1" w:styleId="cppkeyword">
    <w:name w:val="cpp__keyword"/>
    <w:basedOn w:val="a3"/>
    <w:rsid w:val="003A78B6"/>
  </w:style>
  <w:style w:type="paragraph" w:customStyle="1" w:styleId="text">
    <w:name w:val="text"/>
    <w:basedOn w:val="a2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uiPriority w:val="22"/>
    <w:qFormat/>
    <w:rsid w:val="003A78B6"/>
    <w:rPr>
      <w:b/>
      <w:bCs/>
    </w:rPr>
  </w:style>
  <w:style w:type="numbering" w:customStyle="1" w:styleId="3">
    <w:name w:val="Стиль3"/>
    <w:uiPriority w:val="99"/>
    <w:rsid w:val="00FD1E5C"/>
    <w:pPr>
      <w:numPr>
        <w:numId w:val="4"/>
      </w:numPr>
    </w:pPr>
  </w:style>
  <w:style w:type="character" w:customStyle="1" w:styleId="normalchar1">
    <w:name w:val="normal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rsid w:val="005E50F0"/>
  </w:style>
  <w:style w:type="paragraph" w:customStyle="1" w:styleId="Style13">
    <w:name w:val="Style13"/>
    <w:basedOn w:val="a2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rsid w:val="00E75FB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Default">
    <w:name w:val="Default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uk-UA" w:eastAsia="uk-UA"/>
    </w:rPr>
  </w:style>
  <w:style w:type="paragraph" w:customStyle="1" w:styleId="Style3">
    <w:name w:val="Style3"/>
    <w:basedOn w:val="a2"/>
    <w:rsid w:val="00652CDF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</w:rPr>
  </w:style>
  <w:style w:type="character" w:customStyle="1" w:styleId="longtext">
    <w:name w:val="long_text"/>
    <w:basedOn w:val="a3"/>
    <w:rsid w:val="00652CDF"/>
  </w:style>
  <w:style w:type="character" w:customStyle="1" w:styleId="230">
    <w:name w:val="Основной текст + Полужирный23"/>
    <w:aliases w:val="Курсив24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220">
    <w:name w:val="Основной текст + Полужирный22"/>
    <w:aliases w:val="Курсив22,Основной текст + 15 pt,Малые прописные3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19">
    <w:name w:val="Основной текст + Полужирный19"/>
    <w:aliases w:val="Курсив20,Курсив29,Основной текст + Arial8,11 pt8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FontStyle15">
    <w:name w:val="Font Style15"/>
    <w:rsid w:val="00E36937"/>
    <w:rPr>
      <w:rFonts w:ascii="Trebuchet MS" w:hAnsi="Trebuchet MS" w:cs="Trebuchet MS"/>
      <w:sz w:val="16"/>
      <w:szCs w:val="16"/>
    </w:rPr>
  </w:style>
  <w:style w:type="character" w:customStyle="1" w:styleId="texhtml">
    <w:name w:val="texhtml"/>
    <w:basedOn w:val="a3"/>
    <w:rsid w:val="00C103D7"/>
  </w:style>
  <w:style w:type="character" w:customStyle="1" w:styleId="texample1">
    <w:name w:val="texample1"/>
    <w:basedOn w:val="a3"/>
    <w:rsid w:val="00C103D7"/>
    <w:rPr>
      <w:rFonts w:ascii="Courier New" w:hAnsi="Courier New" w:cs="Courier New" w:hint="default"/>
      <w:color w:val="8B0000"/>
    </w:rPr>
  </w:style>
  <w:style w:type="character" w:styleId="afb">
    <w:name w:val="Placeholder Text"/>
    <w:basedOn w:val="a3"/>
    <w:uiPriority w:val="99"/>
    <w:semiHidden/>
    <w:rsid w:val="00DE53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41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1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8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9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8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8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00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7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3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4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7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303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7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7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1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9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8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2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6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5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92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4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7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7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84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5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38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0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24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5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9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55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1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2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350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07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4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6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2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2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70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1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5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4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0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1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2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37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4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4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43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7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2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2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6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36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1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4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8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5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7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7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6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21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90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2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46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4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0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9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4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2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2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6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6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7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1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1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08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7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407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1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0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7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0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5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88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7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6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9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5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1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0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9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3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9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9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3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2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15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3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9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8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5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4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26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4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4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1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6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8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2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8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6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5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3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5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9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5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1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22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8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7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9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0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7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4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1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12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3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3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3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6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0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6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8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2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266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2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9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6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7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9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8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16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2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54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06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2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7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4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6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9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0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0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315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42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2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2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9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7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7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3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9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6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1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91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07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1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2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8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0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1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75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31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80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7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0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8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798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2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7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6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6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7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7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0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5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7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3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81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6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0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1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0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4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6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0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31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8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5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7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9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27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2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2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9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42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4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2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4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6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8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002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51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7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5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4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13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5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98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2.wdp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microsoft.com/office/2007/relationships/hdphoto" Target="media/hdphoto16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0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8.png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EA221-9153-4D18-949A-211146B5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12207</Words>
  <Characters>6959</Characters>
  <Application>Microsoft Office Word</Application>
  <DocSecurity>0</DocSecurity>
  <Lines>57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Наталія Щур</cp:lastModifiedBy>
  <cp:revision>6</cp:revision>
  <dcterms:created xsi:type="dcterms:W3CDTF">2020-12-07T07:56:00Z</dcterms:created>
  <dcterms:modified xsi:type="dcterms:W3CDTF">2020-12-07T08:07:00Z</dcterms:modified>
</cp:coreProperties>
</file>