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C5" w:rsidRPr="008F4CC5" w:rsidRDefault="008F4CC5" w:rsidP="008F4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F4CC5">
        <w:rPr>
          <w:rFonts w:ascii="Times New Roman" w:hAnsi="Times New Roman" w:cs="Times New Roman"/>
          <w:b/>
          <w:sz w:val="28"/>
          <w:szCs w:val="28"/>
        </w:rPr>
        <w:t>.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ієрархію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виробники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: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Наручний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Rolex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»;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шоколадні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цукерки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Rafaello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»;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пральна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машина «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Ariston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»;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Galaxy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парфуми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«Шанель №5»; 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F4C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>ірськолижному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курорті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Буковель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».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4C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піраміди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.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виконуватись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="00273E6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73E6E" w:rsidRPr="00273E6E">
        <w:rPr>
          <w:rFonts w:ascii="Times New Roman" w:hAnsi="Times New Roman" w:cs="Times New Roman"/>
          <w:i/>
          <w:sz w:val="28"/>
          <w:szCs w:val="28"/>
          <w:lang w:val="uk-UA"/>
        </w:rPr>
        <w:t>по одній з наступних позицій</w:t>
      </w:r>
      <w:r w:rsidR="00273E6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F4CC5">
        <w:rPr>
          <w:rFonts w:ascii="Times New Roman" w:hAnsi="Times New Roman" w:cs="Times New Roman"/>
          <w:sz w:val="28"/>
          <w:szCs w:val="28"/>
        </w:rPr>
        <w:t>: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банку;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видавництва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випускає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взуттє</w:t>
      </w:r>
      <w:proofErr w:type="gramStart"/>
      <w:r w:rsidRPr="008F4CC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фабрики;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автомобільної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корпорації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;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кондитерської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фабрики.</w:t>
      </w:r>
    </w:p>
    <w:p w:rsidR="008F4CC5" w:rsidRPr="008F4CC5" w:rsidRDefault="00960F68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4CC5" w:rsidRPr="008F4CC5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F4CC5" w:rsidRPr="008F4C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4CC5" w:rsidRPr="008F4CC5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>.</w:t>
      </w:r>
    </w:p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CC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обхі</w:t>
      </w:r>
      <w:proofErr w:type="gramStart"/>
      <w:r>
        <w:rPr>
          <w:rFonts w:ascii="Times New Roman" w:hAnsi="Times New Roman" w:cs="Times New Roman"/>
          <w:sz w:val="28"/>
          <w:szCs w:val="28"/>
        </w:rPr>
        <w:t>дно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8F4CC5" w:rsidTr="006F77BB">
        <w:tc>
          <w:tcPr>
            <w:tcW w:w="3190" w:type="dxa"/>
          </w:tcPr>
          <w:p w:rsidR="008F4CC5" w:rsidRDefault="008F4CC5" w:rsidP="006F7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управління підприємством</w:t>
            </w:r>
          </w:p>
        </w:tc>
        <w:tc>
          <w:tcPr>
            <w:tcW w:w="6274" w:type="dxa"/>
          </w:tcPr>
          <w:p w:rsidR="008F4CC5" w:rsidRDefault="008F4CC5" w:rsidP="006F7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Рекламний текст (слоган)</w:t>
            </w:r>
          </w:p>
        </w:tc>
      </w:tr>
      <w:tr w:rsidR="008F4CC5" w:rsidTr="006F77BB">
        <w:tc>
          <w:tcPr>
            <w:tcW w:w="3190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удосконалення виробництва</w:t>
            </w:r>
          </w:p>
        </w:tc>
        <w:tc>
          <w:tcPr>
            <w:tcW w:w="6274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4CC5" w:rsidTr="006F77BB">
        <w:tc>
          <w:tcPr>
            <w:tcW w:w="3190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удосконалення товару</w:t>
            </w:r>
          </w:p>
        </w:tc>
        <w:tc>
          <w:tcPr>
            <w:tcW w:w="6274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4CC5" w:rsidTr="006F77BB">
        <w:tc>
          <w:tcPr>
            <w:tcW w:w="3190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Концепція </w:t>
            </w: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інтенсифікації комерційних зусиль</w:t>
            </w:r>
          </w:p>
        </w:tc>
        <w:tc>
          <w:tcPr>
            <w:tcW w:w="6274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4CC5" w:rsidTr="006F77BB">
        <w:tc>
          <w:tcPr>
            <w:tcW w:w="3190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Концепція маркетингу</w:t>
            </w:r>
          </w:p>
        </w:tc>
        <w:tc>
          <w:tcPr>
            <w:tcW w:w="6274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4CC5" w:rsidTr="006F77BB">
        <w:tc>
          <w:tcPr>
            <w:tcW w:w="3190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соціально-етичного маркетингу</w:t>
            </w:r>
          </w:p>
        </w:tc>
        <w:tc>
          <w:tcPr>
            <w:tcW w:w="6274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4CC5" w:rsidTr="006F77BB">
        <w:tc>
          <w:tcPr>
            <w:tcW w:w="3190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Концепция</w:t>
            </w:r>
            <w:proofErr w:type="spellEnd"/>
            <w:r w:rsidRPr="00A26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взаємодії</w:t>
            </w:r>
          </w:p>
        </w:tc>
        <w:tc>
          <w:tcPr>
            <w:tcW w:w="6274" w:type="dxa"/>
          </w:tcPr>
          <w:p w:rsidR="008F4CC5" w:rsidRDefault="008F4CC5" w:rsidP="006F7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4CC5" w:rsidRPr="008F4CC5" w:rsidRDefault="008F4CC5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домінує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4C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.</w:t>
      </w:r>
    </w:p>
    <w:p w:rsidR="008F4CC5" w:rsidRPr="008F4CC5" w:rsidRDefault="00960F68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4CC5" w:rsidRPr="008F4C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Підготуйте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CC5" w:rsidRPr="008F4C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». При </w:t>
      </w:r>
      <w:proofErr w:type="spellStart"/>
      <w:proofErr w:type="gramStart"/>
      <w:r w:rsidR="008F4CC5" w:rsidRPr="008F4C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4CC5" w:rsidRPr="008F4CC5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>.</w:t>
      </w:r>
    </w:p>
    <w:p w:rsidR="00501CC3" w:rsidRPr="008F4CC5" w:rsidRDefault="00960F68" w:rsidP="008F4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F4CC5" w:rsidRPr="008F4CC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ЗМІ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торговельні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марки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найвищу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в поточному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(ТОП-10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брендів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CC5" w:rsidRPr="008F4C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заходи дали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компаніям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C5" w:rsidRPr="008F4CC5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="008F4CC5" w:rsidRPr="008F4CC5">
        <w:rPr>
          <w:rFonts w:ascii="Times New Roman" w:hAnsi="Times New Roman" w:cs="Times New Roman"/>
          <w:sz w:val="28"/>
          <w:szCs w:val="28"/>
        </w:rPr>
        <w:t>.</w:t>
      </w:r>
    </w:p>
    <w:sectPr w:rsidR="00501CC3" w:rsidRPr="008F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F3"/>
    <w:rsid w:val="00273E6E"/>
    <w:rsid w:val="00501CC3"/>
    <w:rsid w:val="008940F3"/>
    <w:rsid w:val="008F4CC5"/>
    <w:rsid w:val="009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6</cp:revision>
  <dcterms:created xsi:type="dcterms:W3CDTF">2021-02-16T10:19:00Z</dcterms:created>
  <dcterms:modified xsi:type="dcterms:W3CDTF">2021-02-18T09:08:00Z</dcterms:modified>
</cp:coreProperties>
</file>