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5AAB" w:rsidRPr="00452D0F" w:rsidRDefault="00345AAB" w:rsidP="00345AAB">
      <w:pPr>
        <w:widowControl w:val="0"/>
        <w:jc w:val="center"/>
        <w:rPr>
          <w:szCs w:val="28"/>
        </w:rPr>
      </w:pPr>
      <w:r w:rsidRPr="00452D0F">
        <w:rPr>
          <w:szCs w:val="28"/>
        </w:rPr>
        <w:t>МІНІСТЕРСТВО ОСВІТИ І НАУКИ УКРАЇНИ</w:t>
      </w:r>
    </w:p>
    <w:p w:rsidR="00345AAB" w:rsidRPr="00452D0F" w:rsidRDefault="00345AAB" w:rsidP="00345AAB">
      <w:pPr>
        <w:widowControl w:val="0"/>
        <w:jc w:val="center"/>
        <w:rPr>
          <w:szCs w:val="28"/>
        </w:rPr>
      </w:pPr>
      <w:r w:rsidRPr="00452D0F">
        <w:rPr>
          <w:szCs w:val="28"/>
        </w:rPr>
        <w:t>ЖИТОМИРСЬКИЙ ДЕРЖАВНИЙ ТЕХНОЛОГІЧНИЙ УНІВЕРСИТЕТ</w:t>
      </w:r>
    </w:p>
    <w:p w:rsidR="00345AAB" w:rsidRPr="00452D0F" w:rsidRDefault="00345AAB" w:rsidP="00345AAB">
      <w:pPr>
        <w:widowControl w:val="0"/>
        <w:jc w:val="center"/>
        <w:rPr>
          <w:szCs w:val="28"/>
        </w:rPr>
      </w:pPr>
    </w:p>
    <w:p w:rsidR="00345AAB" w:rsidRPr="00452D0F" w:rsidRDefault="00345AAB" w:rsidP="00345AAB">
      <w:pPr>
        <w:widowControl w:val="0"/>
        <w:jc w:val="center"/>
        <w:rPr>
          <w:szCs w:val="28"/>
        </w:rPr>
      </w:pPr>
    </w:p>
    <w:p w:rsidR="00345AAB" w:rsidRPr="00452D0F" w:rsidRDefault="00345AAB" w:rsidP="00345AAB">
      <w:pPr>
        <w:widowControl w:val="0"/>
        <w:jc w:val="center"/>
        <w:rPr>
          <w:szCs w:val="28"/>
        </w:rPr>
      </w:pPr>
      <w:proofErr w:type="spellStart"/>
      <w:r w:rsidRPr="00452D0F">
        <w:rPr>
          <w:szCs w:val="28"/>
        </w:rPr>
        <w:t>Кафедра</w:t>
      </w:r>
      <w:r w:rsidRPr="00452D0F">
        <w:rPr>
          <w:color w:val="FFFFFF"/>
          <w:szCs w:val="28"/>
          <w:u w:val="single"/>
        </w:rPr>
        <w:t>.</w:t>
      </w:r>
      <w:r w:rsidRPr="00452D0F">
        <w:rPr>
          <w:szCs w:val="28"/>
          <w:u w:val="single"/>
        </w:rPr>
        <w:t>управління</w:t>
      </w:r>
      <w:proofErr w:type="spellEnd"/>
      <w:r w:rsidRPr="00452D0F">
        <w:rPr>
          <w:szCs w:val="28"/>
          <w:u w:val="single"/>
        </w:rPr>
        <w:t xml:space="preserve"> персоналом та економіки праці</w:t>
      </w:r>
      <w:r w:rsidRPr="00452D0F">
        <w:rPr>
          <w:color w:val="FFFFFF"/>
          <w:szCs w:val="28"/>
          <w:u w:val="single"/>
        </w:rPr>
        <w:t>.</w:t>
      </w:r>
    </w:p>
    <w:p w:rsidR="00345AAB" w:rsidRPr="00452D0F" w:rsidRDefault="00345AAB" w:rsidP="00345AAB">
      <w:pPr>
        <w:widowControl w:val="0"/>
        <w:jc w:val="center"/>
        <w:rPr>
          <w:szCs w:val="28"/>
        </w:rPr>
      </w:pPr>
    </w:p>
    <w:p w:rsidR="00345AAB" w:rsidRPr="00452D0F" w:rsidRDefault="00345AAB" w:rsidP="00345AAB">
      <w:pPr>
        <w:widowControl w:val="0"/>
        <w:jc w:val="center"/>
        <w:rPr>
          <w:szCs w:val="28"/>
        </w:rPr>
      </w:pPr>
    </w:p>
    <w:p w:rsidR="00345AAB" w:rsidRPr="00452D0F" w:rsidRDefault="00345AAB" w:rsidP="00345AAB">
      <w:pPr>
        <w:widowControl w:val="0"/>
        <w:jc w:val="center"/>
        <w:rPr>
          <w:szCs w:val="28"/>
        </w:rPr>
      </w:pPr>
    </w:p>
    <w:p w:rsidR="00345AAB" w:rsidRPr="00452D0F" w:rsidRDefault="00345AAB" w:rsidP="00345AAB">
      <w:pPr>
        <w:widowControl w:val="0"/>
        <w:ind w:left="6840"/>
        <w:rPr>
          <w:szCs w:val="28"/>
        </w:rPr>
      </w:pPr>
      <w:r w:rsidRPr="00452D0F">
        <w:rPr>
          <w:szCs w:val="28"/>
        </w:rPr>
        <w:t>«</w:t>
      </w:r>
      <w:r w:rsidRPr="00452D0F">
        <w:rPr>
          <w:b/>
          <w:szCs w:val="28"/>
        </w:rPr>
        <w:t>ЗАТВЕРДЖУЮ</w:t>
      </w:r>
      <w:r w:rsidRPr="00452D0F">
        <w:rPr>
          <w:szCs w:val="28"/>
        </w:rPr>
        <w:t>»</w:t>
      </w:r>
    </w:p>
    <w:p w:rsidR="00345AAB" w:rsidRPr="00452D0F" w:rsidRDefault="00345AAB" w:rsidP="00345AAB">
      <w:pPr>
        <w:widowControl w:val="0"/>
        <w:ind w:left="6840"/>
        <w:rPr>
          <w:szCs w:val="28"/>
        </w:rPr>
      </w:pPr>
      <w:r w:rsidRPr="00452D0F">
        <w:rPr>
          <w:szCs w:val="28"/>
        </w:rPr>
        <w:t>Проректор з науково-педагогічної роботи</w:t>
      </w:r>
    </w:p>
    <w:p w:rsidR="00345AAB" w:rsidRPr="00452D0F" w:rsidRDefault="00345AAB" w:rsidP="00345AAB">
      <w:pPr>
        <w:widowControl w:val="0"/>
        <w:ind w:left="6840"/>
        <w:rPr>
          <w:szCs w:val="28"/>
        </w:rPr>
      </w:pPr>
      <w:r w:rsidRPr="00452D0F">
        <w:rPr>
          <w:szCs w:val="28"/>
        </w:rPr>
        <w:t>Морозов А.В.</w:t>
      </w:r>
    </w:p>
    <w:p w:rsidR="00345AAB" w:rsidRPr="00452D0F" w:rsidRDefault="00345AAB" w:rsidP="00345AAB">
      <w:pPr>
        <w:widowControl w:val="0"/>
        <w:ind w:left="6840"/>
        <w:rPr>
          <w:szCs w:val="28"/>
        </w:rPr>
      </w:pPr>
      <w:r w:rsidRPr="00452D0F">
        <w:rPr>
          <w:szCs w:val="28"/>
        </w:rPr>
        <w:t>_______________________</w:t>
      </w:r>
    </w:p>
    <w:p w:rsidR="00345AAB" w:rsidRPr="00452D0F" w:rsidRDefault="00345AAB" w:rsidP="00345AAB">
      <w:pPr>
        <w:widowControl w:val="0"/>
        <w:spacing w:after="120"/>
        <w:ind w:left="6840"/>
        <w:rPr>
          <w:szCs w:val="28"/>
        </w:rPr>
      </w:pPr>
      <w:r w:rsidRPr="00452D0F">
        <w:rPr>
          <w:szCs w:val="28"/>
        </w:rPr>
        <w:t>«____» __________20__ р.</w:t>
      </w:r>
    </w:p>
    <w:p w:rsidR="00345AAB" w:rsidRPr="00452D0F" w:rsidRDefault="00345AAB" w:rsidP="00345AAB">
      <w:pPr>
        <w:widowControl w:val="0"/>
        <w:jc w:val="center"/>
        <w:rPr>
          <w:szCs w:val="28"/>
        </w:rPr>
      </w:pPr>
    </w:p>
    <w:p w:rsidR="00345AAB" w:rsidRPr="00452D0F" w:rsidRDefault="00345AAB" w:rsidP="00345AAB">
      <w:pPr>
        <w:widowControl w:val="0"/>
        <w:jc w:val="center"/>
        <w:rPr>
          <w:szCs w:val="28"/>
        </w:rPr>
      </w:pPr>
    </w:p>
    <w:p w:rsidR="00345AAB" w:rsidRPr="00452D0F" w:rsidRDefault="00345AAB" w:rsidP="00345AAB">
      <w:pPr>
        <w:widowControl w:val="0"/>
        <w:jc w:val="center"/>
        <w:rPr>
          <w:szCs w:val="28"/>
        </w:rPr>
      </w:pPr>
    </w:p>
    <w:p w:rsidR="00345AAB" w:rsidRPr="00452D0F" w:rsidRDefault="00345AAB" w:rsidP="00345AAB">
      <w:pPr>
        <w:widowControl w:val="0"/>
        <w:jc w:val="center"/>
        <w:rPr>
          <w:szCs w:val="28"/>
        </w:rPr>
      </w:pPr>
    </w:p>
    <w:p w:rsidR="00345AAB" w:rsidRPr="00452D0F" w:rsidRDefault="00345AAB" w:rsidP="00345AAB">
      <w:pPr>
        <w:widowControl w:val="0"/>
        <w:shd w:val="clear" w:color="auto" w:fill="FFFFFF"/>
        <w:spacing w:before="240" w:after="60"/>
        <w:jc w:val="center"/>
        <w:outlineLvl w:val="1"/>
        <w:rPr>
          <w:rFonts w:cs="Arial"/>
          <w:b/>
          <w:bCs/>
          <w:szCs w:val="28"/>
        </w:rPr>
      </w:pPr>
      <w:r w:rsidRPr="00452D0F">
        <w:rPr>
          <w:rFonts w:cs="Arial"/>
          <w:b/>
          <w:bCs/>
          <w:szCs w:val="28"/>
        </w:rPr>
        <w:t>ПРОГРАМА НАВЧАЛЬНОЇ ДИСЦИПЛІНИ</w:t>
      </w:r>
    </w:p>
    <w:p w:rsidR="00345AAB" w:rsidRPr="00452D0F" w:rsidRDefault="00345AAB" w:rsidP="00345AAB">
      <w:pPr>
        <w:widowControl w:val="0"/>
        <w:jc w:val="center"/>
        <w:rPr>
          <w:szCs w:val="28"/>
        </w:rPr>
      </w:pPr>
    </w:p>
    <w:p w:rsidR="00345AAB" w:rsidRPr="00452D0F" w:rsidRDefault="00345AAB" w:rsidP="00345AAB">
      <w:pPr>
        <w:widowControl w:val="0"/>
        <w:jc w:val="center"/>
        <w:rPr>
          <w:szCs w:val="28"/>
        </w:rPr>
      </w:pPr>
    </w:p>
    <w:p w:rsidR="00345AAB" w:rsidRPr="00452D0F" w:rsidRDefault="00345AAB" w:rsidP="00345AAB">
      <w:pPr>
        <w:widowControl w:val="0"/>
        <w:ind w:right="-104"/>
        <w:rPr>
          <w:u w:val="single"/>
        </w:rPr>
      </w:pPr>
      <w:r w:rsidRPr="00452D0F">
        <w:rPr>
          <w:u w:val="single"/>
        </w:rPr>
        <w:t xml:space="preserve">                                                  «Психологія управління»                                            </w:t>
      </w:r>
      <w:r w:rsidRPr="00452D0F">
        <w:rPr>
          <w:color w:val="FFFFFF"/>
          <w:u w:val="single"/>
        </w:rPr>
        <w:t>.</w:t>
      </w:r>
    </w:p>
    <w:p w:rsidR="00345AAB" w:rsidRPr="00452D0F" w:rsidRDefault="00345AAB" w:rsidP="00345AAB">
      <w:pPr>
        <w:widowControl w:val="0"/>
        <w:jc w:val="center"/>
        <w:rPr>
          <w:sz w:val="16"/>
        </w:rPr>
      </w:pPr>
      <w:r w:rsidRPr="00452D0F">
        <w:rPr>
          <w:sz w:val="16"/>
        </w:rPr>
        <w:t>(шифр і назва навчальної дисципліни)</w:t>
      </w:r>
    </w:p>
    <w:p w:rsidR="00345AAB" w:rsidRPr="00452D0F" w:rsidRDefault="00345AAB" w:rsidP="00345AAB">
      <w:pPr>
        <w:widowControl w:val="0"/>
        <w:ind w:right="-104"/>
      </w:pPr>
      <w:r w:rsidRPr="00452D0F">
        <w:rPr>
          <w:szCs w:val="28"/>
        </w:rPr>
        <w:t>спеціальність</w:t>
      </w:r>
      <w:r w:rsidRPr="00452D0F">
        <w:rPr>
          <w:szCs w:val="28"/>
          <w:u w:val="single"/>
        </w:rPr>
        <w:t xml:space="preserve">                                051 «Економіка»                                                      </w:t>
      </w:r>
      <w:r w:rsidRPr="00452D0F">
        <w:rPr>
          <w:color w:val="FFFFFF"/>
          <w:szCs w:val="28"/>
          <w:u w:val="single"/>
        </w:rPr>
        <w:t>.</w:t>
      </w:r>
    </w:p>
    <w:p w:rsidR="00345AAB" w:rsidRPr="00452D0F" w:rsidRDefault="00345AAB" w:rsidP="00345AAB">
      <w:pPr>
        <w:widowControl w:val="0"/>
        <w:jc w:val="center"/>
        <w:rPr>
          <w:sz w:val="16"/>
        </w:rPr>
      </w:pPr>
      <w:r w:rsidRPr="00452D0F">
        <w:rPr>
          <w:sz w:val="16"/>
        </w:rPr>
        <w:t>(шифр і назва напряму підготовки)</w:t>
      </w:r>
    </w:p>
    <w:p w:rsidR="00345AAB" w:rsidRPr="00452D0F" w:rsidRDefault="00345AAB" w:rsidP="00345AAB">
      <w:pPr>
        <w:widowControl w:val="0"/>
        <w:ind w:right="-104"/>
        <w:rPr>
          <w:u w:val="single"/>
        </w:rPr>
      </w:pPr>
      <w:r w:rsidRPr="00452D0F">
        <w:t>освітньо-професійна програма</w:t>
      </w:r>
      <w:r w:rsidRPr="00452D0F">
        <w:rPr>
          <w:u w:val="single"/>
        </w:rPr>
        <w:t xml:space="preserve"> «Креативна економіка та управління персоналом» </w:t>
      </w:r>
    </w:p>
    <w:p w:rsidR="00345AAB" w:rsidRPr="00452D0F" w:rsidRDefault="00345AAB" w:rsidP="00345AAB">
      <w:pPr>
        <w:widowControl w:val="0"/>
        <w:ind w:right="-104"/>
        <w:rPr>
          <w:szCs w:val="28"/>
        </w:rPr>
      </w:pPr>
    </w:p>
    <w:p w:rsidR="00345AAB" w:rsidRPr="00452D0F" w:rsidRDefault="00345AAB" w:rsidP="00345AAB">
      <w:pPr>
        <w:widowControl w:val="0"/>
        <w:ind w:right="-104"/>
      </w:pPr>
      <w:r w:rsidRPr="00452D0F">
        <w:rPr>
          <w:szCs w:val="28"/>
        </w:rPr>
        <w:t>факультет</w:t>
      </w:r>
      <w:r w:rsidRPr="00452D0F">
        <w:rPr>
          <w:szCs w:val="28"/>
          <w:u w:val="single"/>
        </w:rPr>
        <w:t xml:space="preserve">                               економіки та менеджменту                                           </w:t>
      </w:r>
      <w:r w:rsidRPr="00452D0F">
        <w:rPr>
          <w:color w:val="FFFFFF"/>
          <w:szCs w:val="28"/>
          <w:u w:val="single"/>
        </w:rPr>
        <w:t>.</w:t>
      </w:r>
    </w:p>
    <w:p w:rsidR="00345AAB" w:rsidRPr="00452D0F" w:rsidRDefault="00345AAB" w:rsidP="00345AAB">
      <w:pPr>
        <w:widowControl w:val="0"/>
        <w:jc w:val="center"/>
        <w:rPr>
          <w:sz w:val="16"/>
        </w:rPr>
      </w:pPr>
      <w:r w:rsidRPr="00452D0F">
        <w:rPr>
          <w:sz w:val="16"/>
        </w:rPr>
        <w:t>(назва факультету)</w:t>
      </w:r>
    </w:p>
    <w:p w:rsidR="00345AAB" w:rsidRPr="00452D0F" w:rsidRDefault="00345AAB" w:rsidP="00345AAB">
      <w:pPr>
        <w:widowControl w:val="0"/>
        <w:jc w:val="both"/>
      </w:pPr>
    </w:p>
    <w:p w:rsidR="00345AAB" w:rsidRPr="00452D0F" w:rsidRDefault="00345AAB" w:rsidP="00345AAB">
      <w:pPr>
        <w:widowControl w:val="0"/>
        <w:jc w:val="both"/>
      </w:pPr>
    </w:p>
    <w:p w:rsidR="00345AAB" w:rsidRPr="00452D0F" w:rsidRDefault="00345AAB" w:rsidP="00345AAB">
      <w:pPr>
        <w:widowControl w:val="0"/>
        <w:jc w:val="both"/>
      </w:pPr>
    </w:p>
    <w:p w:rsidR="00345AAB" w:rsidRPr="00452D0F" w:rsidRDefault="00345AAB" w:rsidP="00345AAB">
      <w:pPr>
        <w:widowControl w:val="0"/>
        <w:jc w:val="both"/>
      </w:pPr>
    </w:p>
    <w:p w:rsidR="00345AAB" w:rsidRPr="00452D0F" w:rsidRDefault="00345AAB" w:rsidP="00345AAB">
      <w:pPr>
        <w:widowControl w:val="0"/>
        <w:jc w:val="both"/>
      </w:pPr>
    </w:p>
    <w:p w:rsidR="00345AAB" w:rsidRPr="00452D0F" w:rsidRDefault="00345AAB" w:rsidP="00345AAB">
      <w:pPr>
        <w:widowControl w:val="0"/>
        <w:jc w:val="both"/>
      </w:pPr>
    </w:p>
    <w:p w:rsidR="00345AAB" w:rsidRPr="00452D0F" w:rsidRDefault="00345AAB" w:rsidP="00345AAB">
      <w:pPr>
        <w:widowControl w:val="0"/>
        <w:jc w:val="both"/>
      </w:pPr>
    </w:p>
    <w:p w:rsidR="00345AAB" w:rsidRPr="00452D0F" w:rsidRDefault="00345AAB" w:rsidP="00345AAB">
      <w:pPr>
        <w:widowControl w:val="0"/>
        <w:jc w:val="both"/>
      </w:pPr>
    </w:p>
    <w:p w:rsidR="00345AAB" w:rsidRPr="00452D0F" w:rsidRDefault="00345AAB" w:rsidP="00345AAB">
      <w:pPr>
        <w:widowControl w:val="0"/>
        <w:jc w:val="both"/>
      </w:pPr>
    </w:p>
    <w:p w:rsidR="00345AAB" w:rsidRPr="00452D0F" w:rsidRDefault="008C5B29" w:rsidP="00345AAB">
      <w:pPr>
        <w:widowControl w:val="0"/>
        <w:jc w:val="center"/>
      </w:pPr>
      <w:r>
        <w:t>Житомир, 2019–2020</w:t>
      </w:r>
      <w:bookmarkStart w:id="0" w:name="_GoBack"/>
      <w:bookmarkEnd w:id="0"/>
      <w:r w:rsidR="00345AAB" w:rsidRPr="00452D0F">
        <w:t> </w:t>
      </w:r>
      <w:proofErr w:type="spellStart"/>
      <w:r w:rsidR="00345AAB" w:rsidRPr="00452D0F">
        <w:t>н.р</w:t>
      </w:r>
      <w:proofErr w:type="spellEnd"/>
      <w:r w:rsidR="00345AAB" w:rsidRPr="00452D0F">
        <w:t>.</w:t>
      </w:r>
    </w:p>
    <w:p w:rsidR="00345AAB" w:rsidRPr="00452D0F" w:rsidRDefault="00345AAB" w:rsidP="00345AAB">
      <w:pPr>
        <w:widowControl w:val="0"/>
        <w:ind w:firstLine="567"/>
        <w:jc w:val="both"/>
      </w:pPr>
      <w:r w:rsidRPr="00452D0F">
        <w:br w:type="page"/>
      </w:r>
      <w:r w:rsidR="002808F1">
        <w:lastRenderedPageBreak/>
        <w:t>П</w:t>
      </w:r>
      <w:r w:rsidRPr="00452D0F">
        <w:t xml:space="preserve">рограма з навчальної  дисципліни </w:t>
      </w:r>
      <w:r w:rsidRPr="00452D0F">
        <w:rPr>
          <w:color w:val="FFFFFF"/>
        </w:rPr>
        <w:t>.</w:t>
      </w:r>
      <w:r w:rsidRPr="00452D0F">
        <w:t>«Психологія управління»</w:t>
      </w:r>
      <w:r w:rsidRPr="00452D0F">
        <w:rPr>
          <w:color w:val="FFFFFF"/>
          <w:u w:val="single"/>
        </w:rPr>
        <w:t xml:space="preserve">. </w:t>
      </w:r>
      <w:r w:rsidRPr="00452D0F">
        <w:t>для студентів зі спеціальності 051 «Економіка» (освітньо-професійна програма: «Креативна економіка та управління персоналом»).</w:t>
      </w:r>
    </w:p>
    <w:p w:rsidR="00345AAB" w:rsidRPr="00452D0F" w:rsidRDefault="00345AAB" w:rsidP="00345AAB">
      <w:pPr>
        <w:widowControl w:val="0"/>
        <w:jc w:val="both"/>
      </w:pPr>
      <w:r w:rsidRPr="00452D0F">
        <w:t>«___» __________ 20__ р., 25 с.</w:t>
      </w:r>
    </w:p>
    <w:p w:rsidR="00345AAB" w:rsidRPr="00452D0F" w:rsidRDefault="00345AAB" w:rsidP="00345AAB">
      <w:pPr>
        <w:widowControl w:val="0"/>
        <w:ind w:firstLine="567"/>
        <w:jc w:val="both"/>
      </w:pPr>
    </w:p>
    <w:p w:rsidR="00345AAB" w:rsidRPr="00452D0F" w:rsidRDefault="00345AAB" w:rsidP="00345AAB">
      <w:pPr>
        <w:widowControl w:val="0"/>
        <w:ind w:firstLine="567"/>
        <w:jc w:val="both"/>
        <w:rPr>
          <w:szCs w:val="28"/>
        </w:rPr>
      </w:pPr>
      <w:r w:rsidRPr="00452D0F">
        <w:rPr>
          <w:bCs/>
        </w:rPr>
        <w:t xml:space="preserve">Розробники: </w:t>
      </w:r>
      <w:proofErr w:type="spellStart"/>
      <w:r>
        <w:rPr>
          <w:szCs w:val="28"/>
        </w:rPr>
        <w:t>к.е.н</w:t>
      </w:r>
      <w:proofErr w:type="spellEnd"/>
      <w:r>
        <w:rPr>
          <w:szCs w:val="28"/>
        </w:rPr>
        <w:t>., доц. Богоявленська Ю.В.</w:t>
      </w:r>
      <w:r w:rsidRPr="00452D0F">
        <w:rPr>
          <w:szCs w:val="28"/>
        </w:rPr>
        <w:t xml:space="preserve">, </w:t>
      </w:r>
      <w:r>
        <w:rPr>
          <w:szCs w:val="28"/>
        </w:rPr>
        <w:t>завідувач</w:t>
      </w:r>
      <w:r w:rsidRPr="00452D0F">
        <w:rPr>
          <w:szCs w:val="28"/>
        </w:rPr>
        <w:t xml:space="preserve"> кафедри управління персоналом та економіки праці.</w:t>
      </w:r>
    </w:p>
    <w:p w:rsidR="00345AAB" w:rsidRPr="00452D0F" w:rsidRDefault="00345AAB" w:rsidP="00345AAB">
      <w:pPr>
        <w:widowControl w:val="0"/>
        <w:ind w:firstLine="567"/>
        <w:jc w:val="both"/>
      </w:pPr>
    </w:p>
    <w:p w:rsidR="00345AAB" w:rsidRPr="00452D0F" w:rsidRDefault="002808F1" w:rsidP="00345AAB">
      <w:pPr>
        <w:widowControl w:val="0"/>
        <w:ind w:firstLine="567"/>
        <w:jc w:val="both"/>
        <w:rPr>
          <w:b/>
          <w:i/>
          <w:szCs w:val="28"/>
        </w:rPr>
      </w:pPr>
      <w:r>
        <w:rPr>
          <w:szCs w:val="28"/>
        </w:rPr>
        <w:t>П</w:t>
      </w:r>
      <w:r w:rsidR="00345AAB" w:rsidRPr="00452D0F">
        <w:rPr>
          <w:szCs w:val="28"/>
        </w:rPr>
        <w:t xml:space="preserve">рограма затверджена на засіданні </w:t>
      </w:r>
      <w:r w:rsidR="00345AAB" w:rsidRPr="00452D0F">
        <w:rPr>
          <w:bCs/>
          <w:iCs/>
          <w:szCs w:val="28"/>
        </w:rPr>
        <w:t>кафедри управління персоналом та економіки праці Житомирського державного технологічного університету.</w:t>
      </w:r>
    </w:p>
    <w:p w:rsidR="00345AAB" w:rsidRPr="00452D0F" w:rsidRDefault="00345AAB" w:rsidP="00345AAB">
      <w:pPr>
        <w:widowControl w:val="0"/>
        <w:ind w:firstLine="567"/>
        <w:rPr>
          <w:szCs w:val="28"/>
        </w:rPr>
      </w:pPr>
      <w:r w:rsidRPr="00452D0F">
        <w:rPr>
          <w:szCs w:val="28"/>
        </w:rPr>
        <w:t>Протокол №____________ від «____» ___________ 20__ р.</w:t>
      </w:r>
    </w:p>
    <w:p w:rsidR="00345AAB" w:rsidRPr="00452D0F" w:rsidRDefault="00345AAB" w:rsidP="00345AAB">
      <w:pPr>
        <w:widowControl w:val="0"/>
        <w:ind w:firstLine="567"/>
        <w:rPr>
          <w:szCs w:val="28"/>
        </w:rPr>
      </w:pPr>
    </w:p>
    <w:p w:rsidR="00345AAB" w:rsidRPr="00452D0F" w:rsidRDefault="00345AAB" w:rsidP="00345AAB">
      <w:pPr>
        <w:widowControl w:val="0"/>
        <w:ind w:firstLine="567"/>
        <w:rPr>
          <w:szCs w:val="28"/>
        </w:rPr>
      </w:pPr>
    </w:p>
    <w:p w:rsidR="00345AAB" w:rsidRPr="00452D0F" w:rsidRDefault="00345AAB" w:rsidP="00345AAB">
      <w:pPr>
        <w:widowControl w:val="0"/>
        <w:rPr>
          <w:szCs w:val="28"/>
        </w:rPr>
      </w:pPr>
      <w:r w:rsidRPr="00452D0F">
        <w:rPr>
          <w:szCs w:val="28"/>
        </w:rPr>
        <w:t xml:space="preserve">Завідувач кафедри управління </w:t>
      </w:r>
    </w:p>
    <w:p w:rsidR="00345AAB" w:rsidRPr="00452D0F" w:rsidRDefault="00345AAB" w:rsidP="00345AAB">
      <w:pPr>
        <w:widowControl w:val="0"/>
        <w:rPr>
          <w:szCs w:val="28"/>
        </w:rPr>
      </w:pPr>
      <w:r w:rsidRPr="00452D0F">
        <w:rPr>
          <w:szCs w:val="28"/>
        </w:rPr>
        <w:t>персоналом та е</w:t>
      </w:r>
      <w:r>
        <w:rPr>
          <w:szCs w:val="28"/>
        </w:rPr>
        <w:t>кономіки праці</w:t>
      </w:r>
      <w:r>
        <w:rPr>
          <w:szCs w:val="28"/>
        </w:rPr>
        <w:tab/>
        <w:t>_______________</w:t>
      </w:r>
      <w:r>
        <w:rPr>
          <w:szCs w:val="28"/>
        </w:rPr>
        <w:tab/>
        <w:t xml:space="preserve">       </w:t>
      </w:r>
      <w:r w:rsidRPr="00452D0F">
        <w:rPr>
          <w:szCs w:val="28"/>
          <w:u w:val="single"/>
        </w:rPr>
        <w:t>(Ю.В. Богоявленська)</w:t>
      </w:r>
    </w:p>
    <w:p w:rsidR="00345AAB" w:rsidRPr="00452D0F" w:rsidRDefault="00345AAB" w:rsidP="00345AAB">
      <w:pPr>
        <w:widowControl w:val="0"/>
        <w:ind w:left="4248" w:firstLine="708"/>
        <w:rPr>
          <w:sz w:val="16"/>
          <w:szCs w:val="16"/>
        </w:rPr>
      </w:pPr>
      <w:r w:rsidRPr="00452D0F">
        <w:rPr>
          <w:sz w:val="16"/>
          <w:szCs w:val="16"/>
        </w:rPr>
        <w:t>(підпис)</w:t>
      </w:r>
      <w:r w:rsidRPr="00452D0F">
        <w:rPr>
          <w:sz w:val="16"/>
          <w:szCs w:val="16"/>
        </w:rPr>
        <w:tab/>
      </w:r>
      <w:r w:rsidRPr="00452D0F">
        <w:rPr>
          <w:sz w:val="16"/>
          <w:szCs w:val="16"/>
        </w:rPr>
        <w:tab/>
      </w:r>
      <w:r w:rsidRPr="00452D0F">
        <w:rPr>
          <w:sz w:val="16"/>
          <w:szCs w:val="16"/>
        </w:rPr>
        <w:tab/>
      </w:r>
      <w:r w:rsidRPr="00452D0F">
        <w:rPr>
          <w:sz w:val="16"/>
          <w:szCs w:val="16"/>
        </w:rPr>
        <w:tab/>
        <w:t>(ініціали, прізвище)</w:t>
      </w:r>
    </w:p>
    <w:p w:rsidR="00345AAB" w:rsidRPr="00452D0F" w:rsidRDefault="00345AAB" w:rsidP="00345AAB">
      <w:pPr>
        <w:widowControl w:val="0"/>
        <w:ind w:firstLine="567"/>
        <w:jc w:val="right"/>
        <w:rPr>
          <w:szCs w:val="28"/>
        </w:rPr>
      </w:pPr>
      <w:r w:rsidRPr="00452D0F">
        <w:rPr>
          <w:szCs w:val="28"/>
        </w:rPr>
        <w:t>«____» ___________ 20__ р.</w:t>
      </w:r>
    </w:p>
    <w:p w:rsidR="00345AAB" w:rsidRPr="00452D0F" w:rsidRDefault="00345AAB" w:rsidP="00345AAB">
      <w:pPr>
        <w:widowControl w:val="0"/>
        <w:ind w:firstLine="567"/>
        <w:jc w:val="right"/>
      </w:pPr>
    </w:p>
    <w:p w:rsidR="00345AAB" w:rsidRPr="00452D0F" w:rsidRDefault="00345AAB" w:rsidP="00345AAB">
      <w:pPr>
        <w:widowControl w:val="0"/>
        <w:ind w:firstLine="567"/>
        <w:rPr>
          <w:szCs w:val="28"/>
          <w:u w:val="single"/>
        </w:rPr>
      </w:pPr>
      <w:r w:rsidRPr="00452D0F">
        <w:rPr>
          <w:szCs w:val="28"/>
        </w:rPr>
        <w:t>Схвалено науково-методичною радою</w:t>
      </w:r>
      <w:r w:rsidRPr="00452D0F">
        <w:rPr>
          <w:color w:val="FFFFFF"/>
          <w:szCs w:val="28"/>
          <w:u w:val="single"/>
        </w:rPr>
        <w:t>.</w:t>
      </w:r>
      <w:r w:rsidRPr="00452D0F">
        <w:rPr>
          <w:szCs w:val="28"/>
          <w:u w:val="single"/>
        </w:rPr>
        <w:t xml:space="preserve"> факультету  економіки  та  менеджменту</w:t>
      </w:r>
    </w:p>
    <w:p w:rsidR="00345AAB" w:rsidRPr="00452D0F" w:rsidRDefault="00345AAB" w:rsidP="00345AAB">
      <w:pPr>
        <w:widowControl w:val="0"/>
        <w:rPr>
          <w:szCs w:val="28"/>
        </w:rPr>
      </w:pPr>
      <w:r w:rsidRPr="00452D0F">
        <w:rPr>
          <w:szCs w:val="28"/>
        </w:rPr>
        <w:t>Протокол №____________ від «____» ___________ 20__ р.</w:t>
      </w:r>
    </w:p>
    <w:p w:rsidR="00345AAB" w:rsidRPr="00452D0F" w:rsidRDefault="00345AAB" w:rsidP="00345AAB">
      <w:pPr>
        <w:widowControl w:val="0"/>
      </w:pPr>
    </w:p>
    <w:p w:rsidR="00345AAB" w:rsidRPr="00452D0F" w:rsidRDefault="00345AAB" w:rsidP="00345AAB">
      <w:pPr>
        <w:widowControl w:val="0"/>
      </w:pPr>
    </w:p>
    <w:p w:rsidR="00345AAB" w:rsidRPr="00452D0F" w:rsidRDefault="00345AAB" w:rsidP="00345AAB">
      <w:pPr>
        <w:widowControl w:val="0"/>
        <w:rPr>
          <w:szCs w:val="28"/>
        </w:rPr>
      </w:pPr>
      <w:r w:rsidRPr="00452D0F">
        <w:rPr>
          <w:szCs w:val="28"/>
        </w:rPr>
        <w:t xml:space="preserve">Голова </w:t>
      </w:r>
      <w:r w:rsidRPr="00452D0F">
        <w:t xml:space="preserve">___________________ </w:t>
      </w:r>
      <w:r w:rsidRPr="00452D0F">
        <w:tab/>
      </w:r>
      <w:r w:rsidRPr="00452D0F">
        <w:tab/>
      </w:r>
      <w:r>
        <w:rPr>
          <w:szCs w:val="28"/>
        </w:rPr>
        <w:t>_______________</w:t>
      </w:r>
      <w:r>
        <w:rPr>
          <w:szCs w:val="28"/>
        </w:rPr>
        <w:tab/>
        <w:t xml:space="preserve">    </w:t>
      </w:r>
      <w:r w:rsidRPr="00452D0F">
        <w:rPr>
          <w:szCs w:val="28"/>
          <w:u w:val="single"/>
        </w:rPr>
        <w:t>(О.Г. Денисюк)</w:t>
      </w:r>
    </w:p>
    <w:p w:rsidR="00345AAB" w:rsidRPr="00452D0F" w:rsidRDefault="00345AAB" w:rsidP="00345AAB">
      <w:pPr>
        <w:widowControl w:val="0"/>
        <w:ind w:left="4248" w:firstLine="708"/>
        <w:rPr>
          <w:sz w:val="16"/>
          <w:szCs w:val="16"/>
        </w:rPr>
      </w:pPr>
      <w:r w:rsidRPr="00452D0F">
        <w:rPr>
          <w:sz w:val="16"/>
          <w:szCs w:val="16"/>
        </w:rPr>
        <w:t>(підпис)</w:t>
      </w:r>
      <w:r w:rsidRPr="00452D0F">
        <w:rPr>
          <w:sz w:val="16"/>
          <w:szCs w:val="16"/>
        </w:rPr>
        <w:tab/>
      </w:r>
      <w:r w:rsidRPr="00452D0F">
        <w:rPr>
          <w:sz w:val="16"/>
          <w:szCs w:val="16"/>
        </w:rPr>
        <w:tab/>
      </w:r>
      <w:r w:rsidRPr="00452D0F">
        <w:rPr>
          <w:sz w:val="16"/>
          <w:szCs w:val="16"/>
        </w:rPr>
        <w:tab/>
        <w:t xml:space="preserve">                (ініціали, прізвище)</w:t>
      </w:r>
    </w:p>
    <w:p w:rsidR="00345AAB" w:rsidRPr="00452D0F" w:rsidRDefault="00345AAB" w:rsidP="00345AAB">
      <w:pPr>
        <w:widowControl w:val="0"/>
        <w:ind w:left="6012" w:firstLine="360"/>
        <w:jc w:val="right"/>
      </w:pPr>
      <w:r w:rsidRPr="00452D0F">
        <w:rPr>
          <w:szCs w:val="28"/>
        </w:rPr>
        <w:t>«____» ___________ 20__ р.</w:t>
      </w:r>
    </w:p>
    <w:p w:rsidR="00345AAB" w:rsidRPr="00452D0F" w:rsidRDefault="00345AAB" w:rsidP="00345AAB">
      <w:pPr>
        <w:widowControl w:val="0"/>
        <w:jc w:val="both"/>
      </w:pPr>
    </w:p>
    <w:p w:rsidR="00345AAB" w:rsidRPr="00452D0F" w:rsidRDefault="00345AAB" w:rsidP="00345AAB">
      <w:pPr>
        <w:widowControl w:val="0"/>
        <w:jc w:val="both"/>
      </w:pPr>
    </w:p>
    <w:p w:rsidR="00345AAB" w:rsidRPr="00452D0F" w:rsidRDefault="00345AAB" w:rsidP="00345AAB">
      <w:pPr>
        <w:widowControl w:val="0"/>
        <w:jc w:val="both"/>
      </w:pPr>
    </w:p>
    <w:p w:rsidR="00345AAB" w:rsidRPr="00452D0F" w:rsidRDefault="00345AAB" w:rsidP="00345AAB">
      <w:pPr>
        <w:widowControl w:val="0"/>
        <w:jc w:val="both"/>
      </w:pPr>
    </w:p>
    <w:p w:rsidR="00345AAB" w:rsidRPr="00452D0F" w:rsidRDefault="00345AAB" w:rsidP="00345AAB">
      <w:pPr>
        <w:widowControl w:val="0"/>
        <w:jc w:val="both"/>
      </w:pPr>
    </w:p>
    <w:p w:rsidR="00345AAB" w:rsidRPr="00452D0F" w:rsidRDefault="00345AAB" w:rsidP="00345AAB">
      <w:pPr>
        <w:widowControl w:val="0"/>
        <w:jc w:val="both"/>
      </w:pPr>
    </w:p>
    <w:p w:rsidR="00345AAB" w:rsidRPr="00452D0F" w:rsidRDefault="00345AAB" w:rsidP="00345AAB">
      <w:pPr>
        <w:widowControl w:val="0"/>
        <w:jc w:val="both"/>
      </w:pPr>
    </w:p>
    <w:p w:rsidR="00345AAB" w:rsidRPr="00452D0F" w:rsidRDefault="00345AAB" w:rsidP="00345AAB">
      <w:pPr>
        <w:widowControl w:val="0"/>
        <w:jc w:val="both"/>
      </w:pPr>
    </w:p>
    <w:p w:rsidR="00345AAB" w:rsidRPr="00452D0F" w:rsidRDefault="00345AAB" w:rsidP="00345AAB">
      <w:pPr>
        <w:widowControl w:val="0"/>
        <w:jc w:val="both"/>
      </w:pPr>
    </w:p>
    <w:p w:rsidR="00345AAB" w:rsidRPr="00452D0F" w:rsidRDefault="00345AAB" w:rsidP="00345AAB">
      <w:pPr>
        <w:widowControl w:val="0"/>
        <w:jc w:val="both"/>
      </w:pPr>
    </w:p>
    <w:p w:rsidR="00345AAB" w:rsidRPr="00452D0F" w:rsidRDefault="00345AAB" w:rsidP="00345AAB">
      <w:pPr>
        <w:widowControl w:val="0"/>
        <w:jc w:val="both"/>
      </w:pPr>
    </w:p>
    <w:p w:rsidR="00345AAB" w:rsidRPr="00452D0F" w:rsidRDefault="00345AAB" w:rsidP="00345AAB">
      <w:pPr>
        <w:widowControl w:val="0"/>
        <w:jc w:val="both"/>
      </w:pPr>
    </w:p>
    <w:p w:rsidR="00345AAB" w:rsidRPr="00452D0F" w:rsidRDefault="00345AAB" w:rsidP="00345AAB">
      <w:pPr>
        <w:widowControl w:val="0"/>
        <w:jc w:val="both"/>
      </w:pPr>
    </w:p>
    <w:p w:rsidR="00345AAB" w:rsidRPr="00452D0F" w:rsidRDefault="00345AAB" w:rsidP="00345AAB">
      <w:pPr>
        <w:widowControl w:val="0"/>
        <w:jc w:val="right"/>
      </w:pPr>
      <w:r w:rsidRPr="00452D0F">
        <w:sym w:font="Symbol" w:char="F0D3"/>
      </w:r>
      <w:r w:rsidRPr="00452D0F">
        <w:t xml:space="preserve"> Житомирський державний технологічний університет</w:t>
      </w:r>
    </w:p>
    <w:p w:rsidR="00345AAB" w:rsidRPr="00452D0F" w:rsidRDefault="00345AAB" w:rsidP="00345AAB">
      <w:pPr>
        <w:widowControl w:val="0"/>
        <w:jc w:val="right"/>
      </w:pPr>
      <w:r w:rsidRPr="00452D0F">
        <w:sym w:font="Symbol" w:char="F0D3"/>
      </w:r>
      <w:r w:rsidRPr="00452D0F">
        <w:t xml:space="preserve"> </w:t>
      </w:r>
      <w:r>
        <w:t>Ю.В. </w:t>
      </w:r>
      <w:proofErr w:type="spellStart"/>
      <w:r>
        <w:t>Богоявленська</w:t>
      </w:r>
      <w:proofErr w:type="spellEnd"/>
      <w:r w:rsidRPr="00452D0F">
        <w:t>, 2018–2019 </w:t>
      </w:r>
      <w:proofErr w:type="spellStart"/>
      <w:r w:rsidRPr="00452D0F">
        <w:t>н.р</w:t>
      </w:r>
      <w:proofErr w:type="spellEnd"/>
      <w:r w:rsidRPr="00452D0F">
        <w:t>.</w:t>
      </w:r>
    </w:p>
    <w:p w:rsidR="00345AAB" w:rsidRDefault="00345AAB" w:rsidP="006C0A51">
      <w:pPr>
        <w:jc w:val="center"/>
        <w:rPr>
          <w:b/>
          <w:bCs/>
          <w:caps/>
        </w:rPr>
      </w:pPr>
    </w:p>
    <w:p w:rsidR="00345AAB" w:rsidRDefault="00345AAB" w:rsidP="006C0A51">
      <w:pPr>
        <w:jc w:val="center"/>
        <w:rPr>
          <w:b/>
          <w:bCs/>
          <w:caps/>
        </w:rPr>
      </w:pPr>
    </w:p>
    <w:p w:rsidR="00345AAB" w:rsidRDefault="00345AAB" w:rsidP="006C0A51">
      <w:pPr>
        <w:jc w:val="center"/>
        <w:rPr>
          <w:b/>
          <w:bCs/>
          <w:caps/>
        </w:rPr>
      </w:pPr>
    </w:p>
    <w:p w:rsidR="00345AAB" w:rsidRDefault="00345AAB" w:rsidP="006C0A51">
      <w:pPr>
        <w:jc w:val="center"/>
        <w:rPr>
          <w:b/>
          <w:bCs/>
          <w:caps/>
        </w:rPr>
      </w:pPr>
    </w:p>
    <w:p w:rsidR="00345AAB" w:rsidRDefault="00345AAB" w:rsidP="006C0A51">
      <w:pPr>
        <w:jc w:val="center"/>
        <w:rPr>
          <w:b/>
          <w:bCs/>
          <w:caps/>
        </w:rPr>
      </w:pPr>
    </w:p>
    <w:p w:rsidR="00345AAB" w:rsidRDefault="00345AAB" w:rsidP="006C0A51">
      <w:pPr>
        <w:jc w:val="center"/>
        <w:rPr>
          <w:b/>
          <w:bCs/>
          <w:caps/>
        </w:rPr>
      </w:pPr>
    </w:p>
    <w:p w:rsidR="00345AAB" w:rsidRDefault="00345AAB" w:rsidP="006C0A51">
      <w:pPr>
        <w:jc w:val="center"/>
        <w:rPr>
          <w:b/>
          <w:bCs/>
          <w:caps/>
        </w:rPr>
      </w:pPr>
    </w:p>
    <w:p w:rsidR="00345AAB" w:rsidRDefault="00345AAB" w:rsidP="006C0A51">
      <w:pPr>
        <w:jc w:val="center"/>
        <w:rPr>
          <w:b/>
          <w:bCs/>
          <w:caps/>
        </w:rPr>
      </w:pPr>
    </w:p>
    <w:p w:rsidR="00345AAB" w:rsidRDefault="00345AAB" w:rsidP="006C0A51">
      <w:pPr>
        <w:jc w:val="center"/>
        <w:rPr>
          <w:b/>
          <w:bCs/>
          <w:caps/>
        </w:rPr>
      </w:pPr>
    </w:p>
    <w:p w:rsidR="00345AAB" w:rsidRDefault="00345AAB" w:rsidP="006C0A51">
      <w:pPr>
        <w:jc w:val="center"/>
        <w:rPr>
          <w:b/>
          <w:bCs/>
          <w:caps/>
        </w:rPr>
      </w:pPr>
    </w:p>
    <w:p w:rsidR="00345AAB" w:rsidRDefault="00345AAB" w:rsidP="006C0A51">
      <w:pPr>
        <w:jc w:val="center"/>
        <w:rPr>
          <w:b/>
          <w:bCs/>
          <w:caps/>
        </w:rPr>
      </w:pPr>
    </w:p>
    <w:p w:rsidR="00345AAB" w:rsidRDefault="00345AAB" w:rsidP="006C0A51">
      <w:pPr>
        <w:jc w:val="center"/>
        <w:rPr>
          <w:b/>
          <w:bCs/>
          <w:caps/>
        </w:rPr>
      </w:pPr>
    </w:p>
    <w:p w:rsidR="00345AAB" w:rsidRDefault="00345AAB" w:rsidP="006C0A51">
      <w:pPr>
        <w:jc w:val="center"/>
        <w:rPr>
          <w:b/>
          <w:bCs/>
          <w:caps/>
        </w:rPr>
      </w:pPr>
    </w:p>
    <w:p w:rsidR="00AA246D" w:rsidRPr="00DC010F" w:rsidRDefault="00AA246D" w:rsidP="006C0A51">
      <w:pPr>
        <w:jc w:val="center"/>
        <w:rPr>
          <w:b/>
          <w:bCs/>
          <w:caps/>
        </w:rPr>
      </w:pPr>
      <w:r w:rsidRPr="00DC010F">
        <w:rPr>
          <w:b/>
          <w:bCs/>
          <w:caps/>
        </w:rPr>
        <w:lastRenderedPageBreak/>
        <w:t>Вступ</w:t>
      </w:r>
    </w:p>
    <w:p w:rsidR="00AA246D" w:rsidRPr="00DC010F" w:rsidRDefault="00AA246D" w:rsidP="006C0A51">
      <w:pPr>
        <w:jc w:val="center"/>
        <w:rPr>
          <w:b/>
          <w:bCs/>
          <w:caps/>
        </w:rPr>
      </w:pPr>
    </w:p>
    <w:p w:rsidR="00AA246D" w:rsidRPr="00DC010F" w:rsidRDefault="00AA246D" w:rsidP="008B2873">
      <w:pPr>
        <w:ind w:firstLine="567"/>
        <w:jc w:val="both"/>
      </w:pPr>
      <w:r w:rsidRPr="00DC010F">
        <w:t xml:space="preserve">Програма вивчення дисципліни «Психологія управління» складена у відповідності до місця та значення за структурно-логічною схемою, передбаченою освітньо-професійною програмою підготовки по спеціальності </w:t>
      </w:r>
      <w:r w:rsidR="002808F1">
        <w:t xml:space="preserve">051 </w:t>
      </w:r>
      <w:r w:rsidRPr="00DC010F">
        <w:t>«</w:t>
      </w:r>
      <w:r w:rsidR="002808F1" w:rsidRPr="00DC010F">
        <w:t>Е</w:t>
      </w:r>
      <w:r w:rsidRPr="00DC010F">
        <w:t>кономіка».</w:t>
      </w:r>
    </w:p>
    <w:p w:rsidR="00AA246D" w:rsidRPr="00DC010F" w:rsidRDefault="00AA246D" w:rsidP="008B2873">
      <w:pPr>
        <w:ind w:firstLine="567"/>
        <w:jc w:val="both"/>
      </w:pPr>
      <w:r w:rsidRPr="00DC010F">
        <w:rPr>
          <w:b/>
        </w:rPr>
        <w:t xml:space="preserve">Предмет навчальної дисципліни: </w:t>
      </w:r>
      <w:r w:rsidRPr="00DC010F">
        <w:t>психологічні аспекти трудової діяльності в умовах управлінських відносин, в тому числі: психологічні аспекти змісту та структури управлінської діяльності, психологічні особливості стилів управління, психологічні аспекти прийняття управлінських рішень, психологічні закономірності ділового спілкування, психологічні передумови попередження та подолання конфліктів, а також формування сприятливого соціально-психологічного клімату у трудовому колективі.</w:t>
      </w:r>
    </w:p>
    <w:p w:rsidR="00AA246D" w:rsidRPr="00DC010F" w:rsidRDefault="00AA246D" w:rsidP="008B2873">
      <w:pPr>
        <w:ind w:firstLine="567"/>
        <w:jc w:val="both"/>
      </w:pPr>
      <w:r w:rsidRPr="00DC010F">
        <w:rPr>
          <w:b/>
        </w:rPr>
        <w:t xml:space="preserve">Міждисциплінарні зв’язки. </w:t>
      </w:r>
      <w:r w:rsidRPr="00DC010F">
        <w:t>Дисципліна «Психологія управління» викладається після вивчення дисциплін «Основи психології та педагогіки», «Управління персоналом», «Соціологія праці», «Основи менеджменту», «Операційний менеджмент».</w:t>
      </w:r>
    </w:p>
    <w:p w:rsidR="00AA246D" w:rsidRPr="00A0503F" w:rsidRDefault="00AA246D" w:rsidP="008B2873">
      <w:pPr>
        <w:ind w:firstLine="567"/>
        <w:jc w:val="both"/>
      </w:pPr>
      <w:r w:rsidRPr="00DC010F">
        <w:t xml:space="preserve">Програма навчальної дисципліни складається з таких </w:t>
      </w:r>
      <w:r w:rsidRPr="00A0503F">
        <w:t>змістових модулів:</w:t>
      </w:r>
    </w:p>
    <w:p w:rsidR="00AA246D" w:rsidRPr="00A0503F" w:rsidRDefault="00AA246D" w:rsidP="008B2873">
      <w:pPr>
        <w:ind w:firstLine="567"/>
        <w:jc w:val="both"/>
      </w:pPr>
      <w:r w:rsidRPr="00A0503F">
        <w:rPr>
          <w:b/>
          <w:bCs/>
        </w:rPr>
        <w:t>Змістовий модуль 1</w:t>
      </w:r>
      <w:r w:rsidRPr="00A0503F">
        <w:rPr>
          <w:b/>
        </w:rPr>
        <w:t>.</w:t>
      </w:r>
      <w:r w:rsidRPr="00A0503F">
        <w:t xml:space="preserve"> Теоретичні основи, закони та закономірності</w:t>
      </w:r>
      <w:r w:rsidRPr="00A0503F">
        <w:rPr>
          <w:lang w:val="ru-RU"/>
        </w:rPr>
        <w:t xml:space="preserve"> </w:t>
      </w:r>
      <w:r w:rsidRPr="00A0503F">
        <w:t>психології</w:t>
      </w:r>
      <w:r w:rsidRPr="00A0503F">
        <w:rPr>
          <w:lang w:val="ru-RU"/>
        </w:rPr>
        <w:t xml:space="preserve"> </w:t>
      </w:r>
      <w:r w:rsidRPr="00A0503F">
        <w:t>управління.</w:t>
      </w:r>
    </w:p>
    <w:p w:rsidR="00AA246D" w:rsidRPr="00A0503F" w:rsidRDefault="00AA246D" w:rsidP="008B2873">
      <w:pPr>
        <w:ind w:firstLine="567"/>
        <w:jc w:val="both"/>
      </w:pPr>
      <w:r w:rsidRPr="00A0503F">
        <w:rPr>
          <w:b/>
          <w:bCs/>
        </w:rPr>
        <w:t xml:space="preserve">Змістовий модуль </w:t>
      </w:r>
      <w:r>
        <w:rPr>
          <w:b/>
          <w:bCs/>
          <w:lang w:val="ru-RU"/>
        </w:rPr>
        <w:t>2</w:t>
      </w:r>
      <w:r w:rsidRPr="00A0503F">
        <w:rPr>
          <w:b/>
          <w:bCs/>
        </w:rPr>
        <w:t xml:space="preserve">. </w:t>
      </w:r>
      <w:r w:rsidRPr="00A0503F">
        <w:t>Методологія та евристичні можливості психології управління.</w:t>
      </w:r>
    </w:p>
    <w:p w:rsidR="00AA246D" w:rsidRPr="005670E5" w:rsidRDefault="00AA246D" w:rsidP="008B2873">
      <w:pPr>
        <w:ind w:firstLine="567"/>
        <w:jc w:val="both"/>
        <w:rPr>
          <w:lang w:val="ru-RU"/>
        </w:rPr>
      </w:pPr>
      <w:r w:rsidRPr="00A0503F">
        <w:rPr>
          <w:b/>
          <w:bCs/>
        </w:rPr>
        <w:t xml:space="preserve">Змістовий модуль </w:t>
      </w:r>
      <w:r>
        <w:rPr>
          <w:b/>
          <w:bCs/>
          <w:lang w:val="ru-RU"/>
        </w:rPr>
        <w:t>3</w:t>
      </w:r>
      <w:r w:rsidRPr="00A0503F">
        <w:rPr>
          <w:b/>
          <w:bCs/>
        </w:rPr>
        <w:t xml:space="preserve">. </w:t>
      </w:r>
      <w:r w:rsidRPr="00A0503F">
        <w:t>Емпіричні дослідження та прийоми в психології управління.</w:t>
      </w:r>
      <w:r w:rsidRPr="00A0503F">
        <w:rPr>
          <w:lang w:val="ru-RU"/>
        </w:rPr>
        <w:t xml:space="preserve"> </w:t>
      </w:r>
    </w:p>
    <w:p w:rsidR="00AA246D" w:rsidRPr="00A0503F" w:rsidRDefault="00AA246D" w:rsidP="008B2873">
      <w:pPr>
        <w:pStyle w:val="3"/>
        <w:spacing w:before="0"/>
        <w:ind w:firstLine="567"/>
        <w:jc w:val="both"/>
        <w:rPr>
          <w:rFonts w:ascii="Times New Roman" w:hAnsi="Times New Roman"/>
          <w:color w:val="auto"/>
          <w:lang w:val="ru-RU"/>
        </w:rPr>
      </w:pPr>
    </w:p>
    <w:p w:rsidR="00AA246D" w:rsidRPr="00DC010F" w:rsidRDefault="00AA246D" w:rsidP="008B2873">
      <w:pPr>
        <w:pStyle w:val="3"/>
        <w:spacing w:before="0"/>
        <w:ind w:firstLine="567"/>
        <w:jc w:val="both"/>
        <w:rPr>
          <w:rFonts w:ascii="Times New Roman" w:hAnsi="Times New Roman"/>
          <w:color w:val="auto"/>
        </w:rPr>
      </w:pPr>
      <w:r w:rsidRPr="00DC010F">
        <w:rPr>
          <w:rFonts w:ascii="Times New Roman" w:hAnsi="Times New Roman"/>
          <w:color w:val="auto"/>
        </w:rPr>
        <w:t>1. Мета та завдання навчальної дисципліни</w:t>
      </w:r>
    </w:p>
    <w:p w:rsidR="00AA246D" w:rsidRPr="00DC010F" w:rsidRDefault="00AA246D" w:rsidP="008B2873">
      <w:pPr>
        <w:tabs>
          <w:tab w:val="left" w:pos="284"/>
          <w:tab w:val="left" w:pos="567"/>
        </w:tabs>
        <w:ind w:firstLine="567"/>
        <w:jc w:val="both"/>
      </w:pPr>
      <w:r w:rsidRPr="00DC010F">
        <w:t xml:space="preserve">1.1. </w:t>
      </w:r>
      <w:r w:rsidRPr="0062243A">
        <w:rPr>
          <w:b/>
        </w:rPr>
        <w:t>Мета</w:t>
      </w:r>
      <w:r w:rsidRPr="00DC010F">
        <w:t>: поглиблення знань стосовно природи управлінських процесів.</w:t>
      </w:r>
    </w:p>
    <w:p w:rsidR="00AA246D" w:rsidRPr="00DC010F" w:rsidRDefault="00AA246D" w:rsidP="008B2873">
      <w:pPr>
        <w:tabs>
          <w:tab w:val="left" w:pos="284"/>
          <w:tab w:val="left" w:pos="567"/>
        </w:tabs>
        <w:ind w:firstLine="567"/>
        <w:jc w:val="both"/>
      </w:pPr>
      <w:r w:rsidRPr="00DC010F">
        <w:t xml:space="preserve">1.2. </w:t>
      </w:r>
      <w:r w:rsidRPr="0062243A">
        <w:rPr>
          <w:b/>
        </w:rPr>
        <w:t>Завдання</w:t>
      </w:r>
      <w:r w:rsidRPr="00DC010F">
        <w:t>: формування у студентів необхідних знань та практичних навичок щодо раціоналізації управлінської діяльності на основі використання психологічних механізмів, закономірностей, прийомів, а також формування і розвиток особистих та ділових якостей.</w:t>
      </w:r>
    </w:p>
    <w:p w:rsidR="00AA246D" w:rsidRPr="00DC010F" w:rsidRDefault="00AA246D" w:rsidP="008B2873">
      <w:pPr>
        <w:tabs>
          <w:tab w:val="left" w:pos="284"/>
          <w:tab w:val="left" w:pos="567"/>
        </w:tabs>
        <w:ind w:firstLine="567"/>
        <w:jc w:val="both"/>
      </w:pPr>
      <w:r w:rsidRPr="00DC010F">
        <w:t>1.3. Згідно з вимогами освітньо-професійної програми студенти повинні:</w:t>
      </w:r>
    </w:p>
    <w:p w:rsidR="00AA246D" w:rsidRPr="00DC010F" w:rsidRDefault="00AA246D" w:rsidP="008B2873">
      <w:pPr>
        <w:ind w:firstLine="567"/>
        <w:jc w:val="both"/>
      </w:pPr>
      <w:r w:rsidRPr="00DC010F">
        <w:rPr>
          <w:b/>
        </w:rPr>
        <w:t>знати:</w:t>
      </w:r>
      <w:r w:rsidRPr="00DC010F">
        <w:t xml:space="preserve"> мету вивчення, зміст дисципліни; основні поняття психології управління як спеціальної галузі психологічної науки; сучасні підходи, що використовуються у цій системі знань; психологічний контекст управлінських відносин та психологічні закономірності управлінського процесу; соціально-психологічні механізми та методи управлінського впливу; особливості як суб’єкта управління; психологічні аспекти, інструментарій управління трудовим колективом; особливості ділового спілкування; методи проведення соціально-психологічних досліджень в управлінні соціально-економічними системами.</w:t>
      </w:r>
    </w:p>
    <w:p w:rsidR="00AA246D" w:rsidRPr="00DC010F" w:rsidRDefault="00AA246D" w:rsidP="008A7419">
      <w:pPr>
        <w:tabs>
          <w:tab w:val="left" w:pos="284"/>
          <w:tab w:val="left" w:pos="567"/>
        </w:tabs>
        <w:ind w:firstLine="567"/>
        <w:jc w:val="both"/>
      </w:pPr>
      <w:r w:rsidRPr="00DC010F">
        <w:rPr>
          <w:b/>
        </w:rPr>
        <w:t>вміти:</w:t>
      </w:r>
      <w:r w:rsidRPr="00DC010F">
        <w:t xml:space="preserve"> застосовувати психологічні знання в управлінській діяльності; визначати закономірності управління; застосовувати методи саморозвитку особистості керівника; використовувати методи дослідження соціально-психологічних тенденцій в організації; застосовувати методи аналізу соціально-психологічних передумов результативності управлінського процесу; застосовувати соціально-психологічні методи управління, а також методи та прийоми психогігієни в управлінні.</w:t>
      </w:r>
    </w:p>
    <w:p w:rsidR="00AA246D" w:rsidRPr="009E3C29" w:rsidRDefault="00AA246D" w:rsidP="008A7419">
      <w:pPr>
        <w:tabs>
          <w:tab w:val="left" w:pos="284"/>
          <w:tab w:val="left" w:pos="567"/>
        </w:tabs>
        <w:ind w:firstLine="567"/>
        <w:jc w:val="both"/>
      </w:pPr>
      <w:r w:rsidRPr="009E3C29">
        <w:t>На вивчення навчальної дисципліни відводиться 108 годин</w:t>
      </w:r>
      <w:r w:rsidRPr="009E3C29">
        <w:rPr>
          <w:lang w:val="ru-RU"/>
        </w:rPr>
        <w:t xml:space="preserve"> / 3 </w:t>
      </w:r>
      <w:r w:rsidRPr="009E3C29">
        <w:t xml:space="preserve">кредити </w:t>
      </w:r>
      <w:r w:rsidRPr="009E3C29">
        <w:rPr>
          <w:lang w:val="en-US"/>
        </w:rPr>
        <w:t>ECTS</w:t>
      </w:r>
      <w:r w:rsidRPr="009E3C29">
        <w:t>.</w:t>
      </w:r>
    </w:p>
    <w:p w:rsidR="00AA246D" w:rsidRPr="00DC010F" w:rsidRDefault="00AA246D" w:rsidP="008B2873">
      <w:pPr>
        <w:pStyle w:val="a5"/>
        <w:spacing w:after="0"/>
        <w:jc w:val="both"/>
      </w:pPr>
    </w:p>
    <w:p w:rsidR="00AA246D" w:rsidRPr="00DC010F" w:rsidRDefault="00AA246D" w:rsidP="008B2873">
      <w:pPr>
        <w:ind w:firstLine="540"/>
        <w:jc w:val="both"/>
      </w:pPr>
      <w:r w:rsidRPr="00DC010F">
        <w:rPr>
          <w:b/>
          <w:bCs/>
        </w:rPr>
        <w:t xml:space="preserve">2. Інформаційний обсяг </w:t>
      </w:r>
      <w:r w:rsidRPr="00DC010F">
        <w:rPr>
          <w:b/>
        </w:rPr>
        <w:t>навчальної</w:t>
      </w:r>
      <w:r w:rsidRPr="00DC010F">
        <w:rPr>
          <w:b/>
          <w:bCs/>
        </w:rPr>
        <w:t xml:space="preserve"> дисципліни</w:t>
      </w:r>
    </w:p>
    <w:p w:rsidR="00AA246D" w:rsidRDefault="00AA246D" w:rsidP="0062243A">
      <w:pPr>
        <w:widowControl w:val="0"/>
        <w:spacing w:line="252" w:lineRule="auto"/>
        <w:ind w:firstLine="567"/>
        <w:jc w:val="both"/>
        <w:rPr>
          <w:caps/>
        </w:rPr>
      </w:pPr>
      <w:r>
        <w:rPr>
          <w:b/>
          <w:bCs/>
        </w:rPr>
        <w:t>Змістовий модуль 1</w:t>
      </w:r>
      <w:r>
        <w:rPr>
          <w:b/>
        </w:rPr>
        <w:t xml:space="preserve">. </w:t>
      </w:r>
      <w:r>
        <w:t>Теоретичні основи, закони та закономірності психології управління.</w:t>
      </w:r>
    </w:p>
    <w:p w:rsidR="00AA246D" w:rsidRDefault="00AA246D" w:rsidP="0062243A">
      <w:pPr>
        <w:widowControl w:val="0"/>
        <w:spacing w:line="252" w:lineRule="auto"/>
        <w:ind w:firstLine="567"/>
        <w:jc w:val="both"/>
        <w:rPr>
          <w:b/>
        </w:rPr>
      </w:pPr>
      <w:r>
        <w:rPr>
          <w:b/>
        </w:rPr>
        <w:t>Тема 1. Психологія управління як прикладна галузь психологічних знань.</w:t>
      </w:r>
    </w:p>
    <w:p w:rsidR="00AA246D" w:rsidRDefault="00AA246D" w:rsidP="0062243A">
      <w:pPr>
        <w:pStyle w:val="a5"/>
        <w:widowControl w:val="0"/>
        <w:spacing w:after="0" w:line="252" w:lineRule="auto"/>
        <w:ind w:left="0" w:firstLine="567"/>
        <w:jc w:val="both"/>
      </w:pPr>
      <w:r>
        <w:t>Предмет, цілі та задачі дисципліни «Психологія управління». Розвиток психології та еволюція підходів щодо її об’єкту пізнання. Предмет та об’єкт сучасної психології. Диференціація психологічних знань: фундаментальні та спеціальні галузі психології. Характеристика суміжних спеціальних галузей психології: економічної, інженерної, соціальної психології та психології праці.</w:t>
      </w:r>
    </w:p>
    <w:p w:rsidR="00AA246D" w:rsidRDefault="00AA246D" w:rsidP="0062243A">
      <w:pPr>
        <w:pStyle w:val="a5"/>
        <w:widowControl w:val="0"/>
        <w:spacing w:after="0" w:line="252" w:lineRule="auto"/>
        <w:ind w:left="0" w:firstLine="567"/>
        <w:jc w:val="both"/>
      </w:pPr>
      <w:r>
        <w:t>Психологія управління: самобутність об’єкту та предмету пізнання. Психологічні аспекти організованої діяльності людей. Роль та місце практичної психології в управлінні організованою діяльністю людей.</w:t>
      </w:r>
    </w:p>
    <w:p w:rsidR="00AA246D" w:rsidRDefault="00AA246D" w:rsidP="0062243A">
      <w:pPr>
        <w:widowControl w:val="0"/>
        <w:spacing w:line="252" w:lineRule="auto"/>
        <w:ind w:firstLine="567"/>
        <w:jc w:val="both"/>
        <w:rPr>
          <w:b/>
        </w:rPr>
      </w:pPr>
      <w:r>
        <w:rPr>
          <w:b/>
        </w:rPr>
        <w:t>Тема 2. Психологічні закономірності управління.</w:t>
      </w:r>
    </w:p>
    <w:p w:rsidR="00AA246D" w:rsidRDefault="00AA246D" w:rsidP="0062243A">
      <w:pPr>
        <w:pStyle w:val="1"/>
        <w:keepNext w:val="0"/>
        <w:widowControl w:val="0"/>
        <w:spacing w:line="252" w:lineRule="auto"/>
        <w:ind w:firstLine="567"/>
        <w:jc w:val="both"/>
        <w:rPr>
          <w:b/>
          <w:sz w:val="24"/>
        </w:rPr>
      </w:pPr>
      <w:r>
        <w:rPr>
          <w:sz w:val="24"/>
        </w:rPr>
        <w:lastRenderedPageBreak/>
        <w:t>Зміст, ознаки, форми, функції та принципи управлінського процесу. Прості та складні системи управління. Управлінські відносини, як категорія психологічної науки. Психологічний контекст діяльності керівника, її складові.</w:t>
      </w:r>
    </w:p>
    <w:p w:rsidR="00AA246D" w:rsidRDefault="00AA246D" w:rsidP="0062243A">
      <w:pPr>
        <w:pStyle w:val="1"/>
        <w:keepNext w:val="0"/>
        <w:widowControl w:val="0"/>
        <w:spacing w:line="252" w:lineRule="auto"/>
        <w:ind w:firstLine="567"/>
        <w:jc w:val="both"/>
        <w:rPr>
          <w:b/>
          <w:sz w:val="24"/>
        </w:rPr>
      </w:pPr>
      <w:r>
        <w:rPr>
          <w:sz w:val="24"/>
        </w:rPr>
        <w:t xml:space="preserve">Принципи та психологічні закономірності управлінських відносин. Сутність і характеристика фундаментальних законів психології управління: закон невизначеності відгуку, закон неадекватності відображення людини людиною, закон неадекватності самооцінки, закон розщеплення змісту управлінської інформації, закон самозбереження, закон компенсації. Передумови, прояви та наслідки психологічних закономірностей управлінської діяльності в організаційному та психологічному аспектах. Характеристика законів Паркінсона, принципів Пітера та законів Мерфі. </w:t>
      </w:r>
    </w:p>
    <w:p w:rsidR="00AA246D" w:rsidRDefault="00AA246D" w:rsidP="0062243A">
      <w:pPr>
        <w:widowControl w:val="0"/>
        <w:spacing w:line="252" w:lineRule="auto"/>
        <w:ind w:firstLine="567"/>
        <w:jc w:val="both"/>
        <w:rPr>
          <w:b/>
        </w:rPr>
      </w:pPr>
      <w:r>
        <w:rPr>
          <w:b/>
        </w:rPr>
        <w:t>Тема 3. Психологічні аспекти управління трудовим колективом.</w:t>
      </w:r>
    </w:p>
    <w:p w:rsidR="00AA246D" w:rsidRDefault="00AA246D" w:rsidP="0062243A">
      <w:pPr>
        <w:pStyle w:val="2"/>
        <w:widowControl w:val="0"/>
        <w:spacing w:after="0" w:line="252" w:lineRule="auto"/>
        <w:ind w:left="0" w:firstLine="567"/>
        <w:jc w:val="both"/>
      </w:pPr>
      <w:r>
        <w:t>Соціально-психологічне поняття спільності і групи. Сутність та класифікація груп. Взаємовідносини людей у групах. Групова диференціація</w:t>
      </w:r>
      <w:r>
        <w:rPr>
          <w:color w:val="808080"/>
        </w:rPr>
        <w:t>.</w:t>
      </w:r>
      <w:r>
        <w:t xml:space="preserve"> Психологічні передумови групової динаміки. Колектив та його ознаки. Трудовий колектив: принципи та закономірності формування. Особистість в трудовому колективі. Психологічні аспекти колективної діяльності людей в умовах управлінських відносин. Положення члена колективу в системі особистих взаємовідносин. Статус, соціальні ролі, групові норми та цінності. Психологічна сумісність. Психологія міжособистісних взаємовідносин у трудовому колективі. Психологія управлінських впливів. Сутність та характеристика соціально-психологічних методів управління трудовим колективом. Критерії стабільності трудового колективу. Передумови виникнення деструктивних тенденцій в трудовому колективі та їх попередження. Формування сприятливого психологічного клімату в колективі.</w:t>
      </w:r>
    </w:p>
    <w:p w:rsidR="00AA246D" w:rsidRPr="0062243A" w:rsidRDefault="00AA246D" w:rsidP="0062243A">
      <w:pPr>
        <w:pStyle w:val="2"/>
        <w:widowControl w:val="0"/>
        <w:spacing w:after="0" w:line="252" w:lineRule="auto"/>
        <w:ind w:left="0" w:firstLine="567"/>
        <w:jc w:val="both"/>
        <w:rPr>
          <w:sz w:val="12"/>
          <w:szCs w:val="12"/>
        </w:rPr>
      </w:pPr>
    </w:p>
    <w:p w:rsidR="00AA246D" w:rsidRDefault="00AA246D" w:rsidP="0062243A">
      <w:pPr>
        <w:widowControl w:val="0"/>
        <w:spacing w:line="252" w:lineRule="auto"/>
        <w:ind w:firstLine="567"/>
        <w:jc w:val="both"/>
        <w:rPr>
          <w:caps/>
        </w:rPr>
      </w:pPr>
      <w:r>
        <w:rPr>
          <w:b/>
          <w:bCs/>
        </w:rPr>
        <w:t>Змістовий модуль 2</w:t>
      </w:r>
      <w:r>
        <w:rPr>
          <w:b/>
        </w:rPr>
        <w:t>.</w:t>
      </w:r>
      <w:r>
        <w:t xml:space="preserve"> Методологія та евристичні можливості психології управління.</w:t>
      </w:r>
    </w:p>
    <w:p w:rsidR="00AA246D" w:rsidRDefault="00AA246D" w:rsidP="0062243A">
      <w:pPr>
        <w:widowControl w:val="0"/>
        <w:spacing w:line="252" w:lineRule="auto"/>
        <w:ind w:firstLine="567"/>
        <w:jc w:val="both"/>
        <w:rPr>
          <w:b/>
        </w:rPr>
      </w:pPr>
      <w:r>
        <w:rPr>
          <w:b/>
        </w:rPr>
        <w:t>Тема 1. Особистість як суб’єкт управління.</w:t>
      </w:r>
    </w:p>
    <w:p w:rsidR="00AA246D" w:rsidRDefault="00AA246D" w:rsidP="0062243A">
      <w:pPr>
        <w:pStyle w:val="2"/>
        <w:widowControl w:val="0"/>
        <w:spacing w:after="0" w:line="252" w:lineRule="auto"/>
        <w:ind w:left="0" w:firstLine="567"/>
        <w:jc w:val="both"/>
      </w:pPr>
      <w:r>
        <w:t xml:space="preserve">Проблема особистості як центральна проблема психології. Аспекти детермінації особистості в структурі психологічних знань. Характеристика періодів дослідження особистості як категорії психології: </w:t>
      </w:r>
      <w:proofErr w:type="spellStart"/>
      <w:r>
        <w:t>філософсько</w:t>
      </w:r>
      <w:proofErr w:type="spellEnd"/>
      <w:r>
        <w:t>-літературний, клінічний та експериментальний. Становлення та характеристика окремих теорій особистості. Особистість як продукт історичного розвитку. Позиція та вчинок як головні ознаки особистості. Структура особистості.</w:t>
      </w:r>
    </w:p>
    <w:p w:rsidR="00AA246D" w:rsidRDefault="00AA246D" w:rsidP="0062243A">
      <w:pPr>
        <w:pStyle w:val="2"/>
        <w:widowControl w:val="0"/>
        <w:spacing w:after="0" w:line="252" w:lineRule="auto"/>
        <w:ind w:left="0" w:firstLine="567"/>
        <w:jc w:val="both"/>
      </w:pPr>
      <w:r>
        <w:t>Особистість керівника. Саморозвиток особистості керівника в напрямку соціальної адекватності. Особистість керівника та стиль управління. Вольові властивості особистості, їх роль в процесі реалізації функцій управління. Характеристика особистісних та функціональних якостей керівника. Психологічний портрет керівника.</w:t>
      </w:r>
    </w:p>
    <w:p w:rsidR="00AA246D" w:rsidRDefault="00AA246D" w:rsidP="0062243A">
      <w:pPr>
        <w:widowControl w:val="0"/>
        <w:spacing w:line="252" w:lineRule="auto"/>
        <w:ind w:firstLine="567"/>
        <w:jc w:val="both"/>
        <w:rPr>
          <w:b/>
        </w:rPr>
      </w:pPr>
      <w:r>
        <w:rPr>
          <w:b/>
        </w:rPr>
        <w:t>Тема 2. Організаційна поведінка.</w:t>
      </w:r>
    </w:p>
    <w:p w:rsidR="00AA246D" w:rsidRDefault="00AA246D" w:rsidP="0062243A">
      <w:pPr>
        <w:pStyle w:val="a5"/>
        <w:widowControl w:val="0"/>
        <w:spacing w:after="0" w:line="252" w:lineRule="auto"/>
        <w:ind w:left="0" w:firstLine="567"/>
        <w:jc w:val="both"/>
      </w:pPr>
      <w:r>
        <w:t>Поняття поведінки та її види. Трудова поведінка. Ставлення до праці як характеристика трудової поведінки. Суб’єктивна й об’єктивна оцінка відношення людини до праці. Психофізіологічні регулятори трудової поведінки. Соціально-психологічний тип організації та його вплив на формування окремих поведінкових характеристик. Фази організаційного онтогенезу та їх зв'язок з окремими типами поведінки.</w:t>
      </w:r>
    </w:p>
    <w:p w:rsidR="00AA246D" w:rsidRDefault="00AA246D" w:rsidP="0062243A">
      <w:pPr>
        <w:pStyle w:val="a5"/>
        <w:widowControl w:val="0"/>
        <w:spacing w:after="0" w:line="252" w:lineRule="auto"/>
        <w:ind w:left="0" w:firstLine="567"/>
        <w:jc w:val="both"/>
      </w:pPr>
      <w:r>
        <w:t xml:space="preserve">Характеристика позитивних та негативних поведінкових компонент. Продуктивна ділова взаємодія як оцінка домінування раціональних поведінкових компонент. Суть та наслідки деструктивного протистояння. Поняття характерологічної, деструктивної, девіантної, </w:t>
      </w:r>
      <w:proofErr w:type="spellStart"/>
      <w:r>
        <w:t>делінквентної</w:t>
      </w:r>
      <w:proofErr w:type="spellEnd"/>
      <w:r>
        <w:t xml:space="preserve"> поведінки. Сутність та наслідки психологічного саботажу. Упередження та подолання саботажних тенденцій в організації.</w:t>
      </w:r>
    </w:p>
    <w:p w:rsidR="00AA246D" w:rsidRDefault="00AA246D" w:rsidP="0062243A">
      <w:pPr>
        <w:widowControl w:val="0"/>
        <w:spacing w:line="252" w:lineRule="auto"/>
        <w:ind w:firstLine="567"/>
        <w:jc w:val="both"/>
        <w:rPr>
          <w:b/>
        </w:rPr>
      </w:pPr>
      <w:r>
        <w:rPr>
          <w:b/>
        </w:rPr>
        <w:t>Тема 3. Психологія ділового спілкування.</w:t>
      </w:r>
    </w:p>
    <w:p w:rsidR="00AA246D" w:rsidRDefault="00AA246D" w:rsidP="0062243A">
      <w:pPr>
        <w:pStyle w:val="a5"/>
        <w:widowControl w:val="0"/>
        <w:spacing w:after="0" w:line="252" w:lineRule="auto"/>
        <w:ind w:left="0" w:firstLine="567"/>
        <w:jc w:val="both"/>
      </w:pPr>
      <w:r>
        <w:t xml:space="preserve">Спілкування в організації. Психологія спілкування. Структура та засоби спілкування. Функції спілкування: інформаційно-комунікативна, інтерактивна </w:t>
      </w:r>
      <w:proofErr w:type="spellStart"/>
      <w:r>
        <w:t>перцептивна</w:t>
      </w:r>
      <w:proofErr w:type="spellEnd"/>
      <w:r>
        <w:t xml:space="preserve">. Стилі спілкування. Склад та специфічні ефекти міжособистісного сприйняття. Невербальне спілкування та його </w:t>
      </w:r>
      <w:proofErr w:type="spellStart"/>
      <w:r>
        <w:t>кінестичні</w:t>
      </w:r>
      <w:proofErr w:type="spellEnd"/>
      <w:r>
        <w:t xml:space="preserve"> особливості. </w:t>
      </w:r>
      <w:proofErr w:type="spellStart"/>
      <w:r>
        <w:t>Проксемічні</w:t>
      </w:r>
      <w:proofErr w:type="spellEnd"/>
      <w:r>
        <w:t xml:space="preserve"> особливості невербального </w:t>
      </w:r>
      <w:r>
        <w:lastRenderedPageBreak/>
        <w:t>спілкування в управлінні.</w:t>
      </w:r>
    </w:p>
    <w:p w:rsidR="00AA246D" w:rsidRDefault="00AA246D" w:rsidP="0062243A">
      <w:pPr>
        <w:pStyle w:val="a5"/>
        <w:widowControl w:val="0"/>
        <w:spacing w:after="0" w:line="252" w:lineRule="auto"/>
        <w:ind w:left="0" w:firstLine="567"/>
        <w:jc w:val="both"/>
      </w:pPr>
      <w:r>
        <w:t>Ділове спілкування. Структура та психологічні прийоми ділового спілкування. Ділова бесіда як основна форма ділового спілкування. Принципи конструктивної дискусії та полеміки. Психологічні прийоми впливу на партнера. Психологічні аспекти переговорного процесу. Техніка та тактика аргументації. Психологічні особливості публічного виступу. Імідж ділової людини як елемент невербального спілкування.</w:t>
      </w:r>
    </w:p>
    <w:p w:rsidR="00AA246D" w:rsidRPr="0062243A" w:rsidRDefault="00AA246D" w:rsidP="0062243A">
      <w:pPr>
        <w:pStyle w:val="a5"/>
        <w:widowControl w:val="0"/>
        <w:spacing w:after="0" w:line="252" w:lineRule="auto"/>
        <w:ind w:left="0" w:firstLine="567"/>
        <w:jc w:val="both"/>
        <w:rPr>
          <w:sz w:val="12"/>
          <w:szCs w:val="12"/>
        </w:rPr>
      </w:pPr>
    </w:p>
    <w:p w:rsidR="00AA246D" w:rsidRDefault="00AA246D" w:rsidP="0062243A">
      <w:pPr>
        <w:widowControl w:val="0"/>
        <w:spacing w:line="252" w:lineRule="auto"/>
        <w:ind w:firstLine="567"/>
        <w:jc w:val="both"/>
        <w:rPr>
          <w:caps/>
        </w:rPr>
      </w:pPr>
      <w:r>
        <w:rPr>
          <w:b/>
          <w:bCs/>
        </w:rPr>
        <w:t>Змістовий модуль 3</w:t>
      </w:r>
      <w:r>
        <w:rPr>
          <w:b/>
        </w:rPr>
        <w:t>.</w:t>
      </w:r>
      <w:r>
        <w:t xml:space="preserve"> Емпіричні дослідження та прийоми в психології управління.</w:t>
      </w:r>
    </w:p>
    <w:p w:rsidR="00AA246D" w:rsidRDefault="00AA246D" w:rsidP="0062243A">
      <w:pPr>
        <w:widowControl w:val="0"/>
        <w:spacing w:line="252" w:lineRule="auto"/>
        <w:ind w:firstLine="567"/>
        <w:jc w:val="both"/>
        <w:rPr>
          <w:b/>
        </w:rPr>
      </w:pPr>
      <w:r>
        <w:rPr>
          <w:b/>
        </w:rPr>
        <w:t>Тема 1. Соціально-психологічне дослідження в управлінні соціально-економічною системою.</w:t>
      </w:r>
    </w:p>
    <w:p w:rsidR="00AA246D" w:rsidRDefault="00AA246D" w:rsidP="0062243A">
      <w:pPr>
        <w:pStyle w:val="2"/>
        <w:widowControl w:val="0"/>
        <w:spacing w:after="0" w:line="252" w:lineRule="auto"/>
        <w:ind w:left="0" w:firstLine="567"/>
        <w:jc w:val="both"/>
      </w:pPr>
      <w:r>
        <w:t>Поняття соціально-психологічного дослідження та принципи його побудови. Місце та роль соціально-психологічного дослідження в управлінській діяльності. Об‘єкт, предмет, мета, принципи, структура соціально-психологічного дослідження у соціально-економічних системах. Методи соціально-психологічного дослідження. Наукове спостереження та його види. Методи опитування. Експериментальні дослідження, їх переваги та недоліки. Тестування як метод соціально-психологічного дослідження. Соціально-психологічний клімат в колективі та психологічна згуртованість як об’єкт дослідження.</w:t>
      </w:r>
    </w:p>
    <w:p w:rsidR="00AA246D" w:rsidRDefault="00AA246D" w:rsidP="0062243A">
      <w:pPr>
        <w:pStyle w:val="a5"/>
        <w:widowControl w:val="0"/>
        <w:spacing w:after="0" w:line="252" w:lineRule="auto"/>
        <w:ind w:left="0" w:firstLine="567"/>
        <w:jc w:val="both"/>
      </w:pPr>
      <w:r>
        <w:t>Принципи обробки матеріалів соціально-психологічного дослідження. Результати соціально-психологічного дослідження: оцінка точності та валідності. Автоматизація обробки матеріалів соціально-психологічного дослідження. Процедура використання результатів соціально-психологічних досліджень в управлінській діяльності</w:t>
      </w:r>
    </w:p>
    <w:p w:rsidR="00AA246D" w:rsidRDefault="00AA246D" w:rsidP="0062243A">
      <w:pPr>
        <w:widowControl w:val="0"/>
        <w:spacing w:line="252" w:lineRule="auto"/>
        <w:ind w:firstLine="567"/>
        <w:jc w:val="both"/>
        <w:rPr>
          <w:b/>
        </w:rPr>
      </w:pPr>
      <w:r>
        <w:rPr>
          <w:b/>
        </w:rPr>
        <w:t>Тема 2. Психогігієна в управлінні.</w:t>
      </w:r>
    </w:p>
    <w:p w:rsidR="00AA246D" w:rsidRDefault="00AA246D" w:rsidP="0062243A">
      <w:pPr>
        <w:pStyle w:val="a5"/>
        <w:widowControl w:val="0"/>
        <w:spacing w:after="0" w:line="252" w:lineRule="auto"/>
        <w:ind w:left="0" w:firstLine="567"/>
        <w:jc w:val="both"/>
      </w:pPr>
      <w:r>
        <w:t xml:space="preserve">Ризик психічного перевантаження в управлінській діяльності, його причини та наслідки. Психологічні аспекти та проблеми управління в екстремальних ситуаціях. Поняття стресу. Причини стресу. Фактори стресу: організаційні та особистісні. Стресове навантаження. </w:t>
      </w:r>
    </w:p>
    <w:p w:rsidR="00AA246D" w:rsidRDefault="00AA246D" w:rsidP="0062243A">
      <w:pPr>
        <w:pStyle w:val="a5"/>
        <w:widowControl w:val="0"/>
        <w:spacing w:after="0" w:line="252" w:lineRule="auto"/>
        <w:ind w:left="0" w:firstLine="567"/>
        <w:jc w:val="both"/>
      </w:pPr>
      <w:r>
        <w:t xml:space="preserve">Засоби психологічного захисту та регуляція поведінки людини в організації. Основні методи психогігієни керівника. Способи боротьби зі стресом. Методи профілактики стресу. Релаксація. Принципи релаксації: переключення та компенсація. </w:t>
      </w:r>
    </w:p>
    <w:p w:rsidR="00AA246D" w:rsidRDefault="00AA246D" w:rsidP="0062243A">
      <w:pPr>
        <w:pStyle w:val="a5"/>
        <w:widowControl w:val="0"/>
        <w:spacing w:after="0" w:line="252" w:lineRule="auto"/>
        <w:ind w:left="0" w:firstLine="567"/>
        <w:jc w:val="both"/>
      </w:pPr>
      <w:r>
        <w:t xml:space="preserve">Психологічна служба організації, її функції та завдання. Інтегральна структура психологічної служби організації. </w:t>
      </w:r>
    </w:p>
    <w:p w:rsidR="00AA246D" w:rsidRPr="00DC010F" w:rsidRDefault="00AA246D" w:rsidP="008B2873">
      <w:pPr>
        <w:pStyle w:val="3"/>
        <w:spacing w:before="0"/>
        <w:ind w:firstLine="567"/>
        <w:jc w:val="both"/>
        <w:rPr>
          <w:rFonts w:ascii="Times New Roman" w:hAnsi="Times New Roman"/>
          <w:color w:val="auto"/>
          <w:lang w:val="ru-RU"/>
        </w:rPr>
      </w:pPr>
    </w:p>
    <w:p w:rsidR="00AA246D" w:rsidRPr="003618AA" w:rsidRDefault="00AA246D" w:rsidP="008B2873">
      <w:pPr>
        <w:pStyle w:val="3"/>
        <w:spacing w:before="0"/>
        <w:ind w:firstLine="567"/>
        <w:jc w:val="both"/>
        <w:rPr>
          <w:rFonts w:ascii="Times New Roman" w:hAnsi="Times New Roman"/>
          <w:color w:val="0000FF"/>
          <w:lang w:val="ru-RU"/>
        </w:rPr>
      </w:pPr>
      <w:r w:rsidRPr="00DC010F">
        <w:rPr>
          <w:rFonts w:ascii="Times New Roman" w:hAnsi="Times New Roman"/>
          <w:color w:val="auto"/>
        </w:rPr>
        <w:t>3. Рекомендована література</w:t>
      </w:r>
    </w:p>
    <w:p w:rsidR="00AA246D" w:rsidRPr="007E38EF" w:rsidRDefault="00AA246D" w:rsidP="00423DA7">
      <w:pPr>
        <w:widowControl w:val="0"/>
        <w:shd w:val="clear" w:color="auto" w:fill="FFFFFF"/>
        <w:jc w:val="center"/>
        <w:rPr>
          <w:b/>
          <w:bCs/>
        </w:rPr>
      </w:pPr>
      <w:r w:rsidRPr="007E38EF">
        <w:rPr>
          <w:b/>
          <w:bCs/>
        </w:rPr>
        <w:t>Базова</w:t>
      </w:r>
    </w:p>
    <w:p w:rsidR="00AA246D" w:rsidRPr="00F42DEB" w:rsidRDefault="00AA246D" w:rsidP="00F83AB8">
      <w:pPr>
        <w:widowControl w:val="0"/>
        <w:numPr>
          <w:ilvl w:val="0"/>
          <w:numId w:val="8"/>
        </w:numPr>
        <w:tabs>
          <w:tab w:val="left" w:pos="426"/>
          <w:tab w:val="num" w:pos="709"/>
        </w:tabs>
        <w:ind w:left="0" w:firstLine="340"/>
        <w:jc w:val="both"/>
      </w:pPr>
      <w:proofErr w:type="spellStart"/>
      <w:r w:rsidRPr="00F42DEB">
        <w:t>Богоявленська</w:t>
      </w:r>
      <w:proofErr w:type="spellEnd"/>
      <w:r w:rsidRPr="00F42DEB">
        <w:t xml:space="preserve"> Ю.В. </w:t>
      </w:r>
      <w:r w:rsidRPr="00F42DEB">
        <w:rPr>
          <w:bCs/>
        </w:rPr>
        <w:t xml:space="preserve">Психологія управління </w:t>
      </w:r>
      <w:r w:rsidRPr="00F42DEB">
        <w:t xml:space="preserve">з основами </w:t>
      </w:r>
      <w:proofErr w:type="spellStart"/>
      <w:r w:rsidRPr="00F42DEB">
        <w:t>соціоінтеграції</w:t>
      </w:r>
      <w:proofErr w:type="spellEnd"/>
      <w:r w:rsidRPr="00F42DEB">
        <w:t xml:space="preserve"> (у парадигмі праксеології та </w:t>
      </w:r>
      <w:proofErr w:type="spellStart"/>
      <w:r w:rsidRPr="00F42DEB">
        <w:t>синергетики</w:t>
      </w:r>
      <w:proofErr w:type="spellEnd"/>
      <w:r w:rsidRPr="00F42DEB">
        <w:t xml:space="preserve">) [Текст]: Монографія / Ю.В. </w:t>
      </w:r>
      <w:proofErr w:type="spellStart"/>
      <w:r w:rsidRPr="00F42DEB">
        <w:t>Богоявленська</w:t>
      </w:r>
      <w:proofErr w:type="spellEnd"/>
      <w:r w:rsidRPr="00F42DEB">
        <w:t>,</w:t>
      </w:r>
      <w:r w:rsidRPr="00F42DEB">
        <w:rPr>
          <w:lang w:val="en-US"/>
        </w:rPr>
        <w:t> </w:t>
      </w:r>
      <w:r w:rsidRPr="00F42DEB">
        <w:t>Т.П. Грабар, Є.І.</w:t>
      </w:r>
      <w:r w:rsidRPr="00F42DEB">
        <w:rPr>
          <w:lang w:val="en-US"/>
        </w:rPr>
        <w:t> </w:t>
      </w:r>
      <w:proofErr w:type="spellStart"/>
      <w:r w:rsidRPr="00F42DEB">
        <w:t>Ходаківський</w:t>
      </w:r>
      <w:proofErr w:type="spellEnd"/>
      <w:r w:rsidRPr="00F42DEB">
        <w:t>. – Житомир: ЖДТУ, 2007. – 700 с. (абонемент і ч/з)</w:t>
      </w:r>
    </w:p>
    <w:p w:rsidR="00AA246D" w:rsidRPr="00F42DEB" w:rsidRDefault="00AA246D" w:rsidP="00F83AB8">
      <w:pPr>
        <w:widowControl w:val="0"/>
        <w:numPr>
          <w:ilvl w:val="0"/>
          <w:numId w:val="8"/>
        </w:numPr>
        <w:tabs>
          <w:tab w:val="left" w:pos="426"/>
          <w:tab w:val="num" w:pos="709"/>
        </w:tabs>
        <w:ind w:left="0" w:firstLine="340"/>
        <w:jc w:val="both"/>
      </w:pPr>
      <w:r w:rsidRPr="00F42DEB">
        <w:t xml:space="preserve">Богоявленська Ю.В. </w:t>
      </w:r>
      <w:r w:rsidRPr="00F42DEB">
        <w:rPr>
          <w:bCs/>
        </w:rPr>
        <w:t>Психологія управління</w:t>
      </w:r>
      <w:r w:rsidRPr="00F42DEB">
        <w:t xml:space="preserve"> [Текст]: </w:t>
      </w:r>
      <w:proofErr w:type="spellStart"/>
      <w:r w:rsidRPr="00F42DEB">
        <w:t>Навч</w:t>
      </w:r>
      <w:proofErr w:type="spellEnd"/>
      <w:r w:rsidRPr="00F42DEB">
        <w:t>. посібник</w:t>
      </w:r>
      <w:r>
        <w:t xml:space="preserve"> </w:t>
      </w:r>
      <w:r w:rsidRPr="00F42DEB">
        <w:rPr>
          <w:color w:val="000000"/>
        </w:rPr>
        <w:t>/ Ю.В. </w:t>
      </w:r>
      <w:proofErr w:type="spellStart"/>
      <w:r w:rsidRPr="00F42DEB">
        <w:t>Богоявленська</w:t>
      </w:r>
      <w:proofErr w:type="spellEnd"/>
      <w:r w:rsidRPr="00F42DEB">
        <w:t>, Т.П. Грабар, Є.І.</w:t>
      </w:r>
      <w:r w:rsidRPr="00F42DEB">
        <w:rPr>
          <w:lang w:val="en-US"/>
        </w:rPr>
        <w:t> </w:t>
      </w:r>
      <w:proofErr w:type="spellStart"/>
      <w:r w:rsidRPr="00F42DEB">
        <w:t>Ходаківський</w:t>
      </w:r>
      <w:proofErr w:type="spellEnd"/>
      <w:r w:rsidRPr="00F42DEB">
        <w:t xml:space="preserve">. – </w:t>
      </w:r>
      <w:r w:rsidRPr="00F42DEB">
        <w:rPr>
          <w:color w:val="000000"/>
        </w:rPr>
        <w:t xml:space="preserve">3-тє вид., перероб. та </w:t>
      </w:r>
      <w:proofErr w:type="spellStart"/>
      <w:r w:rsidRPr="00F42DEB">
        <w:rPr>
          <w:color w:val="000000"/>
        </w:rPr>
        <w:t>доп</w:t>
      </w:r>
      <w:proofErr w:type="spellEnd"/>
      <w:r w:rsidRPr="00F42DEB">
        <w:rPr>
          <w:color w:val="000000"/>
        </w:rPr>
        <w:t>. – К.: ЦУЛ, 2011.</w:t>
      </w:r>
      <w:r w:rsidRPr="00F42DEB">
        <w:t xml:space="preserve"> –</w:t>
      </w:r>
      <w:r>
        <w:t xml:space="preserve"> 664 </w:t>
      </w:r>
      <w:r w:rsidRPr="00F42DEB">
        <w:t>с. (абонемент і ч/з)</w:t>
      </w:r>
    </w:p>
    <w:p w:rsidR="00AA246D" w:rsidRPr="00F42DEB" w:rsidRDefault="00AA246D" w:rsidP="00F83AB8">
      <w:pPr>
        <w:widowControl w:val="0"/>
        <w:numPr>
          <w:ilvl w:val="0"/>
          <w:numId w:val="8"/>
        </w:numPr>
        <w:tabs>
          <w:tab w:val="left" w:pos="426"/>
          <w:tab w:val="num" w:pos="709"/>
        </w:tabs>
        <w:ind w:left="0" w:firstLine="340"/>
        <w:jc w:val="both"/>
      </w:pPr>
      <w:proofErr w:type="spellStart"/>
      <w:r w:rsidRPr="00F42DEB">
        <w:t>Бороздина</w:t>
      </w:r>
      <w:proofErr w:type="spellEnd"/>
      <w:r w:rsidRPr="00F42DEB">
        <w:t xml:space="preserve"> Г</w:t>
      </w:r>
      <w:r>
        <w:t xml:space="preserve">.В. </w:t>
      </w:r>
      <w:proofErr w:type="spellStart"/>
      <w:r>
        <w:t>Психология</w:t>
      </w:r>
      <w:proofErr w:type="spellEnd"/>
      <w:r>
        <w:t xml:space="preserve"> </w:t>
      </w:r>
      <w:proofErr w:type="spellStart"/>
      <w:r>
        <w:t>делового</w:t>
      </w:r>
      <w:proofErr w:type="spellEnd"/>
      <w:r>
        <w:t xml:space="preserve"> </w:t>
      </w:r>
      <w:proofErr w:type="spellStart"/>
      <w:r>
        <w:t>общения</w:t>
      </w:r>
      <w:proofErr w:type="spellEnd"/>
      <w:r w:rsidRPr="00F42DEB">
        <w:t xml:space="preserve"> </w:t>
      </w:r>
      <w:r>
        <w:t xml:space="preserve">[Текст]: </w:t>
      </w:r>
      <w:proofErr w:type="spellStart"/>
      <w:r>
        <w:t>Учебное</w:t>
      </w:r>
      <w:proofErr w:type="spellEnd"/>
      <w:r>
        <w:t xml:space="preserve"> </w:t>
      </w:r>
      <w:proofErr w:type="spellStart"/>
      <w:r>
        <w:t>пособие</w:t>
      </w:r>
      <w:proofErr w:type="spellEnd"/>
      <w:r>
        <w:t xml:space="preserve"> / Г.В. </w:t>
      </w:r>
      <w:proofErr w:type="spellStart"/>
      <w:r w:rsidRPr="00F42DEB">
        <w:t>Бороздина</w:t>
      </w:r>
      <w:proofErr w:type="spellEnd"/>
      <w:r w:rsidRPr="00F42DEB">
        <w:t>. – М.: ИНФРА-М, 1999. – 244 с. (абонемент)</w:t>
      </w:r>
    </w:p>
    <w:p w:rsidR="00AA246D" w:rsidRPr="00F42DEB" w:rsidRDefault="00AA246D" w:rsidP="00F83AB8">
      <w:pPr>
        <w:widowControl w:val="0"/>
        <w:numPr>
          <w:ilvl w:val="0"/>
          <w:numId w:val="8"/>
        </w:numPr>
        <w:tabs>
          <w:tab w:val="left" w:pos="426"/>
          <w:tab w:val="num" w:pos="709"/>
        </w:tabs>
        <w:ind w:left="0" w:firstLine="340"/>
        <w:jc w:val="both"/>
      </w:pPr>
      <w:proofErr w:type="spellStart"/>
      <w:r w:rsidRPr="00F42DEB">
        <w:t>Данчева</w:t>
      </w:r>
      <w:proofErr w:type="spellEnd"/>
      <w:r w:rsidRPr="00F42DEB">
        <w:t xml:space="preserve"> </w:t>
      </w:r>
      <w:proofErr w:type="spellStart"/>
      <w:r w:rsidRPr="00F42DEB">
        <w:t>О.В.Практична</w:t>
      </w:r>
      <w:proofErr w:type="spellEnd"/>
      <w:r w:rsidRPr="00F42DEB">
        <w:t xml:space="preserve"> психологія в економіці та бізнесі [Текст]: </w:t>
      </w:r>
      <w:proofErr w:type="spellStart"/>
      <w:r w:rsidRPr="00F42DEB">
        <w:t>Навч</w:t>
      </w:r>
      <w:proofErr w:type="spellEnd"/>
      <w:r w:rsidRPr="00F42DEB">
        <w:t>. посібник / О.В. </w:t>
      </w:r>
      <w:proofErr w:type="spellStart"/>
      <w:r w:rsidRPr="00F42DEB">
        <w:t>Данчева</w:t>
      </w:r>
      <w:proofErr w:type="spellEnd"/>
      <w:r w:rsidRPr="00F42DEB">
        <w:t>, Ю.М. </w:t>
      </w:r>
      <w:proofErr w:type="spellStart"/>
      <w:r w:rsidRPr="00F42DEB">
        <w:t>Швалб</w:t>
      </w:r>
      <w:proofErr w:type="spellEnd"/>
      <w:r w:rsidRPr="00F42DEB">
        <w:t xml:space="preserve">. – Київ: </w:t>
      </w:r>
      <w:proofErr w:type="spellStart"/>
      <w:r w:rsidRPr="00F42DEB">
        <w:t>Лібра</w:t>
      </w:r>
      <w:proofErr w:type="spellEnd"/>
      <w:r w:rsidRPr="00F42DEB">
        <w:t>, 1998. – 270 с. (абонемент і ч/з)</w:t>
      </w:r>
    </w:p>
    <w:p w:rsidR="00AA246D" w:rsidRPr="00F42DEB" w:rsidRDefault="00AA246D" w:rsidP="00F83AB8">
      <w:pPr>
        <w:widowControl w:val="0"/>
        <w:numPr>
          <w:ilvl w:val="0"/>
          <w:numId w:val="8"/>
        </w:numPr>
        <w:tabs>
          <w:tab w:val="left" w:pos="426"/>
          <w:tab w:val="num" w:pos="709"/>
        </w:tabs>
        <w:ind w:left="0" w:firstLine="340"/>
        <w:jc w:val="both"/>
      </w:pPr>
      <w:proofErr w:type="spellStart"/>
      <w:r w:rsidRPr="00F42DEB">
        <w:t>Ду</w:t>
      </w:r>
      <w:r>
        <w:t>бравська</w:t>
      </w:r>
      <w:proofErr w:type="spellEnd"/>
      <w:r>
        <w:t xml:space="preserve"> Д.М. Основи психології</w:t>
      </w:r>
      <w:r w:rsidRPr="00F42DEB">
        <w:t xml:space="preserve"> [Текст]: Навчаль</w:t>
      </w:r>
      <w:r>
        <w:t>ний посібник / Д.М. </w:t>
      </w:r>
      <w:proofErr w:type="spellStart"/>
      <w:r>
        <w:t>Дубравська</w:t>
      </w:r>
      <w:proofErr w:type="spellEnd"/>
      <w:r>
        <w:t>. </w:t>
      </w:r>
      <w:r w:rsidRPr="00F42DEB">
        <w:t>– Львів: Світ, 2001. – 280 с. (абонемент і ч/з)</w:t>
      </w:r>
    </w:p>
    <w:p w:rsidR="00AA246D" w:rsidRPr="00F42DEB" w:rsidRDefault="00AA246D" w:rsidP="00F83AB8">
      <w:pPr>
        <w:widowControl w:val="0"/>
        <w:numPr>
          <w:ilvl w:val="0"/>
          <w:numId w:val="8"/>
        </w:numPr>
        <w:tabs>
          <w:tab w:val="left" w:pos="426"/>
          <w:tab w:val="num" w:pos="709"/>
        </w:tabs>
        <w:ind w:left="0" w:firstLine="340"/>
        <w:jc w:val="both"/>
      </w:pPr>
      <w:proofErr w:type="spellStart"/>
      <w:r w:rsidRPr="00F42DEB">
        <w:t>Лозниця</w:t>
      </w:r>
      <w:proofErr w:type="spellEnd"/>
      <w:r w:rsidRPr="00F42DEB">
        <w:t xml:space="preserve"> В.С. </w:t>
      </w:r>
      <w:r>
        <w:t>Основи психології та педагогіки</w:t>
      </w:r>
      <w:r w:rsidRPr="00F42DEB">
        <w:t xml:space="preserve"> [Текст]: Навчальний посібник / В.С. </w:t>
      </w:r>
      <w:proofErr w:type="spellStart"/>
      <w:r w:rsidRPr="00F42DEB">
        <w:t>Лозниця</w:t>
      </w:r>
      <w:proofErr w:type="spellEnd"/>
      <w:r w:rsidRPr="00F42DEB">
        <w:t>. – К.: КНЕУ, 2001. – 288 с. (абонемент і ч/з)</w:t>
      </w:r>
    </w:p>
    <w:p w:rsidR="00AA246D" w:rsidRPr="00F42DEB" w:rsidRDefault="00AA246D" w:rsidP="00F83AB8">
      <w:pPr>
        <w:widowControl w:val="0"/>
        <w:numPr>
          <w:ilvl w:val="0"/>
          <w:numId w:val="8"/>
        </w:numPr>
        <w:tabs>
          <w:tab w:val="left" w:pos="426"/>
          <w:tab w:val="num" w:pos="709"/>
        </w:tabs>
        <w:ind w:left="0" w:firstLine="340"/>
        <w:jc w:val="both"/>
      </w:pPr>
      <w:proofErr w:type="spellStart"/>
      <w:r w:rsidRPr="00F42DEB">
        <w:t>Лозниця</w:t>
      </w:r>
      <w:proofErr w:type="spellEnd"/>
      <w:r w:rsidRPr="00F42DEB">
        <w:t xml:space="preserve"> В.С. Психологія менеджменту</w:t>
      </w:r>
      <w:r>
        <w:t xml:space="preserve"> [Текст]: </w:t>
      </w:r>
      <w:proofErr w:type="spellStart"/>
      <w:r>
        <w:t>Навч</w:t>
      </w:r>
      <w:proofErr w:type="spellEnd"/>
      <w:r>
        <w:t>. посібник</w:t>
      </w:r>
      <w:r w:rsidRPr="00F42DEB">
        <w:t xml:space="preserve"> / В.С. </w:t>
      </w:r>
      <w:proofErr w:type="spellStart"/>
      <w:r w:rsidRPr="00F42DEB">
        <w:t>Лозниця</w:t>
      </w:r>
      <w:proofErr w:type="spellEnd"/>
      <w:r>
        <w:t>.</w:t>
      </w:r>
      <w:r w:rsidRPr="00F42DEB">
        <w:t xml:space="preserve"> – К.: КНЕУ, 2000. (абонемент)</w:t>
      </w:r>
    </w:p>
    <w:p w:rsidR="00AA246D" w:rsidRPr="00F42DEB" w:rsidRDefault="00AA246D" w:rsidP="00F83AB8">
      <w:pPr>
        <w:widowControl w:val="0"/>
        <w:numPr>
          <w:ilvl w:val="0"/>
          <w:numId w:val="8"/>
        </w:numPr>
        <w:tabs>
          <w:tab w:val="left" w:pos="426"/>
          <w:tab w:val="num" w:pos="709"/>
        </w:tabs>
        <w:ind w:left="0" w:firstLine="340"/>
        <w:jc w:val="both"/>
        <w:rPr>
          <w:color w:val="FF0000"/>
        </w:rPr>
      </w:pPr>
      <w:r w:rsidRPr="00F42DEB">
        <w:t>Мел</w:t>
      </w:r>
      <w:r>
        <w:t>ьник Л.П. Психологія управління</w:t>
      </w:r>
      <w:r w:rsidRPr="00F42DEB">
        <w:t xml:space="preserve"> [Текст]: Курс лекцій</w:t>
      </w:r>
      <w:r>
        <w:t xml:space="preserve"> / Л.П. Мельник</w:t>
      </w:r>
      <w:r w:rsidRPr="00F42DEB">
        <w:t xml:space="preserve">. – К: МАУП, 1999.– 176 с. </w:t>
      </w:r>
      <w:r w:rsidRPr="00F42DEB">
        <w:rPr>
          <w:color w:val="FF0000"/>
        </w:rPr>
        <w:t>(абонемент і ч/з)</w:t>
      </w:r>
    </w:p>
    <w:p w:rsidR="00AA246D" w:rsidRPr="00F42DEB" w:rsidRDefault="00AA246D" w:rsidP="00F83AB8">
      <w:pPr>
        <w:widowControl w:val="0"/>
        <w:numPr>
          <w:ilvl w:val="0"/>
          <w:numId w:val="8"/>
        </w:numPr>
        <w:tabs>
          <w:tab w:val="left" w:pos="426"/>
          <w:tab w:val="num" w:pos="709"/>
        </w:tabs>
        <w:ind w:left="0" w:firstLine="340"/>
        <w:jc w:val="both"/>
      </w:pPr>
      <w:r w:rsidRPr="00F42DEB">
        <w:lastRenderedPageBreak/>
        <w:t>Мельн</w:t>
      </w:r>
      <w:r>
        <w:t>ичук Д.П. Психологія управління</w:t>
      </w:r>
      <w:r w:rsidRPr="00F42DEB">
        <w:t xml:space="preserve"> [Текст]: Конспект лекцій для студентів денної і заочної форм навчання спеціальностей 050109 «Управління персоналом та економіка праці», 050201 «Менеджмент організацій»</w:t>
      </w:r>
      <w:r>
        <w:t xml:space="preserve"> / Д</w:t>
      </w:r>
      <w:r w:rsidRPr="00F42DEB">
        <w:t>.</w:t>
      </w:r>
      <w:r>
        <w:t>П. Мельничук.</w:t>
      </w:r>
      <w:r w:rsidRPr="00F42DEB">
        <w:t xml:space="preserve"> –</w:t>
      </w:r>
      <w:r>
        <w:t xml:space="preserve"> Житомир: ЖДТУ, 2006. – 72 </w:t>
      </w:r>
      <w:r w:rsidRPr="00F42DEB">
        <w:t xml:space="preserve">с. </w:t>
      </w:r>
      <w:r w:rsidRPr="00F42DEB">
        <w:rPr>
          <w:color w:val="FF0000"/>
        </w:rPr>
        <w:t>(абонемент і ч/з)</w:t>
      </w:r>
    </w:p>
    <w:p w:rsidR="00AA246D" w:rsidRPr="00F42DEB" w:rsidRDefault="00AA246D" w:rsidP="00F83AB8">
      <w:pPr>
        <w:widowControl w:val="0"/>
        <w:numPr>
          <w:ilvl w:val="0"/>
          <w:numId w:val="8"/>
        </w:numPr>
        <w:tabs>
          <w:tab w:val="left" w:pos="426"/>
          <w:tab w:val="num" w:pos="709"/>
        </w:tabs>
        <w:ind w:left="0" w:firstLine="340"/>
        <w:jc w:val="both"/>
      </w:pPr>
      <w:r w:rsidRPr="00F42DEB">
        <w:t>М</w:t>
      </w:r>
      <w:r>
        <w:t xml:space="preserve">’ясоїд П.А. Загальна психологія [Текст]: </w:t>
      </w:r>
      <w:proofErr w:type="spellStart"/>
      <w:r>
        <w:t>Навч</w:t>
      </w:r>
      <w:proofErr w:type="spellEnd"/>
      <w:r>
        <w:t xml:space="preserve">. </w:t>
      </w:r>
      <w:proofErr w:type="spellStart"/>
      <w:r>
        <w:t>посіб</w:t>
      </w:r>
      <w:proofErr w:type="spellEnd"/>
      <w:r>
        <w:t xml:space="preserve">. / </w:t>
      </w:r>
      <w:r w:rsidRPr="00F42DEB">
        <w:t>П.А. М’ясоїд</w:t>
      </w:r>
      <w:r>
        <w:t>.</w:t>
      </w:r>
      <w:r w:rsidRPr="00F42DEB">
        <w:t xml:space="preserve"> </w:t>
      </w:r>
      <w:r>
        <w:t xml:space="preserve">– 2-ге вид., </w:t>
      </w:r>
      <w:proofErr w:type="spellStart"/>
      <w:r>
        <w:t>допов</w:t>
      </w:r>
      <w:proofErr w:type="spellEnd"/>
      <w:r>
        <w:t>.</w:t>
      </w:r>
      <w:r>
        <w:rPr>
          <w:lang w:val="ru-RU"/>
        </w:rPr>
        <w:t> </w:t>
      </w:r>
      <w:r w:rsidRPr="00F42DEB">
        <w:t xml:space="preserve">– К: Вища </w:t>
      </w:r>
      <w:proofErr w:type="spellStart"/>
      <w:r w:rsidRPr="00F42DEB">
        <w:t>шк</w:t>
      </w:r>
      <w:proofErr w:type="spellEnd"/>
      <w:r w:rsidRPr="00F42DEB">
        <w:t>., 2001. – 487 с. (абонемент і ч/з)</w:t>
      </w:r>
    </w:p>
    <w:p w:rsidR="00AA246D" w:rsidRPr="00F42DEB" w:rsidRDefault="00AA246D" w:rsidP="00F83AB8">
      <w:pPr>
        <w:widowControl w:val="0"/>
        <w:numPr>
          <w:ilvl w:val="0"/>
          <w:numId w:val="8"/>
        </w:numPr>
        <w:tabs>
          <w:tab w:val="left" w:pos="426"/>
          <w:tab w:val="num" w:pos="709"/>
        </w:tabs>
        <w:ind w:left="0" w:firstLine="340"/>
        <w:jc w:val="both"/>
      </w:pPr>
      <w:r>
        <w:t xml:space="preserve">Немов Р.С. </w:t>
      </w:r>
      <w:proofErr w:type="spellStart"/>
      <w:r>
        <w:t>Психология</w:t>
      </w:r>
      <w:proofErr w:type="spellEnd"/>
      <w:r w:rsidRPr="00F42DEB">
        <w:t xml:space="preserve"> [Текст]: </w:t>
      </w:r>
      <w:proofErr w:type="spellStart"/>
      <w:r w:rsidRPr="00F42DEB">
        <w:t>Учеб.пособие</w:t>
      </w:r>
      <w:proofErr w:type="spellEnd"/>
      <w:r w:rsidRPr="00F42DEB">
        <w:t xml:space="preserve"> для </w:t>
      </w:r>
      <w:proofErr w:type="spellStart"/>
      <w:r w:rsidRPr="00F42DEB">
        <w:t>учащихся</w:t>
      </w:r>
      <w:proofErr w:type="spellEnd"/>
      <w:r w:rsidRPr="00F42DEB">
        <w:t xml:space="preserve"> пед. уч-щ., </w:t>
      </w:r>
      <w:proofErr w:type="spellStart"/>
      <w:r w:rsidRPr="00F42DEB">
        <w:t>студентов</w:t>
      </w:r>
      <w:proofErr w:type="spellEnd"/>
      <w:r w:rsidRPr="00F42DEB">
        <w:t xml:space="preserve"> пед. </w:t>
      </w:r>
      <w:proofErr w:type="spellStart"/>
      <w:r w:rsidRPr="00F42DEB">
        <w:t>ин-тов</w:t>
      </w:r>
      <w:proofErr w:type="spellEnd"/>
      <w:r w:rsidRPr="00F42DEB">
        <w:t xml:space="preserve"> и </w:t>
      </w:r>
      <w:proofErr w:type="spellStart"/>
      <w:r w:rsidRPr="00F42DEB">
        <w:t>работников</w:t>
      </w:r>
      <w:proofErr w:type="spellEnd"/>
      <w:r w:rsidRPr="00F42DEB">
        <w:t xml:space="preserve"> </w:t>
      </w:r>
      <w:proofErr w:type="spellStart"/>
      <w:r w:rsidRPr="00F42DEB">
        <w:t>системы</w:t>
      </w:r>
      <w:proofErr w:type="spellEnd"/>
      <w:r w:rsidRPr="00F42DEB">
        <w:t xml:space="preserve"> </w:t>
      </w:r>
      <w:proofErr w:type="spellStart"/>
      <w:r w:rsidRPr="00F42DEB">
        <w:t>подготовки</w:t>
      </w:r>
      <w:proofErr w:type="spellEnd"/>
      <w:r w:rsidRPr="00F42DEB">
        <w:t xml:space="preserve">, </w:t>
      </w:r>
      <w:proofErr w:type="spellStart"/>
      <w:r w:rsidRPr="00F42DEB">
        <w:t>повышения</w:t>
      </w:r>
      <w:proofErr w:type="spellEnd"/>
      <w:r w:rsidRPr="00F42DEB">
        <w:t xml:space="preserve"> </w:t>
      </w:r>
      <w:proofErr w:type="spellStart"/>
      <w:r w:rsidRPr="00F42DEB">
        <w:t>квалификации</w:t>
      </w:r>
      <w:proofErr w:type="spellEnd"/>
      <w:r w:rsidRPr="00F42DEB">
        <w:t xml:space="preserve"> и </w:t>
      </w:r>
      <w:proofErr w:type="spellStart"/>
      <w:r w:rsidRPr="00F42DEB">
        <w:t>переподготовки</w:t>
      </w:r>
      <w:proofErr w:type="spellEnd"/>
      <w:r w:rsidRPr="00F42DEB">
        <w:t xml:space="preserve"> пед. </w:t>
      </w:r>
      <w:proofErr w:type="spellStart"/>
      <w:r w:rsidRPr="00F42DEB">
        <w:t>кадров</w:t>
      </w:r>
      <w:proofErr w:type="spellEnd"/>
      <w:r w:rsidRPr="00F42DEB">
        <w:t xml:space="preserve"> / Р.С. Немов. – М.: </w:t>
      </w:r>
      <w:proofErr w:type="spellStart"/>
      <w:r w:rsidRPr="00F42DEB">
        <w:t>Просвещение</w:t>
      </w:r>
      <w:proofErr w:type="spellEnd"/>
      <w:r w:rsidRPr="00F42DEB">
        <w:t>, 1998. – 301 с. (ч/з і в 3 томах)</w:t>
      </w:r>
    </w:p>
    <w:p w:rsidR="00AA246D" w:rsidRPr="00F42DEB" w:rsidRDefault="00AA246D" w:rsidP="00F83AB8">
      <w:pPr>
        <w:widowControl w:val="0"/>
        <w:numPr>
          <w:ilvl w:val="0"/>
          <w:numId w:val="8"/>
        </w:numPr>
        <w:tabs>
          <w:tab w:val="left" w:pos="426"/>
          <w:tab w:val="num" w:pos="770"/>
        </w:tabs>
        <w:ind w:left="0" w:firstLine="340"/>
        <w:jc w:val="both"/>
      </w:pPr>
      <w:proofErr w:type="spellStart"/>
      <w:r w:rsidRPr="00F42DEB">
        <w:t>Опалев</w:t>
      </w:r>
      <w:proofErr w:type="spellEnd"/>
      <w:r w:rsidRPr="00F42DEB">
        <w:t xml:space="preserve"> А.В. </w:t>
      </w:r>
      <w:proofErr w:type="spellStart"/>
      <w:r w:rsidRPr="00F42DEB">
        <w:t>Умение</w:t>
      </w:r>
      <w:proofErr w:type="spellEnd"/>
      <w:r w:rsidRPr="00F42DEB">
        <w:t xml:space="preserve"> </w:t>
      </w:r>
      <w:proofErr w:type="spellStart"/>
      <w:r w:rsidRPr="00F42DEB">
        <w:t>обращаться</w:t>
      </w:r>
      <w:proofErr w:type="spellEnd"/>
      <w:r w:rsidRPr="00F42DEB">
        <w:t xml:space="preserve"> с людьми… </w:t>
      </w:r>
      <w:proofErr w:type="spellStart"/>
      <w:r w:rsidRPr="00F42DEB">
        <w:t>Этикет</w:t>
      </w:r>
      <w:proofErr w:type="spellEnd"/>
      <w:r w:rsidRPr="00F42DEB">
        <w:t xml:space="preserve"> </w:t>
      </w:r>
      <w:proofErr w:type="spellStart"/>
      <w:r w:rsidRPr="00F42DEB">
        <w:t>делового</w:t>
      </w:r>
      <w:proofErr w:type="spellEnd"/>
      <w:r w:rsidRPr="00F42DEB">
        <w:t xml:space="preserve"> </w:t>
      </w:r>
      <w:proofErr w:type="spellStart"/>
      <w:r w:rsidRPr="00F42DEB">
        <w:t>человека</w:t>
      </w:r>
      <w:proofErr w:type="spellEnd"/>
      <w:r w:rsidRPr="00F42DEB">
        <w:t xml:space="preserve"> [Текст]: </w:t>
      </w:r>
      <w:proofErr w:type="spellStart"/>
      <w:r w:rsidRPr="00F42DEB">
        <w:t>Учебн</w:t>
      </w:r>
      <w:proofErr w:type="spellEnd"/>
      <w:r w:rsidRPr="00F42DEB">
        <w:t xml:space="preserve">. </w:t>
      </w:r>
      <w:proofErr w:type="spellStart"/>
      <w:r w:rsidRPr="00F42DEB">
        <w:t>пособие</w:t>
      </w:r>
      <w:proofErr w:type="spellEnd"/>
      <w:r w:rsidRPr="00F42DEB">
        <w:t xml:space="preserve"> / А.В. </w:t>
      </w:r>
      <w:proofErr w:type="spellStart"/>
      <w:r w:rsidRPr="00F42DEB">
        <w:t>Опалев</w:t>
      </w:r>
      <w:proofErr w:type="spellEnd"/>
      <w:r w:rsidRPr="00F42DEB">
        <w:t>. – М.: Культура и спорт, ЮНИТИ, 1996. – 318 с. (абонемент)</w:t>
      </w:r>
    </w:p>
    <w:p w:rsidR="00AA246D" w:rsidRPr="00F42DEB" w:rsidRDefault="00AA246D" w:rsidP="00F83AB8">
      <w:pPr>
        <w:widowControl w:val="0"/>
        <w:numPr>
          <w:ilvl w:val="0"/>
          <w:numId w:val="8"/>
        </w:numPr>
        <w:tabs>
          <w:tab w:val="left" w:pos="426"/>
          <w:tab w:val="num" w:pos="770"/>
        </w:tabs>
        <w:ind w:left="0" w:firstLine="340"/>
        <w:jc w:val="both"/>
      </w:pPr>
      <w:r w:rsidRPr="00F42DEB">
        <w:t>Орбан-</w:t>
      </w:r>
      <w:proofErr w:type="spellStart"/>
      <w:r w:rsidRPr="00F42DEB">
        <w:t>Лембрик</w:t>
      </w:r>
      <w:proofErr w:type="spellEnd"/>
      <w:r w:rsidRPr="00F42DEB">
        <w:t xml:space="preserve"> Л.Є. Психологія управління: [Текст]: Посібник / Л.Є. Орбан-</w:t>
      </w:r>
      <w:proofErr w:type="spellStart"/>
      <w:r w:rsidRPr="00F42DEB">
        <w:t>Лембрик</w:t>
      </w:r>
      <w:proofErr w:type="spellEnd"/>
      <w:r w:rsidRPr="00F42DEB">
        <w:t xml:space="preserve">. – К.: </w:t>
      </w:r>
      <w:proofErr w:type="spellStart"/>
      <w:r w:rsidRPr="00F42DEB">
        <w:t>Академвидав</w:t>
      </w:r>
      <w:proofErr w:type="spellEnd"/>
      <w:r w:rsidRPr="00F42DEB">
        <w:t>, 2003. – 568 с. (абонемент і ч/з)</w:t>
      </w:r>
    </w:p>
    <w:p w:rsidR="00AA246D" w:rsidRPr="00F42DEB" w:rsidRDefault="00AA246D" w:rsidP="00F83AB8">
      <w:pPr>
        <w:widowControl w:val="0"/>
        <w:numPr>
          <w:ilvl w:val="0"/>
          <w:numId w:val="8"/>
        </w:numPr>
        <w:tabs>
          <w:tab w:val="left" w:pos="426"/>
          <w:tab w:val="num" w:pos="770"/>
        </w:tabs>
        <w:ind w:left="0" w:firstLine="340"/>
        <w:jc w:val="both"/>
      </w:pPr>
      <w:proofErr w:type="spellStart"/>
      <w:r w:rsidRPr="00F42DEB">
        <w:t>Организационное</w:t>
      </w:r>
      <w:proofErr w:type="spellEnd"/>
      <w:r w:rsidRPr="00F42DEB">
        <w:t xml:space="preserve"> </w:t>
      </w:r>
      <w:proofErr w:type="spellStart"/>
      <w:r w:rsidRPr="00F42DEB">
        <w:t>управление</w:t>
      </w:r>
      <w:proofErr w:type="spellEnd"/>
      <w:r w:rsidRPr="00F42DEB">
        <w:t xml:space="preserve">: </w:t>
      </w:r>
      <w:proofErr w:type="spellStart"/>
      <w:r w:rsidRPr="00F42DEB">
        <w:t>учеб</w:t>
      </w:r>
      <w:proofErr w:type="spellEnd"/>
      <w:r w:rsidRPr="00F42DEB">
        <w:t>.</w:t>
      </w:r>
      <w:r>
        <w:t xml:space="preserve"> </w:t>
      </w:r>
      <w:proofErr w:type="spellStart"/>
      <w:r w:rsidRPr="00F42DEB">
        <w:t>пособие</w:t>
      </w:r>
      <w:proofErr w:type="spellEnd"/>
      <w:r w:rsidRPr="00F42DEB">
        <w:t xml:space="preserve"> для </w:t>
      </w:r>
      <w:proofErr w:type="spellStart"/>
      <w:r w:rsidRPr="00F42DEB">
        <w:t>вузов</w:t>
      </w:r>
      <w:proofErr w:type="spellEnd"/>
      <w:r w:rsidRPr="00F42DEB">
        <w:t xml:space="preserve"> / Н.И Архипова, В.В. </w:t>
      </w:r>
      <w:proofErr w:type="spellStart"/>
      <w:r w:rsidRPr="00F42DEB">
        <w:t>Кульба</w:t>
      </w:r>
      <w:proofErr w:type="spellEnd"/>
      <w:r w:rsidRPr="00F42DEB">
        <w:t xml:space="preserve">, С.А. </w:t>
      </w:r>
      <w:proofErr w:type="spellStart"/>
      <w:r w:rsidRPr="00F42DEB">
        <w:t>Косяченко</w:t>
      </w:r>
      <w:proofErr w:type="spellEnd"/>
      <w:r w:rsidRPr="00F42DEB">
        <w:t xml:space="preserve"> и </w:t>
      </w:r>
      <w:proofErr w:type="spellStart"/>
      <w:r w:rsidRPr="00F42DEB">
        <w:t>др</w:t>
      </w:r>
      <w:proofErr w:type="spellEnd"/>
      <w:r w:rsidRPr="00F42DEB">
        <w:t xml:space="preserve">.; </w:t>
      </w:r>
      <w:proofErr w:type="spellStart"/>
      <w:r w:rsidRPr="00F42DEB">
        <w:t>под</w:t>
      </w:r>
      <w:proofErr w:type="spellEnd"/>
      <w:r w:rsidRPr="00F42DEB">
        <w:t xml:space="preserve"> ред. Н.И. </w:t>
      </w:r>
      <w:proofErr w:type="spellStart"/>
      <w:r w:rsidRPr="00F42DEB">
        <w:t>Архиповой</w:t>
      </w:r>
      <w:proofErr w:type="spellEnd"/>
      <w:r w:rsidRPr="00F42DEB">
        <w:t>. – М.: «</w:t>
      </w:r>
      <w:proofErr w:type="spellStart"/>
      <w:r w:rsidRPr="00F42DEB">
        <w:t>Издательство</w:t>
      </w:r>
      <w:proofErr w:type="spellEnd"/>
      <w:r w:rsidRPr="00F42DEB">
        <w:t xml:space="preserve"> ПРИОР», 1998. – 448 с. (абонемент)</w:t>
      </w:r>
    </w:p>
    <w:p w:rsidR="00AA246D" w:rsidRPr="00F42DEB" w:rsidRDefault="00AA246D" w:rsidP="00F83AB8">
      <w:pPr>
        <w:widowControl w:val="0"/>
        <w:numPr>
          <w:ilvl w:val="0"/>
          <w:numId w:val="8"/>
        </w:numPr>
        <w:tabs>
          <w:tab w:val="left" w:pos="426"/>
          <w:tab w:val="num" w:pos="770"/>
        </w:tabs>
        <w:ind w:left="0" w:firstLine="340"/>
        <w:jc w:val="both"/>
      </w:pPr>
      <w:r>
        <w:t>Основи психології</w:t>
      </w:r>
      <w:r w:rsidRPr="00F42DEB">
        <w:t xml:space="preserve"> [Текст]: Підручник / За </w:t>
      </w:r>
      <w:proofErr w:type="spellStart"/>
      <w:r w:rsidRPr="00F42DEB">
        <w:t>заг</w:t>
      </w:r>
      <w:proofErr w:type="spellEnd"/>
      <w:r w:rsidRPr="00F42DEB">
        <w:t xml:space="preserve">. Ред. О.В. Киричука, В.А. </w:t>
      </w:r>
      <w:proofErr w:type="spellStart"/>
      <w:r w:rsidRPr="00F42DEB">
        <w:t>Роменця</w:t>
      </w:r>
      <w:proofErr w:type="spellEnd"/>
      <w:r w:rsidRPr="00F42DEB">
        <w:t>.</w:t>
      </w:r>
      <w:r>
        <w:t xml:space="preserve"> </w:t>
      </w:r>
      <w:r w:rsidRPr="00F42DEB">
        <w:t>– 4-е вид., стереотип. – К.: Либідь, 1999. – 632 с. (абонемент)</w:t>
      </w:r>
    </w:p>
    <w:p w:rsidR="00AA246D" w:rsidRPr="00F42DEB" w:rsidRDefault="00AA246D" w:rsidP="00F83AB8">
      <w:pPr>
        <w:widowControl w:val="0"/>
        <w:numPr>
          <w:ilvl w:val="0"/>
          <w:numId w:val="8"/>
        </w:numPr>
        <w:tabs>
          <w:tab w:val="left" w:pos="426"/>
          <w:tab w:val="num" w:pos="770"/>
        </w:tabs>
        <w:ind w:left="0" w:firstLine="340"/>
        <w:jc w:val="both"/>
      </w:pPr>
      <w:r w:rsidRPr="00F42DEB">
        <w:t>Палеха Ю.І. Культу</w:t>
      </w:r>
      <w:r>
        <w:t>ра управління та підприємництва</w:t>
      </w:r>
      <w:r w:rsidRPr="00F42DEB">
        <w:t xml:space="preserve"> [Текст]: Навчально-методичний посібник / Ю.І. Палеха, В.О. </w:t>
      </w:r>
      <w:proofErr w:type="spellStart"/>
      <w:r w:rsidRPr="00F42DEB">
        <w:t>Кудін</w:t>
      </w:r>
      <w:proofErr w:type="spellEnd"/>
      <w:r w:rsidRPr="00F42DEB">
        <w:t>. – К.: МАУП, 1998. – 96 с. (абонемент і ч/з)</w:t>
      </w:r>
    </w:p>
    <w:p w:rsidR="00AA246D" w:rsidRPr="00F42DEB" w:rsidRDefault="00AA246D" w:rsidP="00F83AB8">
      <w:pPr>
        <w:widowControl w:val="0"/>
        <w:numPr>
          <w:ilvl w:val="0"/>
          <w:numId w:val="8"/>
        </w:numPr>
        <w:tabs>
          <w:tab w:val="left" w:pos="426"/>
          <w:tab w:val="num" w:pos="770"/>
        </w:tabs>
        <w:ind w:left="0" w:firstLine="340"/>
        <w:jc w:val="both"/>
      </w:pPr>
      <w:proofErr w:type="spellStart"/>
      <w:r w:rsidRPr="00F42DEB">
        <w:t>Панкратов</w:t>
      </w:r>
      <w:proofErr w:type="spellEnd"/>
      <w:r w:rsidRPr="00F42DEB">
        <w:t xml:space="preserve"> </w:t>
      </w:r>
      <w:r>
        <w:t xml:space="preserve">В.Н. </w:t>
      </w:r>
      <w:proofErr w:type="spellStart"/>
      <w:r>
        <w:t>Искусство</w:t>
      </w:r>
      <w:proofErr w:type="spellEnd"/>
      <w:r>
        <w:t xml:space="preserve"> управлять людьми</w:t>
      </w:r>
      <w:r w:rsidRPr="00F42DEB">
        <w:t xml:space="preserve"> [Текст]: </w:t>
      </w:r>
      <w:proofErr w:type="spellStart"/>
      <w:r w:rsidRPr="00F42DEB">
        <w:t>Практические</w:t>
      </w:r>
      <w:proofErr w:type="spellEnd"/>
      <w:r w:rsidRPr="00F42DEB">
        <w:t xml:space="preserve"> </w:t>
      </w:r>
      <w:proofErr w:type="spellStart"/>
      <w:r w:rsidRPr="00F42DEB">
        <w:t>рекомендации</w:t>
      </w:r>
      <w:proofErr w:type="spellEnd"/>
      <w:r w:rsidRPr="00F42DEB">
        <w:t xml:space="preserve"> / В.Н. </w:t>
      </w:r>
      <w:proofErr w:type="spellStart"/>
      <w:r w:rsidRPr="00F42DEB">
        <w:t>Панкратов</w:t>
      </w:r>
      <w:proofErr w:type="spellEnd"/>
      <w:r w:rsidRPr="00F42DEB">
        <w:t xml:space="preserve">. – М.: </w:t>
      </w:r>
      <w:proofErr w:type="spellStart"/>
      <w:r w:rsidRPr="00F42DEB">
        <w:t>Изд</w:t>
      </w:r>
      <w:proofErr w:type="spellEnd"/>
      <w:r w:rsidRPr="00F42DEB">
        <w:t xml:space="preserve">-во </w:t>
      </w:r>
      <w:proofErr w:type="spellStart"/>
      <w:r w:rsidRPr="00F42DEB">
        <w:t>Института</w:t>
      </w:r>
      <w:proofErr w:type="spellEnd"/>
      <w:r w:rsidRPr="00F42DEB">
        <w:t xml:space="preserve"> </w:t>
      </w:r>
      <w:proofErr w:type="spellStart"/>
      <w:r w:rsidRPr="00F42DEB">
        <w:t>Психотерапии</w:t>
      </w:r>
      <w:proofErr w:type="spellEnd"/>
      <w:r w:rsidRPr="00F42DEB">
        <w:t>, 1999. – 144 с. (абонемент)</w:t>
      </w:r>
    </w:p>
    <w:p w:rsidR="00AA246D" w:rsidRPr="00F42DEB" w:rsidRDefault="00AA246D" w:rsidP="00F83AB8">
      <w:pPr>
        <w:widowControl w:val="0"/>
        <w:numPr>
          <w:ilvl w:val="0"/>
          <w:numId w:val="8"/>
        </w:numPr>
        <w:tabs>
          <w:tab w:val="left" w:pos="426"/>
          <w:tab w:val="num" w:pos="770"/>
        </w:tabs>
        <w:ind w:left="0" w:firstLine="340"/>
        <w:jc w:val="both"/>
      </w:pPr>
      <w:proofErr w:type="spellStart"/>
      <w:r w:rsidRPr="00F42DEB">
        <w:t>Поведение</w:t>
      </w:r>
      <w:proofErr w:type="spellEnd"/>
      <w:r w:rsidRPr="00F42DEB">
        <w:t xml:space="preserve"> </w:t>
      </w:r>
      <w:proofErr w:type="spellStart"/>
      <w:r w:rsidRPr="00F42DEB">
        <w:t>руководителя</w:t>
      </w:r>
      <w:proofErr w:type="spellEnd"/>
      <w:r>
        <w:t xml:space="preserve"> [Текст]: </w:t>
      </w:r>
      <w:proofErr w:type="spellStart"/>
      <w:r>
        <w:t>Практ</w:t>
      </w:r>
      <w:proofErr w:type="spellEnd"/>
      <w:r>
        <w:t>.</w:t>
      </w:r>
      <w:r w:rsidRPr="00F42DEB">
        <w:t xml:space="preserve"> </w:t>
      </w:r>
      <w:proofErr w:type="spellStart"/>
      <w:r w:rsidRPr="00F42DEB">
        <w:t>пособие</w:t>
      </w:r>
      <w:proofErr w:type="spellEnd"/>
      <w:r w:rsidRPr="00F42DEB">
        <w:t xml:space="preserve"> / </w:t>
      </w:r>
      <w:proofErr w:type="spellStart"/>
      <w:r w:rsidRPr="00F42DEB">
        <w:t>Авт</w:t>
      </w:r>
      <w:proofErr w:type="spellEnd"/>
      <w:r w:rsidRPr="00F42DEB">
        <w:t>.-</w:t>
      </w:r>
      <w:proofErr w:type="spellStart"/>
      <w:r w:rsidRPr="00F42DEB">
        <w:t>сост</w:t>
      </w:r>
      <w:proofErr w:type="spellEnd"/>
      <w:r w:rsidRPr="00F42DEB">
        <w:t xml:space="preserve">. </w:t>
      </w:r>
      <w:proofErr w:type="spellStart"/>
      <w:r w:rsidRPr="00F42DEB">
        <w:t>Л.С.Вечер</w:t>
      </w:r>
      <w:proofErr w:type="spellEnd"/>
      <w:r w:rsidRPr="00F42DEB">
        <w:t xml:space="preserve">. </w:t>
      </w:r>
      <w:r>
        <w:t xml:space="preserve">– </w:t>
      </w:r>
      <w:proofErr w:type="spellStart"/>
      <w:r w:rsidRPr="00F42DEB">
        <w:t>Минск</w:t>
      </w:r>
      <w:proofErr w:type="spellEnd"/>
      <w:r w:rsidRPr="00F42DEB">
        <w:t>: «</w:t>
      </w:r>
      <w:proofErr w:type="spellStart"/>
      <w:r w:rsidRPr="00F42DEB">
        <w:t>Новое</w:t>
      </w:r>
      <w:proofErr w:type="spellEnd"/>
      <w:r w:rsidRPr="00F42DEB">
        <w:t xml:space="preserve"> </w:t>
      </w:r>
      <w:proofErr w:type="spellStart"/>
      <w:r w:rsidRPr="00F42DEB">
        <w:t>знание</w:t>
      </w:r>
      <w:proofErr w:type="spellEnd"/>
      <w:r w:rsidRPr="00F42DEB">
        <w:t>», 2000. – 208 с. (абонемент)</w:t>
      </w:r>
    </w:p>
    <w:p w:rsidR="00AA246D" w:rsidRPr="00F42DEB" w:rsidRDefault="00AA246D" w:rsidP="00F83AB8">
      <w:pPr>
        <w:widowControl w:val="0"/>
        <w:numPr>
          <w:ilvl w:val="0"/>
          <w:numId w:val="8"/>
        </w:numPr>
        <w:tabs>
          <w:tab w:val="left" w:pos="426"/>
          <w:tab w:val="num" w:pos="770"/>
        </w:tabs>
        <w:ind w:left="0" w:firstLine="340"/>
        <w:jc w:val="both"/>
      </w:pPr>
      <w:proofErr w:type="spellStart"/>
      <w:r w:rsidRPr="00F42DEB">
        <w:t>Спивак</w:t>
      </w:r>
      <w:proofErr w:type="spellEnd"/>
      <w:r w:rsidRPr="00F42DEB">
        <w:t xml:space="preserve"> В.А. </w:t>
      </w:r>
      <w:proofErr w:type="spellStart"/>
      <w:r w:rsidRPr="00F42DEB">
        <w:t>Организационное</w:t>
      </w:r>
      <w:proofErr w:type="spellEnd"/>
      <w:r w:rsidRPr="00F42DEB">
        <w:t xml:space="preserve"> </w:t>
      </w:r>
      <w:proofErr w:type="spellStart"/>
      <w:r w:rsidRPr="00F42DEB">
        <w:t>поведение</w:t>
      </w:r>
      <w:proofErr w:type="spellEnd"/>
      <w:r w:rsidRPr="00F42DEB">
        <w:t xml:space="preserve"> и </w:t>
      </w:r>
      <w:proofErr w:type="spellStart"/>
      <w:r w:rsidRPr="00F42DEB">
        <w:t>управление</w:t>
      </w:r>
      <w:proofErr w:type="spellEnd"/>
      <w:r w:rsidRPr="00F42DEB">
        <w:t xml:space="preserve"> персоналом [Текст]: </w:t>
      </w:r>
      <w:proofErr w:type="spellStart"/>
      <w:r w:rsidRPr="00F42DEB">
        <w:t>Учебн</w:t>
      </w:r>
      <w:proofErr w:type="spellEnd"/>
      <w:r w:rsidRPr="00F42DEB">
        <w:t xml:space="preserve">. </w:t>
      </w:r>
      <w:proofErr w:type="spellStart"/>
      <w:r w:rsidRPr="00F42DEB">
        <w:t>пособие</w:t>
      </w:r>
      <w:proofErr w:type="spellEnd"/>
      <w:r w:rsidRPr="00F42DEB">
        <w:t xml:space="preserve"> / В.А. </w:t>
      </w:r>
      <w:proofErr w:type="spellStart"/>
      <w:r w:rsidRPr="00F42DEB">
        <w:t>Спивак</w:t>
      </w:r>
      <w:proofErr w:type="spellEnd"/>
      <w:r w:rsidRPr="00F42DEB">
        <w:t xml:space="preserve">. – СПб: </w:t>
      </w:r>
      <w:proofErr w:type="spellStart"/>
      <w:r w:rsidRPr="00F42DEB">
        <w:t>Издательство</w:t>
      </w:r>
      <w:proofErr w:type="spellEnd"/>
      <w:r w:rsidRPr="00F42DEB">
        <w:t xml:space="preserve"> «</w:t>
      </w:r>
      <w:proofErr w:type="spellStart"/>
      <w:r w:rsidRPr="00F42DEB">
        <w:t>Питер</w:t>
      </w:r>
      <w:proofErr w:type="spellEnd"/>
      <w:r w:rsidRPr="00F42DEB">
        <w:t>», 2000. – 416 с. (абонемент)</w:t>
      </w:r>
    </w:p>
    <w:p w:rsidR="00AA246D" w:rsidRPr="00F42DEB" w:rsidRDefault="00AA246D" w:rsidP="00F83AB8">
      <w:pPr>
        <w:widowControl w:val="0"/>
        <w:numPr>
          <w:ilvl w:val="0"/>
          <w:numId w:val="8"/>
        </w:numPr>
        <w:tabs>
          <w:tab w:val="left" w:pos="426"/>
          <w:tab w:val="num" w:pos="770"/>
        </w:tabs>
        <w:ind w:left="0" w:firstLine="340"/>
        <w:jc w:val="both"/>
      </w:pPr>
      <w:proofErr w:type="spellStart"/>
      <w:r w:rsidRPr="00F42DEB">
        <w:t>Хаккер</w:t>
      </w:r>
      <w:proofErr w:type="spellEnd"/>
      <w:r w:rsidRPr="00F42DEB">
        <w:t xml:space="preserve"> В. </w:t>
      </w:r>
      <w:proofErr w:type="spellStart"/>
      <w:r w:rsidRPr="00F42DEB">
        <w:t>Психология</w:t>
      </w:r>
      <w:proofErr w:type="spellEnd"/>
      <w:r w:rsidRPr="00F42DEB">
        <w:t xml:space="preserve"> труда и </w:t>
      </w:r>
      <w:proofErr w:type="spellStart"/>
      <w:r w:rsidRPr="00F42DEB">
        <w:t>инженерная</w:t>
      </w:r>
      <w:proofErr w:type="spellEnd"/>
      <w:r w:rsidRPr="00F42DEB">
        <w:t xml:space="preserve"> </w:t>
      </w:r>
      <w:proofErr w:type="spellStart"/>
      <w:r w:rsidRPr="00F42DEB">
        <w:t>психология</w:t>
      </w:r>
      <w:proofErr w:type="spellEnd"/>
      <w:r w:rsidRPr="00F42DEB">
        <w:t xml:space="preserve">: </w:t>
      </w:r>
      <w:proofErr w:type="spellStart"/>
      <w:r>
        <w:t>п</w:t>
      </w:r>
      <w:r w:rsidRPr="00F42DEB">
        <w:t>сихологическая</w:t>
      </w:r>
      <w:proofErr w:type="spellEnd"/>
      <w:r w:rsidRPr="00F42DEB">
        <w:t xml:space="preserve"> структура и </w:t>
      </w:r>
      <w:proofErr w:type="spellStart"/>
      <w:r w:rsidRPr="00F42DEB">
        <w:t>регуляция</w:t>
      </w:r>
      <w:proofErr w:type="spellEnd"/>
      <w:r w:rsidRPr="00F42DEB">
        <w:t xml:space="preserve"> </w:t>
      </w:r>
      <w:proofErr w:type="spellStart"/>
      <w:r w:rsidRPr="00F42DEB">
        <w:t>различных</w:t>
      </w:r>
      <w:proofErr w:type="spellEnd"/>
      <w:r w:rsidRPr="00F42DEB">
        <w:t xml:space="preserve"> </w:t>
      </w:r>
      <w:proofErr w:type="spellStart"/>
      <w:r w:rsidRPr="00F42DEB">
        <w:t>видов</w:t>
      </w:r>
      <w:proofErr w:type="spellEnd"/>
      <w:r w:rsidRPr="00F42DEB">
        <w:t xml:space="preserve"> </w:t>
      </w:r>
      <w:proofErr w:type="spellStart"/>
      <w:r w:rsidRPr="00F42DEB">
        <w:t>деятельности</w:t>
      </w:r>
      <w:proofErr w:type="spellEnd"/>
      <w:r w:rsidRPr="00F42DEB">
        <w:t xml:space="preserve"> [Текст] / В. </w:t>
      </w:r>
      <w:r>
        <w:t>Хакер;</w:t>
      </w:r>
      <w:r w:rsidRPr="006E2F49">
        <w:t xml:space="preserve"> </w:t>
      </w:r>
      <w:r>
        <w:t xml:space="preserve">Пер. с </w:t>
      </w:r>
      <w:proofErr w:type="spellStart"/>
      <w:r>
        <w:t>нем</w:t>
      </w:r>
      <w:proofErr w:type="spellEnd"/>
      <w:r w:rsidRPr="00F42DEB">
        <w:t>. – М.: «</w:t>
      </w:r>
      <w:proofErr w:type="spellStart"/>
      <w:r w:rsidRPr="00F42DEB">
        <w:t>Машиностроение</w:t>
      </w:r>
      <w:proofErr w:type="spellEnd"/>
      <w:r w:rsidRPr="00F42DEB">
        <w:t>», 1985.– 376 с. (абонемент)</w:t>
      </w:r>
    </w:p>
    <w:p w:rsidR="00AA246D" w:rsidRPr="00F42DEB" w:rsidRDefault="00AA246D" w:rsidP="00F83AB8">
      <w:pPr>
        <w:widowControl w:val="0"/>
        <w:numPr>
          <w:ilvl w:val="0"/>
          <w:numId w:val="8"/>
        </w:numPr>
        <w:tabs>
          <w:tab w:val="left" w:pos="426"/>
          <w:tab w:val="num" w:pos="770"/>
        </w:tabs>
        <w:ind w:left="0" w:firstLine="340"/>
        <w:jc w:val="both"/>
      </w:pPr>
      <w:r w:rsidRPr="00F42DEB">
        <w:t xml:space="preserve">Хант </w:t>
      </w:r>
      <w:proofErr w:type="spellStart"/>
      <w:r w:rsidRPr="00F42DEB">
        <w:t>Дж</w:t>
      </w:r>
      <w:proofErr w:type="spellEnd"/>
      <w:r w:rsidRPr="00F42DEB">
        <w:t xml:space="preserve">. </w:t>
      </w:r>
      <w:proofErr w:type="spellStart"/>
      <w:r w:rsidRPr="00F42DEB">
        <w:t>Управление</w:t>
      </w:r>
      <w:proofErr w:type="spellEnd"/>
      <w:r w:rsidRPr="00F42DEB">
        <w:t xml:space="preserve"> людьми в </w:t>
      </w:r>
      <w:proofErr w:type="spellStart"/>
      <w:r w:rsidRPr="00F42DEB">
        <w:t>компаниях</w:t>
      </w:r>
      <w:proofErr w:type="spellEnd"/>
      <w:r w:rsidRPr="00F42DEB">
        <w:t xml:space="preserve">: </w:t>
      </w:r>
      <w:proofErr w:type="spellStart"/>
      <w:r w:rsidRPr="00F42DEB">
        <w:t>руководство</w:t>
      </w:r>
      <w:proofErr w:type="spellEnd"/>
      <w:r w:rsidRPr="00F42DEB">
        <w:t xml:space="preserve"> для менеджера [Текст] </w:t>
      </w:r>
      <w:r>
        <w:t xml:space="preserve">/ </w:t>
      </w:r>
      <w:proofErr w:type="spellStart"/>
      <w:r>
        <w:t>Дж</w:t>
      </w:r>
      <w:proofErr w:type="spellEnd"/>
      <w:r>
        <w:t>. </w:t>
      </w:r>
      <w:r w:rsidRPr="00F42DEB">
        <w:t>Хант</w:t>
      </w:r>
      <w:r>
        <w:t>;</w:t>
      </w:r>
      <w:r w:rsidRPr="006E2F49">
        <w:t xml:space="preserve"> </w:t>
      </w:r>
      <w:r>
        <w:t xml:space="preserve">Пер. с </w:t>
      </w:r>
      <w:proofErr w:type="spellStart"/>
      <w:r>
        <w:t>анг</w:t>
      </w:r>
      <w:proofErr w:type="spellEnd"/>
      <w:r w:rsidRPr="00F42DEB">
        <w:t>. – М.: ЗАО «</w:t>
      </w:r>
      <w:proofErr w:type="spellStart"/>
      <w:r w:rsidRPr="00F42DEB">
        <w:t>Олимп-Бизнес</w:t>
      </w:r>
      <w:proofErr w:type="spellEnd"/>
      <w:r w:rsidRPr="00F42DEB">
        <w:t>», 1999. – 366 с. (абонемент)</w:t>
      </w:r>
    </w:p>
    <w:p w:rsidR="00AA246D" w:rsidRPr="00F42DEB" w:rsidRDefault="00AA246D" w:rsidP="00F83AB8">
      <w:pPr>
        <w:widowControl w:val="0"/>
        <w:numPr>
          <w:ilvl w:val="0"/>
          <w:numId w:val="8"/>
        </w:numPr>
        <w:tabs>
          <w:tab w:val="left" w:pos="426"/>
          <w:tab w:val="num" w:pos="770"/>
        </w:tabs>
        <w:ind w:left="0" w:firstLine="340"/>
        <w:jc w:val="both"/>
      </w:pPr>
      <w:proofErr w:type="spellStart"/>
      <w:r w:rsidRPr="00F42DEB">
        <w:t>Ходаківський</w:t>
      </w:r>
      <w:proofErr w:type="spellEnd"/>
      <w:r w:rsidRPr="00F42DEB">
        <w:t xml:space="preserve"> Є.І. Економіка та менеджмент праці (</w:t>
      </w:r>
      <w:proofErr w:type="spellStart"/>
      <w:r w:rsidRPr="00F42DEB">
        <w:t>праксеологічний</w:t>
      </w:r>
      <w:proofErr w:type="spellEnd"/>
      <w:r w:rsidRPr="00F42DEB">
        <w:t xml:space="preserve"> аспект) [Текст]: Навчальний посібник / Є.І. </w:t>
      </w:r>
      <w:proofErr w:type="spellStart"/>
      <w:r w:rsidRPr="00F42DEB">
        <w:t>Ходаківський</w:t>
      </w:r>
      <w:proofErr w:type="spellEnd"/>
      <w:r w:rsidRPr="00F42DEB">
        <w:t xml:space="preserve">, Ю.В. </w:t>
      </w:r>
      <w:proofErr w:type="spellStart"/>
      <w:r w:rsidRPr="00F42DEB">
        <w:t>Богоявленська</w:t>
      </w:r>
      <w:proofErr w:type="spellEnd"/>
      <w:r w:rsidRPr="00F42DEB">
        <w:t>. – Житомир: ЖДТУ, 2004. – 378 с. (абонемент і ч/з)</w:t>
      </w:r>
    </w:p>
    <w:p w:rsidR="00AA246D" w:rsidRPr="00F42DEB" w:rsidRDefault="00AA246D" w:rsidP="00F83AB8">
      <w:pPr>
        <w:shd w:val="clear" w:color="auto" w:fill="FFFFFF"/>
        <w:jc w:val="center"/>
      </w:pPr>
      <w:r w:rsidRPr="00F42DEB">
        <w:rPr>
          <w:b/>
          <w:bCs/>
        </w:rPr>
        <w:t>Допоміжна</w:t>
      </w:r>
    </w:p>
    <w:p w:rsidR="00AA246D" w:rsidRPr="00F42DEB" w:rsidRDefault="00AA246D" w:rsidP="00F83AB8">
      <w:pPr>
        <w:widowControl w:val="0"/>
        <w:numPr>
          <w:ilvl w:val="0"/>
          <w:numId w:val="9"/>
        </w:numPr>
        <w:tabs>
          <w:tab w:val="num" w:pos="770"/>
          <w:tab w:val="left" w:pos="990"/>
        </w:tabs>
        <w:ind w:left="0" w:firstLine="567"/>
        <w:jc w:val="both"/>
      </w:pPr>
      <w:r w:rsidRPr="00F42DEB">
        <w:t xml:space="preserve">Лукашевич Н.П. и </w:t>
      </w:r>
      <w:proofErr w:type="spellStart"/>
      <w:r w:rsidRPr="00F42DEB">
        <w:t>др</w:t>
      </w:r>
      <w:proofErr w:type="spellEnd"/>
      <w:r w:rsidRPr="00F42DEB">
        <w:t xml:space="preserve">. </w:t>
      </w:r>
      <w:proofErr w:type="spellStart"/>
      <w:r w:rsidRPr="00F42DEB">
        <w:t>Психология</w:t>
      </w:r>
      <w:proofErr w:type="spellEnd"/>
      <w:r w:rsidRPr="00F42DEB">
        <w:t xml:space="preserve"> труда [Текст]: </w:t>
      </w:r>
      <w:proofErr w:type="spellStart"/>
      <w:r w:rsidRPr="00F42DEB">
        <w:t>учеб</w:t>
      </w:r>
      <w:proofErr w:type="spellEnd"/>
      <w:r w:rsidRPr="00F42DEB">
        <w:t xml:space="preserve">.-метод. </w:t>
      </w:r>
      <w:proofErr w:type="spellStart"/>
      <w:r w:rsidRPr="00F42DEB">
        <w:t>пособие</w:t>
      </w:r>
      <w:proofErr w:type="spellEnd"/>
      <w:r w:rsidRPr="00F42DEB">
        <w:t xml:space="preserve"> / </w:t>
      </w:r>
      <w:proofErr w:type="spellStart"/>
      <w:r w:rsidRPr="00F42DEB">
        <w:t>Под</w:t>
      </w:r>
      <w:proofErr w:type="spellEnd"/>
      <w:r w:rsidRPr="00F42DEB">
        <w:t xml:space="preserve"> ред. Н.П. Лукашевича. – К.: МАУП, 1997. – 104 с. </w:t>
      </w:r>
    </w:p>
    <w:p w:rsidR="00AA246D" w:rsidRPr="00F42DEB" w:rsidRDefault="00AA246D" w:rsidP="00F83AB8">
      <w:pPr>
        <w:widowControl w:val="0"/>
        <w:numPr>
          <w:ilvl w:val="0"/>
          <w:numId w:val="9"/>
        </w:numPr>
        <w:tabs>
          <w:tab w:val="clear" w:pos="927"/>
          <w:tab w:val="num" w:pos="426"/>
          <w:tab w:val="num" w:pos="770"/>
          <w:tab w:val="left" w:pos="990"/>
        </w:tabs>
        <w:ind w:left="0" w:firstLine="567"/>
        <w:jc w:val="both"/>
      </w:pPr>
      <w:proofErr w:type="spellStart"/>
      <w:r w:rsidRPr="00F42DEB">
        <w:t>Модели</w:t>
      </w:r>
      <w:proofErr w:type="spellEnd"/>
      <w:r>
        <w:t xml:space="preserve"> и </w:t>
      </w:r>
      <w:proofErr w:type="spellStart"/>
      <w:r>
        <w:t>методы</w:t>
      </w:r>
      <w:proofErr w:type="spellEnd"/>
      <w:r>
        <w:t xml:space="preserve"> </w:t>
      </w:r>
      <w:proofErr w:type="spellStart"/>
      <w:r>
        <w:t>управления</w:t>
      </w:r>
      <w:proofErr w:type="spellEnd"/>
      <w:r>
        <w:t xml:space="preserve"> персоналом</w:t>
      </w:r>
      <w:r w:rsidRPr="00F152DF">
        <w:t xml:space="preserve"> </w:t>
      </w:r>
      <w:r w:rsidRPr="00F42DEB">
        <w:t xml:space="preserve">[Текст]:  </w:t>
      </w:r>
      <w:proofErr w:type="spellStart"/>
      <w:r w:rsidRPr="00F42DEB">
        <w:t>Российско-британское</w:t>
      </w:r>
      <w:proofErr w:type="spellEnd"/>
      <w:r w:rsidRPr="00F42DEB">
        <w:t xml:space="preserve"> </w:t>
      </w:r>
      <w:proofErr w:type="spellStart"/>
      <w:r w:rsidRPr="00F42DEB">
        <w:t>пособие</w:t>
      </w:r>
      <w:proofErr w:type="spellEnd"/>
      <w:r w:rsidRPr="00F42DEB">
        <w:t xml:space="preserve"> </w:t>
      </w:r>
      <w:r>
        <w:t xml:space="preserve">/ </w:t>
      </w:r>
      <w:proofErr w:type="spellStart"/>
      <w:r>
        <w:t>Под</w:t>
      </w:r>
      <w:proofErr w:type="spellEnd"/>
      <w:r>
        <w:t xml:space="preserve"> </w:t>
      </w:r>
      <w:r w:rsidRPr="00F42DEB">
        <w:t>ред. Е.Б. Моргунова. – ЗАО «</w:t>
      </w:r>
      <w:proofErr w:type="spellStart"/>
      <w:r w:rsidRPr="00F42DEB">
        <w:t>Бизнес</w:t>
      </w:r>
      <w:proofErr w:type="spellEnd"/>
      <w:r w:rsidRPr="00F42DEB">
        <w:t>-школа «</w:t>
      </w:r>
      <w:proofErr w:type="spellStart"/>
      <w:r w:rsidRPr="00F42DEB">
        <w:t>Интел</w:t>
      </w:r>
      <w:proofErr w:type="spellEnd"/>
      <w:r w:rsidRPr="00F42DEB">
        <w:t>-Синтез», 2001. – 464 с.</w:t>
      </w:r>
    </w:p>
    <w:p w:rsidR="00AA246D" w:rsidRPr="00F42DEB" w:rsidRDefault="00AA246D" w:rsidP="00F83AB8">
      <w:pPr>
        <w:widowControl w:val="0"/>
        <w:numPr>
          <w:ilvl w:val="0"/>
          <w:numId w:val="9"/>
        </w:numPr>
        <w:tabs>
          <w:tab w:val="clear" w:pos="927"/>
          <w:tab w:val="num" w:pos="426"/>
          <w:tab w:val="num" w:pos="770"/>
          <w:tab w:val="left" w:pos="990"/>
        </w:tabs>
        <w:ind w:left="0" w:firstLine="567"/>
        <w:jc w:val="both"/>
      </w:pPr>
      <w:proofErr w:type="spellStart"/>
      <w:r>
        <w:t>Общая</w:t>
      </w:r>
      <w:proofErr w:type="spellEnd"/>
      <w:r>
        <w:t xml:space="preserve"> </w:t>
      </w:r>
      <w:proofErr w:type="spellStart"/>
      <w:r>
        <w:t>психология</w:t>
      </w:r>
      <w:proofErr w:type="spellEnd"/>
      <w:r>
        <w:t>. [Текст] /</w:t>
      </w:r>
      <w:r w:rsidRPr="00F42DEB">
        <w:t xml:space="preserve"> </w:t>
      </w:r>
      <w:proofErr w:type="spellStart"/>
      <w:r w:rsidRPr="00F42DEB">
        <w:t>Под</w:t>
      </w:r>
      <w:proofErr w:type="spellEnd"/>
      <w:r>
        <w:t xml:space="preserve"> </w:t>
      </w:r>
      <w:r w:rsidRPr="00F42DEB">
        <w:t>ред. Б.В.</w:t>
      </w:r>
      <w:r w:rsidRPr="00F42DEB">
        <w:rPr>
          <w:lang w:val="en-US"/>
        </w:rPr>
        <w:t> </w:t>
      </w:r>
      <w:proofErr w:type="spellStart"/>
      <w:r w:rsidRPr="00F42DEB">
        <w:t>Богословского</w:t>
      </w:r>
      <w:proofErr w:type="spellEnd"/>
      <w:r w:rsidRPr="00F42DEB">
        <w:t xml:space="preserve"> и </w:t>
      </w:r>
      <w:proofErr w:type="spellStart"/>
      <w:r w:rsidRPr="00F42DEB">
        <w:t>др</w:t>
      </w:r>
      <w:proofErr w:type="spellEnd"/>
      <w:r w:rsidRPr="00F42DEB">
        <w:t xml:space="preserve">. </w:t>
      </w:r>
      <w:r>
        <w:t xml:space="preserve">– </w:t>
      </w:r>
      <w:r w:rsidRPr="00F42DEB">
        <w:t>2</w:t>
      </w:r>
      <w:r>
        <w:t xml:space="preserve">-е </w:t>
      </w:r>
      <w:proofErr w:type="spellStart"/>
      <w:r>
        <w:t>изд</w:t>
      </w:r>
      <w:proofErr w:type="spellEnd"/>
      <w:r>
        <w:t xml:space="preserve">., </w:t>
      </w:r>
      <w:proofErr w:type="spellStart"/>
      <w:r>
        <w:t>перераб</w:t>
      </w:r>
      <w:proofErr w:type="spellEnd"/>
      <w:r>
        <w:t xml:space="preserve">. и </w:t>
      </w:r>
      <w:proofErr w:type="spellStart"/>
      <w:r>
        <w:t>доп</w:t>
      </w:r>
      <w:proofErr w:type="spellEnd"/>
      <w:r>
        <w:t>.</w:t>
      </w:r>
      <w:r>
        <w:rPr>
          <w:lang w:val="ru-RU"/>
        </w:rPr>
        <w:t> </w:t>
      </w:r>
      <w:r>
        <w:t xml:space="preserve">– </w:t>
      </w:r>
      <w:r w:rsidRPr="00F42DEB">
        <w:t>М</w:t>
      </w:r>
      <w:r>
        <w:t xml:space="preserve"> </w:t>
      </w:r>
      <w:r w:rsidRPr="00F42DEB">
        <w:t>.: «</w:t>
      </w:r>
      <w:proofErr w:type="spellStart"/>
      <w:r w:rsidRPr="00F42DEB">
        <w:t>Просвещение</w:t>
      </w:r>
      <w:proofErr w:type="spellEnd"/>
      <w:r w:rsidRPr="00F42DEB">
        <w:t>», 1973. – 351 с.</w:t>
      </w:r>
    </w:p>
    <w:p w:rsidR="00AA246D" w:rsidRPr="00F42DEB" w:rsidRDefault="00AA246D" w:rsidP="00F83AB8">
      <w:pPr>
        <w:widowControl w:val="0"/>
        <w:numPr>
          <w:ilvl w:val="0"/>
          <w:numId w:val="9"/>
        </w:numPr>
        <w:tabs>
          <w:tab w:val="clear" w:pos="927"/>
          <w:tab w:val="num" w:pos="426"/>
          <w:tab w:val="num" w:pos="770"/>
          <w:tab w:val="left" w:pos="990"/>
        </w:tabs>
        <w:ind w:left="0" w:firstLine="567"/>
        <w:jc w:val="both"/>
      </w:pPr>
      <w:proofErr w:type="spellStart"/>
      <w:r w:rsidRPr="00F42DEB">
        <w:t>Обозов</w:t>
      </w:r>
      <w:proofErr w:type="spellEnd"/>
      <w:r w:rsidRPr="00F42DEB">
        <w:t xml:space="preserve"> Н.Н. </w:t>
      </w:r>
      <w:proofErr w:type="spellStart"/>
      <w:r w:rsidRPr="00F42DEB">
        <w:t>Психология</w:t>
      </w:r>
      <w:proofErr w:type="spellEnd"/>
      <w:r w:rsidRPr="00F42DEB">
        <w:t xml:space="preserve"> </w:t>
      </w:r>
      <w:proofErr w:type="spellStart"/>
      <w:r w:rsidRPr="00F42DEB">
        <w:t>межличностных</w:t>
      </w:r>
      <w:proofErr w:type="spellEnd"/>
      <w:r w:rsidRPr="00F42DEB">
        <w:t xml:space="preserve"> </w:t>
      </w:r>
      <w:proofErr w:type="spellStart"/>
      <w:r w:rsidRPr="00F42DEB">
        <w:t>отношений</w:t>
      </w:r>
      <w:proofErr w:type="spellEnd"/>
      <w:r w:rsidRPr="00F42DEB">
        <w:t xml:space="preserve"> [Текст]: </w:t>
      </w:r>
      <w:proofErr w:type="spellStart"/>
      <w:r w:rsidRPr="00F42DEB">
        <w:t>Учеб.пособие</w:t>
      </w:r>
      <w:proofErr w:type="spellEnd"/>
      <w:r>
        <w:t xml:space="preserve"> / Н.Н. </w:t>
      </w:r>
      <w:proofErr w:type="spellStart"/>
      <w:r>
        <w:t>Обозов</w:t>
      </w:r>
      <w:proofErr w:type="spellEnd"/>
      <w:r>
        <w:t xml:space="preserve">. – 5-е </w:t>
      </w:r>
      <w:proofErr w:type="spellStart"/>
      <w:r>
        <w:t>изд</w:t>
      </w:r>
      <w:proofErr w:type="spellEnd"/>
      <w:r>
        <w:t>., стереотип.</w:t>
      </w:r>
      <w:r w:rsidRPr="00F42DEB">
        <w:t xml:space="preserve"> – К.: МАУП, 1999. –152 с.</w:t>
      </w:r>
    </w:p>
    <w:p w:rsidR="00AA246D" w:rsidRPr="00F42DEB" w:rsidRDefault="00AA246D" w:rsidP="00F83AB8">
      <w:pPr>
        <w:widowControl w:val="0"/>
        <w:numPr>
          <w:ilvl w:val="0"/>
          <w:numId w:val="9"/>
        </w:numPr>
        <w:tabs>
          <w:tab w:val="clear" w:pos="927"/>
          <w:tab w:val="num" w:pos="426"/>
          <w:tab w:val="num" w:pos="770"/>
          <w:tab w:val="left" w:pos="990"/>
        </w:tabs>
        <w:ind w:left="0" w:firstLine="567"/>
        <w:jc w:val="both"/>
      </w:pPr>
      <w:proofErr w:type="spellStart"/>
      <w:r w:rsidRPr="00F42DEB">
        <w:t>Потеряхин</w:t>
      </w:r>
      <w:proofErr w:type="spellEnd"/>
      <w:r w:rsidRPr="00F42DEB">
        <w:t xml:space="preserve"> А.Л. </w:t>
      </w:r>
      <w:proofErr w:type="spellStart"/>
      <w:r w:rsidRPr="00F42DEB">
        <w:t>Психология</w:t>
      </w:r>
      <w:proofErr w:type="spellEnd"/>
      <w:r w:rsidRPr="00F42DEB">
        <w:t xml:space="preserve"> </w:t>
      </w:r>
      <w:proofErr w:type="spellStart"/>
      <w:r w:rsidRPr="00F42DEB">
        <w:t>управления</w:t>
      </w:r>
      <w:proofErr w:type="spellEnd"/>
      <w:r w:rsidRPr="00F42DEB">
        <w:t xml:space="preserve">. </w:t>
      </w:r>
      <w:proofErr w:type="spellStart"/>
      <w:r w:rsidRPr="00F42DEB">
        <w:t>Основы</w:t>
      </w:r>
      <w:proofErr w:type="spellEnd"/>
      <w:r w:rsidRPr="00F42DEB">
        <w:t xml:space="preserve"> </w:t>
      </w:r>
      <w:proofErr w:type="spellStart"/>
      <w:r w:rsidRPr="00F42DEB">
        <w:t>межличностного</w:t>
      </w:r>
      <w:proofErr w:type="spellEnd"/>
      <w:r w:rsidRPr="00F42DEB">
        <w:t xml:space="preserve"> </w:t>
      </w:r>
      <w:proofErr w:type="spellStart"/>
      <w:r w:rsidRPr="00F42DEB">
        <w:t>общен</w:t>
      </w:r>
      <w:r>
        <w:t>и</w:t>
      </w:r>
      <w:r w:rsidRPr="00F42DEB">
        <w:t>я</w:t>
      </w:r>
      <w:proofErr w:type="spellEnd"/>
      <w:r w:rsidRPr="00F42DEB">
        <w:t xml:space="preserve"> [Текст]: </w:t>
      </w:r>
      <w:proofErr w:type="spellStart"/>
      <w:r w:rsidRPr="00F42DEB">
        <w:t>Учебн</w:t>
      </w:r>
      <w:proofErr w:type="spellEnd"/>
      <w:r w:rsidRPr="00F42DEB">
        <w:t xml:space="preserve">. </w:t>
      </w:r>
      <w:proofErr w:type="spellStart"/>
      <w:r w:rsidRPr="00F42DEB">
        <w:t>пособие</w:t>
      </w:r>
      <w:proofErr w:type="spellEnd"/>
      <w:r w:rsidRPr="00F42DEB">
        <w:t xml:space="preserve"> / А.Л. </w:t>
      </w:r>
      <w:proofErr w:type="spellStart"/>
      <w:r w:rsidRPr="00F42DEB">
        <w:t>Потеряхин</w:t>
      </w:r>
      <w:proofErr w:type="spellEnd"/>
      <w:r>
        <w:t>.</w:t>
      </w:r>
      <w:r w:rsidRPr="00F42DEB">
        <w:t xml:space="preserve"> – К.: ВИРА-Р, 1999. – 384 с.</w:t>
      </w:r>
    </w:p>
    <w:p w:rsidR="00AA246D" w:rsidRPr="00F42DEB" w:rsidRDefault="00AA246D" w:rsidP="00F83AB8">
      <w:pPr>
        <w:widowControl w:val="0"/>
        <w:numPr>
          <w:ilvl w:val="0"/>
          <w:numId w:val="9"/>
        </w:numPr>
        <w:tabs>
          <w:tab w:val="clear" w:pos="927"/>
          <w:tab w:val="num" w:pos="426"/>
          <w:tab w:val="num" w:pos="770"/>
          <w:tab w:val="left" w:pos="990"/>
        </w:tabs>
        <w:ind w:left="0" w:firstLine="567"/>
        <w:jc w:val="both"/>
      </w:pPr>
      <w:proofErr w:type="spellStart"/>
      <w:r w:rsidRPr="00F42DEB">
        <w:t>Психология</w:t>
      </w:r>
      <w:proofErr w:type="spellEnd"/>
      <w:r w:rsidRPr="00F42DEB">
        <w:t xml:space="preserve"> </w:t>
      </w:r>
      <w:proofErr w:type="spellStart"/>
      <w:r w:rsidRPr="00F42DEB">
        <w:t>управления</w:t>
      </w:r>
      <w:proofErr w:type="spellEnd"/>
      <w:r w:rsidRPr="00F42DEB">
        <w:t xml:space="preserve"> [Текст]: Кус </w:t>
      </w:r>
      <w:proofErr w:type="spellStart"/>
      <w:r w:rsidRPr="00F42DEB">
        <w:t>лекций</w:t>
      </w:r>
      <w:proofErr w:type="spellEnd"/>
      <w:r w:rsidRPr="00F42DEB">
        <w:t xml:space="preserve"> / Л.К.</w:t>
      </w:r>
      <w:r w:rsidRPr="00F42DEB">
        <w:rPr>
          <w:lang w:val="en-US"/>
        </w:rPr>
        <w:t> </w:t>
      </w:r>
      <w:proofErr w:type="spellStart"/>
      <w:r w:rsidRPr="00F42DEB">
        <w:t>Аверченко</w:t>
      </w:r>
      <w:proofErr w:type="spellEnd"/>
      <w:r w:rsidRPr="00F42DEB">
        <w:t xml:space="preserve">, Г.М. </w:t>
      </w:r>
      <w:proofErr w:type="spellStart"/>
      <w:r w:rsidRPr="00F42DEB">
        <w:t>Залесов</w:t>
      </w:r>
      <w:proofErr w:type="spellEnd"/>
      <w:r w:rsidRPr="00F42DEB">
        <w:t>, Р.И. </w:t>
      </w:r>
      <w:proofErr w:type="spellStart"/>
      <w:r w:rsidRPr="00F42DEB">
        <w:t>Мокшанцев</w:t>
      </w:r>
      <w:proofErr w:type="spellEnd"/>
      <w:r w:rsidRPr="00F42DEB">
        <w:t>, В.М.</w:t>
      </w:r>
      <w:r w:rsidRPr="00F42DEB">
        <w:rPr>
          <w:lang w:val="en-US"/>
        </w:rPr>
        <w:t> </w:t>
      </w:r>
      <w:proofErr w:type="spellStart"/>
      <w:r w:rsidRPr="00F42DEB">
        <w:t>Николаенко</w:t>
      </w:r>
      <w:proofErr w:type="spellEnd"/>
      <w:r w:rsidRPr="00F42DEB">
        <w:t xml:space="preserve">; </w:t>
      </w:r>
      <w:proofErr w:type="spellStart"/>
      <w:r w:rsidRPr="00F42DEB">
        <w:t>Отв</w:t>
      </w:r>
      <w:proofErr w:type="spellEnd"/>
      <w:r w:rsidRPr="00F42DEB">
        <w:t xml:space="preserve">. ред. М.В. </w:t>
      </w:r>
      <w:proofErr w:type="spellStart"/>
      <w:r w:rsidRPr="00F42DEB">
        <w:t>Удальцова</w:t>
      </w:r>
      <w:proofErr w:type="spellEnd"/>
      <w:r w:rsidRPr="00F42DEB">
        <w:t xml:space="preserve">. – </w:t>
      </w:r>
      <w:proofErr w:type="spellStart"/>
      <w:r w:rsidRPr="00F42DEB">
        <w:t>Новосибирск</w:t>
      </w:r>
      <w:proofErr w:type="spellEnd"/>
      <w:r w:rsidRPr="00F42DEB">
        <w:t xml:space="preserve">: </w:t>
      </w:r>
      <w:proofErr w:type="spellStart"/>
      <w:r w:rsidRPr="00F42DEB">
        <w:t>Изд</w:t>
      </w:r>
      <w:proofErr w:type="spellEnd"/>
      <w:r w:rsidRPr="00F42DEB">
        <w:t xml:space="preserve">-во </w:t>
      </w:r>
      <w:proofErr w:type="spellStart"/>
      <w:r w:rsidRPr="00F42DEB">
        <w:t>НГАЭиУ</w:t>
      </w:r>
      <w:proofErr w:type="spellEnd"/>
      <w:r w:rsidRPr="00F42DEB">
        <w:t>; М.: ИНФРА-М, 1997. – 150 с.</w:t>
      </w:r>
    </w:p>
    <w:p w:rsidR="00AA246D" w:rsidRPr="00F42DEB" w:rsidRDefault="00AA246D" w:rsidP="00F83AB8">
      <w:pPr>
        <w:widowControl w:val="0"/>
        <w:numPr>
          <w:ilvl w:val="0"/>
          <w:numId w:val="9"/>
        </w:numPr>
        <w:tabs>
          <w:tab w:val="clear" w:pos="927"/>
          <w:tab w:val="num" w:pos="426"/>
          <w:tab w:val="num" w:pos="770"/>
          <w:tab w:val="left" w:pos="990"/>
        </w:tabs>
        <w:ind w:left="0" w:firstLine="567"/>
        <w:jc w:val="both"/>
      </w:pPr>
      <w:r w:rsidRPr="00F42DEB">
        <w:t>Роз</w:t>
      </w:r>
      <w:r>
        <w:t xml:space="preserve">анова ВА. </w:t>
      </w:r>
      <w:proofErr w:type="spellStart"/>
      <w:r>
        <w:t>Психология</w:t>
      </w:r>
      <w:proofErr w:type="spellEnd"/>
      <w:r>
        <w:t xml:space="preserve"> </w:t>
      </w:r>
      <w:proofErr w:type="spellStart"/>
      <w:r>
        <w:t>управления</w:t>
      </w:r>
      <w:proofErr w:type="spellEnd"/>
      <w:r w:rsidRPr="00F42DEB">
        <w:t xml:space="preserve"> [Текст]: (</w:t>
      </w:r>
      <w:proofErr w:type="spellStart"/>
      <w:r w:rsidRPr="00F42DEB">
        <w:t>Учебно-практическое</w:t>
      </w:r>
      <w:proofErr w:type="spellEnd"/>
      <w:r w:rsidRPr="00F42DEB">
        <w:t xml:space="preserve"> </w:t>
      </w:r>
      <w:proofErr w:type="spellStart"/>
      <w:r w:rsidRPr="00F42DEB">
        <w:t>пообие</w:t>
      </w:r>
      <w:proofErr w:type="spellEnd"/>
      <w:r w:rsidRPr="00F42DEB">
        <w:t xml:space="preserve">. </w:t>
      </w:r>
      <w:proofErr w:type="spellStart"/>
      <w:r w:rsidRPr="00F42DEB">
        <w:t>Часть</w:t>
      </w:r>
      <w:proofErr w:type="spellEnd"/>
      <w:r w:rsidRPr="00F42DEB">
        <w:t xml:space="preserve"> І и ІІ).– М.: ЗАО «</w:t>
      </w:r>
      <w:proofErr w:type="spellStart"/>
      <w:r w:rsidRPr="00F42DEB">
        <w:t>Бизнес</w:t>
      </w:r>
      <w:proofErr w:type="spellEnd"/>
      <w:r w:rsidRPr="00F42DEB">
        <w:t>-Школа «</w:t>
      </w:r>
      <w:proofErr w:type="spellStart"/>
      <w:r w:rsidRPr="00F42DEB">
        <w:t>Интел</w:t>
      </w:r>
      <w:proofErr w:type="spellEnd"/>
      <w:r w:rsidRPr="00F42DEB">
        <w:t>-Синтез», 1997. – 176 с.</w:t>
      </w:r>
    </w:p>
    <w:p w:rsidR="00AA246D" w:rsidRPr="00DC010F" w:rsidRDefault="00AA246D" w:rsidP="00F83AB8">
      <w:pPr>
        <w:widowControl w:val="0"/>
        <w:numPr>
          <w:ilvl w:val="0"/>
          <w:numId w:val="10"/>
        </w:numPr>
        <w:tabs>
          <w:tab w:val="clear" w:pos="927"/>
          <w:tab w:val="num" w:pos="426"/>
          <w:tab w:val="num" w:pos="770"/>
          <w:tab w:val="left" w:pos="990"/>
        </w:tabs>
        <w:ind w:left="0" w:firstLine="567"/>
        <w:jc w:val="both"/>
      </w:pPr>
      <w:proofErr w:type="spellStart"/>
      <w:r w:rsidRPr="00F42DEB">
        <w:t>Щокін</w:t>
      </w:r>
      <w:proofErr w:type="spellEnd"/>
      <w:r w:rsidRPr="00F42DEB">
        <w:t xml:space="preserve"> Г.В. Як ефективно управляти людьми: психологія кадрового менеджменту</w:t>
      </w:r>
      <w:r>
        <w:t xml:space="preserve"> [Текст]: Наук.-</w:t>
      </w:r>
      <w:proofErr w:type="spellStart"/>
      <w:r>
        <w:t>практ</w:t>
      </w:r>
      <w:proofErr w:type="spellEnd"/>
      <w:r>
        <w:t>. посібник</w:t>
      </w:r>
      <w:r w:rsidRPr="00F42DEB">
        <w:t xml:space="preserve"> / Г.В. </w:t>
      </w:r>
      <w:proofErr w:type="spellStart"/>
      <w:r w:rsidRPr="00F42DEB">
        <w:t>Щокін</w:t>
      </w:r>
      <w:proofErr w:type="spellEnd"/>
      <w:r w:rsidRPr="00F42DEB">
        <w:t>. – К.: МАУП, 1999. – 400 с</w:t>
      </w:r>
      <w:r w:rsidRPr="007E38EF">
        <w:t>.</w:t>
      </w:r>
    </w:p>
    <w:p w:rsidR="00AA246D" w:rsidRPr="003618AA" w:rsidRDefault="00AA246D" w:rsidP="008B2873">
      <w:pPr>
        <w:pStyle w:val="a3"/>
        <w:ind w:left="567"/>
        <w:jc w:val="both"/>
        <w:rPr>
          <w:noProof/>
          <w:spacing w:val="-4"/>
          <w:sz w:val="24"/>
        </w:rPr>
      </w:pPr>
    </w:p>
    <w:p w:rsidR="00AA246D" w:rsidRPr="003618AA" w:rsidRDefault="00AA246D" w:rsidP="00DC010F">
      <w:pPr>
        <w:pStyle w:val="3"/>
        <w:keepLines w:val="0"/>
        <w:widowControl w:val="0"/>
        <w:numPr>
          <w:ilvl w:val="0"/>
          <w:numId w:val="1"/>
        </w:numPr>
        <w:spacing w:before="0"/>
        <w:ind w:left="0" w:firstLine="567"/>
        <w:jc w:val="both"/>
        <w:rPr>
          <w:rFonts w:ascii="Times New Roman" w:hAnsi="Times New Roman"/>
          <w:b w:val="0"/>
          <w:color w:val="auto"/>
        </w:rPr>
      </w:pPr>
      <w:r w:rsidRPr="003618AA">
        <w:rPr>
          <w:rFonts w:ascii="Times New Roman" w:hAnsi="Times New Roman"/>
          <w:color w:val="auto"/>
        </w:rPr>
        <w:t>Форма підсумкового контролю успішності навчання:</w:t>
      </w:r>
      <w:r w:rsidRPr="003618AA">
        <w:rPr>
          <w:rFonts w:ascii="Times New Roman" w:hAnsi="Times New Roman"/>
          <w:b w:val="0"/>
          <w:color w:val="auto"/>
        </w:rPr>
        <w:t xml:space="preserve"> іспит (денна форма навчання), залік (заочна форма навчання)</w:t>
      </w:r>
      <w:r w:rsidRPr="000E6CB5">
        <w:rPr>
          <w:rFonts w:ascii="Times New Roman" w:hAnsi="Times New Roman"/>
          <w:b w:val="0"/>
          <w:color w:val="auto"/>
        </w:rPr>
        <w:t>.</w:t>
      </w:r>
    </w:p>
    <w:p w:rsidR="00AA246D" w:rsidRPr="003618AA" w:rsidRDefault="00AA246D" w:rsidP="008B2873"/>
    <w:p w:rsidR="00AA246D" w:rsidRPr="003618AA" w:rsidRDefault="00AA246D" w:rsidP="008B2873">
      <w:pPr>
        <w:pStyle w:val="a7"/>
        <w:numPr>
          <w:ilvl w:val="0"/>
          <w:numId w:val="1"/>
        </w:numPr>
        <w:tabs>
          <w:tab w:val="left" w:pos="-180"/>
        </w:tabs>
        <w:ind w:left="0" w:firstLine="567"/>
        <w:jc w:val="both"/>
        <w:rPr>
          <w:bCs/>
          <w:lang w:val="uk-UA"/>
        </w:rPr>
      </w:pPr>
      <w:r w:rsidRPr="003618AA">
        <w:rPr>
          <w:b/>
          <w:bCs/>
          <w:lang w:val="uk-UA"/>
        </w:rPr>
        <w:t xml:space="preserve">Засоби діагностики успішності навчання: </w:t>
      </w:r>
      <w:r w:rsidRPr="003618AA">
        <w:rPr>
          <w:bCs/>
          <w:lang w:val="uk-UA"/>
        </w:rPr>
        <w:t>поточні та модульні контрольні роботи, опитування, розв’язок ситуаційних вправ, тестування знань студентів.</w:t>
      </w:r>
    </w:p>
    <w:sectPr w:rsidR="00AA246D" w:rsidRPr="003618AA" w:rsidSect="005670E5">
      <w:pgSz w:w="11906" w:h="16838"/>
      <w:pgMar w:top="1134" w:right="567"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1E7131"/>
    <w:multiLevelType w:val="hybridMultilevel"/>
    <w:tmpl w:val="D222F1B8"/>
    <w:lvl w:ilvl="0" w:tplc="E6AE54CE">
      <w:start w:val="1"/>
      <w:numFmt w:val="decimal"/>
      <w:lvlText w:val="%1."/>
      <w:lvlJc w:val="left"/>
      <w:pPr>
        <w:ind w:left="1497" w:hanging="930"/>
      </w:pPr>
      <w:rPr>
        <w:rFonts w:cs="Times New Roman" w:hint="default"/>
        <w:sz w:val="28"/>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 w15:restartNumberingAfterBreak="0">
    <w:nsid w:val="23070404"/>
    <w:multiLevelType w:val="hybridMultilevel"/>
    <w:tmpl w:val="9F340C62"/>
    <w:lvl w:ilvl="0" w:tplc="0419000F">
      <w:start w:val="1"/>
      <w:numFmt w:val="decimal"/>
      <w:lvlText w:val="%1."/>
      <w:lvlJc w:val="left"/>
      <w:pPr>
        <w:ind w:left="1287" w:hanging="360"/>
      </w:pPr>
      <w:rPr>
        <w:rFonts w:cs="Times New Roman"/>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2" w15:restartNumberingAfterBreak="0">
    <w:nsid w:val="367C6945"/>
    <w:multiLevelType w:val="hybridMultilevel"/>
    <w:tmpl w:val="7E808D16"/>
    <w:lvl w:ilvl="0" w:tplc="C7C69E2A">
      <w:start w:val="1"/>
      <w:numFmt w:val="bullet"/>
      <w:lvlText w:val=""/>
      <w:lvlJc w:val="left"/>
      <w:pPr>
        <w:tabs>
          <w:tab w:val="num" w:pos="76"/>
        </w:tabs>
        <w:ind w:left="-851" w:firstLine="851"/>
      </w:pPr>
      <w:rPr>
        <w:rFonts w:ascii="Symbol" w:hAnsi="Symbol" w:hint="default"/>
      </w:rPr>
    </w:lvl>
    <w:lvl w:ilvl="1" w:tplc="04190003">
      <w:start w:val="1"/>
      <w:numFmt w:val="bullet"/>
      <w:lvlText w:val="o"/>
      <w:lvlJc w:val="left"/>
      <w:pPr>
        <w:tabs>
          <w:tab w:val="num" w:pos="589"/>
        </w:tabs>
        <w:ind w:left="589" w:hanging="360"/>
      </w:pPr>
      <w:rPr>
        <w:rFonts w:ascii="Courier New" w:hAnsi="Courier New" w:hint="default"/>
      </w:rPr>
    </w:lvl>
    <w:lvl w:ilvl="2" w:tplc="04190005">
      <w:start w:val="1"/>
      <w:numFmt w:val="bullet"/>
      <w:lvlText w:val=""/>
      <w:lvlJc w:val="left"/>
      <w:pPr>
        <w:tabs>
          <w:tab w:val="num" w:pos="1309"/>
        </w:tabs>
        <w:ind w:left="1309" w:hanging="360"/>
      </w:pPr>
      <w:rPr>
        <w:rFonts w:ascii="Wingdings" w:hAnsi="Wingdings" w:hint="default"/>
      </w:rPr>
    </w:lvl>
    <w:lvl w:ilvl="3" w:tplc="04190001">
      <w:start w:val="1"/>
      <w:numFmt w:val="bullet"/>
      <w:lvlText w:val=""/>
      <w:lvlJc w:val="left"/>
      <w:pPr>
        <w:tabs>
          <w:tab w:val="num" w:pos="2029"/>
        </w:tabs>
        <w:ind w:left="2029" w:hanging="360"/>
      </w:pPr>
      <w:rPr>
        <w:rFonts w:ascii="Symbol" w:hAnsi="Symbol" w:hint="default"/>
      </w:rPr>
    </w:lvl>
    <w:lvl w:ilvl="4" w:tplc="04190003">
      <w:start w:val="1"/>
      <w:numFmt w:val="bullet"/>
      <w:lvlText w:val="o"/>
      <w:lvlJc w:val="left"/>
      <w:pPr>
        <w:tabs>
          <w:tab w:val="num" w:pos="2749"/>
        </w:tabs>
        <w:ind w:left="2749" w:hanging="360"/>
      </w:pPr>
      <w:rPr>
        <w:rFonts w:ascii="Courier New" w:hAnsi="Courier New" w:hint="default"/>
      </w:rPr>
    </w:lvl>
    <w:lvl w:ilvl="5" w:tplc="04190005">
      <w:start w:val="1"/>
      <w:numFmt w:val="bullet"/>
      <w:lvlText w:val=""/>
      <w:lvlJc w:val="left"/>
      <w:pPr>
        <w:tabs>
          <w:tab w:val="num" w:pos="3469"/>
        </w:tabs>
        <w:ind w:left="3469" w:hanging="360"/>
      </w:pPr>
      <w:rPr>
        <w:rFonts w:ascii="Wingdings" w:hAnsi="Wingdings" w:hint="default"/>
      </w:rPr>
    </w:lvl>
    <w:lvl w:ilvl="6" w:tplc="04190001">
      <w:start w:val="1"/>
      <w:numFmt w:val="bullet"/>
      <w:lvlText w:val=""/>
      <w:lvlJc w:val="left"/>
      <w:pPr>
        <w:tabs>
          <w:tab w:val="num" w:pos="4189"/>
        </w:tabs>
        <w:ind w:left="4189" w:hanging="360"/>
      </w:pPr>
      <w:rPr>
        <w:rFonts w:ascii="Symbol" w:hAnsi="Symbol" w:hint="default"/>
      </w:rPr>
    </w:lvl>
    <w:lvl w:ilvl="7" w:tplc="04190003">
      <w:start w:val="1"/>
      <w:numFmt w:val="bullet"/>
      <w:lvlText w:val="o"/>
      <w:lvlJc w:val="left"/>
      <w:pPr>
        <w:tabs>
          <w:tab w:val="num" w:pos="4909"/>
        </w:tabs>
        <w:ind w:left="4909" w:hanging="360"/>
      </w:pPr>
      <w:rPr>
        <w:rFonts w:ascii="Courier New" w:hAnsi="Courier New" w:hint="default"/>
      </w:rPr>
    </w:lvl>
    <w:lvl w:ilvl="8" w:tplc="04190005">
      <w:start w:val="1"/>
      <w:numFmt w:val="bullet"/>
      <w:lvlText w:val=""/>
      <w:lvlJc w:val="left"/>
      <w:pPr>
        <w:tabs>
          <w:tab w:val="num" w:pos="5629"/>
        </w:tabs>
        <w:ind w:left="5629" w:hanging="360"/>
      </w:pPr>
      <w:rPr>
        <w:rFonts w:ascii="Wingdings" w:hAnsi="Wingdings" w:hint="default"/>
      </w:rPr>
    </w:lvl>
  </w:abstractNum>
  <w:abstractNum w:abstractNumId="3" w15:restartNumberingAfterBreak="0">
    <w:nsid w:val="4A2E03BC"/>
    <w:multiLevelType w:val="singleLevel"/>
    <w:tmpl w:val="E26CEB56"/>
    <w:lvl w:ilvl="0">
      <w:start w:val="1"/>
      <w:numFmt w:val="decimal"/>
      <w:lvlText w:val="%1."/>
      <w:lvlJc w:val="left"/>
      <w:pPr>
        <w:tabs>
          <w:tab w:val="num" w:pos="927"/>
        </w:tabs>
        <w:ind w:left="927" w:hanging="360"/>
      </w:pPr>
      <w:rPr>
        <w:rFonts w:cs="Times New Roman" w:hint="default"/>
      </w:rPr>
    </w:lvl>
  </w:abstractNum>
  <w:abstractNum w:abstractNumId="4" w15:restartNumberingAfterBreak="0">
    <w:nsid w:val="623317B0"/>
    <w:multiLevelType w:val="hybridMultilevel"/>
    <w:tmpl w:val="F95ABB36"/>
    <w:lvl w:ilvl="0" w:tplc="0422000F">
      <w:start w:val="1"/>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72032A50"/>
    <w:multiLevelType w:val="hybridMultilevel"/>
    <w:tmpl w:val="1C08E500"/>
    <w:lvl w:ilvl="0" w:tplc="B32C1CDA">
      <w:start w:val="4"/>
      <w:numFmt w:val="decimal"/>
      <w:lvlText w:val="%1."/>
      <w:lvlJc w:val="left"/>
      <w:pPr>
        <w:tabs>
          <w:tab w:val="num" w:pos="900"/>
        </w:tabs>
        <w:ind w:left="900" w:hanging="360"/>
      </w:pPr>
      <w:rPr>
        <w:rFonts w:cs="Times New Roman"/>
        <w:b/>
      </w:rPr>
    </w:lvl>
    <w:lvl w:ilvl="1" w:tplc="04190019">
      <w:start w:val="1"/>
      <w:numFmt w:val="lowerLetter"/>
      <w:lvlText w:val="%2."/>
      <w:lvlJc w:val="left"/>
      <w:pPr>
        <w:tabs>
          <w:tab w:val="num" w:pos="1620"/>
        </w:tabs>
        <w:ind w:left="1620" w:hanging="360"/>
      </w:pPr>
      <w:rPr>
        <w:rFonts w:cs="Times New Roman"/>
      </w:rPr>
    </w:lvl>
    <w:lvl w:ilvl="2" w:tplc="0419001B">
      <w:start w:val="1"/>
      <w:numFmt w:val="lowerRoman"/>
      <w:lvlText w:val="%3."/>
      <w:lvlJc w:val="right"/>
      <w:pPr>
        <w:tabs>
          <w:tab w:val="num" w:pos="2340"/>
        </w:tabs>
        <w:ind w:left="2340" w:hanging="180"/>
      </w:pPr>
      <w:rPr>
        <w:rFonts w:cs="Times New Roman"/>
      </w:rPr>
    </w:lvl>
    <w:lvl w:ilvl="3" w:tplc="0419000F">
      <w:start w:val="1"/>
      <w:numFmt w:val="decimal"/>
      <w:lvlText w:val="%4."/>
      <w:lvlJc w:val="left"/>
      <w:pPr>
        <w:tabs>
          <w:tab w:val="num" w:pos="3060"/>
        </w:tabs>
        <w:ind w:left="3060" w:hanging="360"/>
      </w:pPr>
      <w:rPr>
        <w:rFonts w:cs="Times New Roman"/>
      </w:rPr>
    </w:lvl>
    <w:lvl w:ilvl="4" w:tplc="04190019">
      <w:start w:val="1"/>
      <w:numFmt w:val="lowerLetter"/>
      <w:lvlText w:val="%5."/>
      <w:lvlJc w:val="left"/>
      <w:pPr>
        <w:tabs>
          <w:tab w:val="num" w:pos="3780"/>
        </w:tabs>
        <w:ind w:left="3780" w:hanging="360"/>
      </w:pPr>
      <w:rPr>
        <w:rFonts w:cs="Times New Roman"/>
      </w:rPr>
    </w:lvl>
    <w:lvl w:ilvl="5" w:tplc="0419001B">
      <w:start w:val="1"/>
      <w:numFmt w:val="lowerRoman"/>
      <w:lvlText w:val="%6."/>
      <w:lvlJc w:val="right"/>
      <w:pPr>
        <w:tabs>
          <w:tab w:val="num" w:pos="4500"/>
        </w:tabs>
        <w:ind w:left="4500" w:hanging="180"/>
      </w:pPr>
      <w:rPr>
        <w:rFonts w:cs="Times New Roman"/>
      </w:rPr>
    </w:lvl>
    <w:lvl w:ilvl="6" w:tplc="0419000F">
      <w:start w:val="1"/>
      <w:numFmt w:val="decimal"/>
      <w:lvlText w:val="%7."/>
      <w:lvlJc w:val="left"/>
      <w:pPr>
        <w:tabs>
          <w:tab w:val="num" w:pos="5220"/>
        </w:tabs>
        <w:ind w:left="5220" w:hanging="360"/>
      </w:pPr>
      <w:rPr>
        <w:rFonts w:cs="Times New Roman"/>
      </w:rPr>
    </w:lvl>
    <w:lvl w:ilvl="7" w:tplc="04190019">
      <w:start w:val="1"/>
      <w:numFmt w:val="lowerLetter"/>
      <w:lvlText w:val="%8."/>
      <w:lvlJc w:val="left"/>
      <w:pPr>
        <w:tabs>
          <w:tab w:val="num" w:pos="5940"/>
        </w:tabs>
        <w:ind w:left="5940" w:hanging="360"/>
      </w:pPr>
      <w:rPr>
        <w:rFonts w:cs="Times New Roman"/>
      </w:rPr>
    </w:lvl>
    <w:lvl w:ilvl="8" w:tplc="0419001B">
      <w:start w:val="1"/>
      <w:numFmt w:val="lowerRoman"/>
      <w:lvlText w:val="%9."/>
      <w:lvlJc w:val="right"/>
      <w:pPr>
        <w:tabs>
          <w:tab w:val="num" w:pos="6660"/>
        </w:tabs>
        <w:ind w:left="6660" w:hanging="180"/>
      </w:pPr>
      <w:rPr>
        <w:rFonts w:cs="Times New Roman"/>
      </w:rPr>
    </w:lvl>
  </w:abstractNum>
  <w:abstractNum w:abstractNumId="6" w15:restartNumberingAfterBreak="0">
    <w:nsid w:val="7D8369BB"/>
    <w:multiLevelType w:val="hybridMultilevel"/>
    <w:tmpl w:val="4D3A0E6E"/>
    <w:lvl w:ilvl="0" w:tplc="9DE2525E">
      <w:start w:val="1"/>
      <w:numFmt w:val="decimal"/>
      <w:lvlText w:val="%1."/>
      <w:lvlJc w:val="left"/>
      <w:pPr>
        <w:ind w:left="927" w:hanging="360"/>
      </w:pPr>
      <w:rPr>
        <w:rFonts w:cs="Times New Roman" w:hint="default"/>
        <w:b/>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7" w15:restartNumberingAfterBreak="0">
    <w:nsid w:val="7D9933F8"/>
    <w:multiLevelType w:val="singleLevel"/>
    <w:tmpl w:val="E26CEB56"/>
    <w:lvl w:ilvl="0">
      <w:start w:val="1"/>
      <w:numFmt w:val="decimal"/>
      <w:lvlText w:val="%1."/>
      <w:lvlJc w:val="left"/>
      <w:pPr>
        <w:tabs>
          <w:tab w:val="num" w:pos="927"/>
        </w:tabs>
        <w:ind w:left="927" w:hanging="360"/>
      </w:pPr>
      <w:rPr>
        <w:rFonts w:cs="Times New Roman" w:hint="default"/>
      </w:rPr>
    </w:lvl>
  </w:abstractNum>
  <w:num w:numId="1">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 w:numId="4">
    <w:abstractNumId w:val="0"/>
  </w:num>
  <w:num w:numId="5">
    <w:abstractNumId w:val="6"/>
  </w:num>
  <w:num w:numId="6">
    <w:abstractNumId w:val="3"/>
  </w:num>
  <w:num w:numId="7">
    <w:abstractNumId w:val="4"/>
  </w:num>
  <w:num w:numId="8">
    <w:abstractNumId w:val="3"/>
    <w:lvlOverride w:ilvl="0">
      <w:startOverride w:val="1"/>
    </w:lvlOverride>
  </w:num>
  <w:num w:numId="9">
    <w:abstractNumId w:val="7"/>
    <w:lvlOverride w:ilvl="0">
      <w:startOverride w:val="1"/>
    </w:lvlOverride>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3713"/>
    <w:rsid w:val="0000519C"/>
    <w:rsid w:val="00032729"/>
    <w:rsid w:val="00052942"/>
    <w:rsid w:val="000A1AAC"/>
    <w:rsid w:val="000B05A9"/>
    <w:rsid w:val="000C717E"/>
    <w:rsid w:val="000E1F0B"/>
    <w:rsid w:val="000E6CB5"/>
    <w:rsid w:val="001008FB"/>
    <w:rsid w:val="00127ABD"/>
    <w:rsid w:val="00174E45"/>
    <w:rsid w:val="001C3D8F"/>
    <w:rsid w:val="001D155E"/>
    <w:rsid w:val="001F0355"/>
    <w:rsid w:val="002808F1"/>
    <w:rsid w:val="002825AC"/>
    <w:rsid w:val="00335703"/>
    <w:rsid w:val="00345AAB"/>
    <w:rsid w:val="003618AA"/>
    <w:rsid w:val="00370ED9"/>
    <w:rsid w:val="00423DA7"/>
    <w:rsid w:val="004A7D08"/>
    <w:rsid w:val="004B20E0"/>
    <w:rsid w:val="004C341A"/>
    <w:rsid w:val="004F3336"/>
    <w:rsid w:val="0051208B"/>
    <w:rsid w:val="00513655"/>
    <w:rsid w:val="00540189"/>
    <w:rsid w:val="00560103"/>
    <w:rsid w:val="00565767"/>
    <w:rsid w:val="00566F84"/>
    <w:rsid w:val="005670E5"/>
    <w:rsid w:val="005763A5"/>
    <w:rsid w:val="005A03F2"/>
    <w:rsid w:val="005B34B2"/>
    <w:rsid w:val="005E4983"/>
    <w:rsid w:val="0062243A"/>
    <w:rsid w:val="00625A53"/>
    <w:rsid w:val="006304C8"/>
    <w:rsid w:val="00662587"/>
    <w:rsid w:val="006821F9"/>
    <w:rsid w:val="006A2AC1"/>
    <w:rsid w:val="006A4B42"/>
    <w:rsid w:val="006B4E47"/>
    <w:rsid w:val="006C0A51"/>
    <w:rsid w:val="006E2F49"/>
    <w:rsid w:val="00707C7C"/>
    <w:rsid w:val="007612B5"/>
    <w:rsid w:val="007B13EB"/>
    <w:rsid w:val="007B496C"/>
    <w:rsid w:val="007E38EF"/>
    <w:rsid w:val="008A7419"/>
    <w:rsid w:val="008B2873"/>
    <w:rsid w:val="008B7451"/>
    <w:rsid w:val="008C5B29"/>
    <w:rsid w:val="00953A18"/>
    <w:rsid w:val="009A15CC"/>
    <w:rsid w:val="009B2970"/>
    <w:rsid w:val="009C3F2B"/>
    <w:rsid w:val="009D6E8A"/>
    <w:rsid w:val="009E3C29"/>
    <w:rsid w:val="009F3628"/>
    <w:rsid w:val="00A03EA9"/>
    <w:rsid w:val="00A0503F"/>
    <w:rsid w:val="00A45036"/>
    <w:rsid w:val="00AA246D"/>
    <w:rsid w:val="00B26B29"/>
    <w:rsid w:val="00B74A52"/>
    <w:rsid w:val="00BD38F4"/>
    <w:rsid w:val="00C12851"/>
    <w:rsid w:val="00C77A05"/>
    <w:rsid w:val="00C9080B"/>
    <w:rsid w:val="00C93497"/>
    <w:rsid w:val="00C96F29"/>
    <w:rsid w:val="00CC6DF5"/>
    <w:rsid w:val="00CF4BFA"/>
    <w:rsid w:val="00D33ED8"/>
    <w:rsid w:val="00D6360A"/>
    <w:rsid w:val="00D653A5"/>
    <w:rsid w:val="00DA2E52"/>
    <w:rsid w:val="00DC010F"/>
    <w:rsid w:val="00DC6B49"/>
    <w:rsid w:val="00E17523"/>
    <w:rsid w:val="00E36F8D"/>
    <w:rsid w:val="00E50B40"/>
    <w:rsid w:val="00E546E6"/>
    <w:rsid w:val="00ED1678"/>
    <w:rsid w:val="00EF6E8D"/>
    <w:rsid w:val="00F131A4"/>
    <w:rsid w:val="00F152DF"/>
    <w:rsid w:val="00F23713"/>
    <w:rsid w:val="00F27B13"/>
    <w:rsid w:val="00F42DEB"/>
    <w:rsid w:val="00F5275E"/>
    <w:rsid w:val="00F66C14"/>
    <w:rsid w:val="00F6740C"/>
    <w:rsid w:val="00F81B73"/>
    <w:rsid w:val="00F83AB8"/>
    <w:rsid w:val="00FB335C"/>
    <w:rsid w:val="00FD7E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0BB43293-64CE-4509-ACF6-EB78D5891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23713"/>
    <w:rPr>
      <w:rFonts w:ascii="Times New Roman" w:eastAsia="Times New Roman" w:hAnsi="Times New Roman"/>
      <w:sz w:val="24"/>
      <w:szCs w:val="24"/>
      <w:lang w:eastAsia="ru-RU"/>
    </w:rPr>
  </w:style>
  <w:style w:type="paragraph" w:styleId="1">
    <w:name w:val="heading 1"/>
    <w:basedOn w:val="a"/>
    <w:next w:val="a"/>
    <w:link w:val="10"/>
    <w:uiPriority w:val="99"/>
    <w:qFormat/>
    <w:rsid w:val="00F23713"/>
    <w:pPr>
      <w:keepNext/>
      <w:jc w:val="center"/>
      <w:outlineLvl w:val="0"/>
    </w:pPr>
    <w:rPr>
      <w:sz w:val="28"/>
    </w:rPr>
  </w:style>
  <w:style w:type="paragraph" w:styleId="3">
    <w:name w:val="heading 3"/>
    <w:basedOn w:val="a"/>
    <w:next w:val="a"/>
    <w:link w:val="30"/>
    <w:uiPriority w:val="99"/>
    <w:qFormat/>
    <w:rsid w:val="006C0A51"/>
    <w:pPr>
      <w:keepNext/>
      <w:keepLines/>
      <w:spacing w:before="200"/>
      <w:outlineLvl w:val="2"/>
    </w:pPr>
    <w:rPr>
      <w:rFonts w:ascii="Cambria" w:hAnsi="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F23713"/>
    <w:rPr>
      <w:rFonts w:ascii="Times New Roman" w:hAnsi="Times New Roman" w:cs="Times New Roman"/>
      <w:sz w:val="24"/>
      <w:szCs w:val="24"/>
      <w:lang w:val="uk-UA" w:eastAsia="ru-RU"/>
    </w:rPr>
  </w:style>
  <w:style w:type="character" w:customStyle="1" w:styleId="30">
    <w:name w:val="Заголовок 3 Знак"/>
    <w:link w:val="3"/>
    <w:uiPriority w:val="99"/>
    <w:semiHidden/>
    <w:locked/>
    <w:rsid w:val="006C0A51"/>
    <w:rPr>
      <w:rFonts w:ascii="Cambria" w:hAnsi="Cambria" w:cs="Times New Roman"/>
      <w:b/>
      <w:bCs/>
      <w:color w:val="4F81BD"/>
      <w:sz w:val="24"/>
      <w:szCs w:val="24"/>
      <w:lang w:val="uk-UA" w:eastAsia="ru-RU"/>
    </w:rPr>
  </w:style>
  <w:style w:type="paragraph" w:styleId="a3">
    <w:name w:val="Body Text"/>
    <w:basedOn w:val="a"/>
    <w:link w:val="a4"/>
    <w:uiPriority w:val="99"/>
    <w:rsid w:val="00F23713"/>
    <w:rPr>
      <w:sz w:val="28"/>
    </w:rPr>
  </w:style>
  <w:style w:type="character" w:customStyle="1" w:styleId="a4">
    <w:name w:val="Основной текст Знак"/>
    <w:link w:val="a3"/>
    <w:uiPriority w:val="99"/>
    <w:locked/>
    <w:rsid w:val="00F23713"/>
    <w:rPr>
      <w:rFonts w:ascii="Times New Roman" w:hAnsi="Times New Roman" w:cs="Times New Roman"/>
      <w:sz w:val="24"/>
      <w:szCs w:val="24"/>
      <w:lang w:val="uk-UA" w:eastAsia="ru-RU"/>
    </w:rPr>
  </w:style>
  <w:style w:type="paragraph" w:styleId="a5">
    <w:name w:val="Body Text Indent"/>
    <w:basedOn w:val="a"/>
    <w:link w:val="a6"/>
    <w:uiPriority w:val="99"/>
    <w:semiHidden/>
    <w:rsid w:val="006C0A51"/>
    <w:pPr>
      <w:spacing w:after="120"/>
      <w:ind w:left="283"/>
    </w:pPr>
  </w:style>
  <w:style w:type="character" w:customStyle="1" w:styleId="a6">
    <w:name w:val="Основной текст с отступом Знак"/>
    <w:link w:val="a5"/>
    <w:uiPriority w:val="99"/>
    <w:semiHidden/>
    <w:locked/>
    <w:rsid w:val="006C0A51"/>
    <w:rPr>
      <w:rFonts w:ascii="Times New Roman" w:hAnsi="Times New Roman" w:cs="Times New Roman"/>
      <w:sz w:val="24"/>
      <w:szCs w:val="24"/>
      <w:lang w:val="uk-UA" w:eastAsia="ru-RU"/>
    </w:rPr>
  </w:style>
  <w:style w:type="paragraph" w:styleId="a7">
    <w:name w:val="List Paragraph"/>
    <w:basedOn w:val="a"/>
    <w:uiPriority w:val="99"/>
    <w:qFormat/>
    <w:rsid w:val="006C0A51"/>
    <w:pPr>
      <w:ind w:left="720"/>
      <w:contextualSpacing/>
    </w:pPr>
    <w:rPr>
      <w:lang w:val="ru-RU"/>
    </w:rPr>
  </w:style>
  <w:style w:type="paragraph" w:styleId="a8">
    <w:name w:val="Normal (Web)"/>
    <w:basedOn w:val="a"/>
    <w:uiPriority w:val="99"/>
    <w:semiHidden/>
    <w:rsid w:val="006C0A51"/>
    <w:pPr>
      <w:spacing w:before="100" w:beforeAutospacing="1" w:after="100" w:afterAutospacing="1"/>
    </w:pPr>
    <w:rPr>
      <w:lang w:val="ru-RU"/>
    </w:rPr>
  </w:style>
  <w:style w:type="paragraph" w:styleId="2">
    <w:name w:val="Body Text Indent 2"/>
    <w:basedOn w:val="a"/>
    <w:link w:val="20"/>
    <w:uiPriority w:val="99"/>
    <w:semiHidden/>
    <w:rsid w:val="0062243A"/>
    <w:pPr>
      <w:spacing w:after="120" w:line="480" w:lineRule="auto"/>
      <w:ind w:left="283"/>
    </w:pPr>
  </w:style>
  <w:style w:type="character" w:customStyle="1" w:styleId="20">
    <w:name w:val="Основной текст с отступом 2 Знак"/>
    <w:link w:val="2"/>
    <w:uiPriority w:val="99"/>
    <w:semiHidden/>
    <w:locked/>
    <w:rsid w:val="0062243A"/>
    <w:rPr>
      <w:rFonts w:eastAsia="Times New Roman" w:cs="Times New Roman"/>
      <w:sz w:val="24"/>
      <w:szCs w:val="24"/>
      <w:lang w:val="uk-UA"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10522</Words>
  <Characters>5998</Characters>
  <Application>Microsoft Office Word</Application>
  <DocSecurity>0</DocSecurity>
  <Lines>49</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16488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Березівська Марія Григорівна</cp:lastModifiedBy>
  <cp:revision>2</cp:revision>
  <dcterms:created xsi:type="dcterms:W3CDTF">2019-10-16T08:45:00Z</dcterms:created>
  <dcterms:modified xsi:type="dcterms:W3CDTF">2019-10-16T08:45:00Z</dcterms:modified>
</cp:coreProperties>
</file>