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95EF9" w14:textId="52DC3F38" w:rsidR="00BA198C" w:rsidRDefault="00EC1296" w:rsidP="00EC129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296">
        <w:rPr>
          <w:rFonts w:ascii="Times New Roman" w:hAnsi="Times New Roman" w:cs="Times New Roman"/>
          <w:b/>
          <w:sz w:val="28"/>
          <w:szCs w:val="28"/>
        </w:rPr>
        <w:t xml:space="preserve">Перелік питань </w:t>
      </w:r>
    </w:p>
    <w:p w14:paraId="0003A4A8" w14:textId="76C3BB3B" w:rsidR="00605749" w:rsidRPr="00605749" w:rsidRDefault="00605749" w:rsidP="00EC129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5749">
        <w:rPr>
          <w:rFonts w:ascii="Times New Roman" w:hAnsi="Times New Roman" w:cs="Times New Roman"/>
          <w:sz w:val="28"/>
          <w:szCs w:val="28"/>
        </w:rPr>
        <w:t>до екзамену</w:t>
      </w:r>
    </w:p>
    <w:p w14:paraId="6672302B" w14:textId="6636CB07" w:rsidR="00EC1296" w:rsidRPr="00EC1296" w:rsidRDefault="00EC1296" w:rsidP="00EC129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296">
        <w:rPr>
          <w:rFonts w:ascii="Times New Roman" w:hAnsi="Times New Roman" w:cs="Times New Roman"/>
          <w:bCs/>
          <w:sz w:val="28"/>
          <w:szCs w:val="28"/>
        </w:rPr>
        <w:t>з навчальної дисципліни</w:t>
      </w:r>
    </w:p>
    <w:p w14:paraId="5F17C467" w14:textId="78729E4D" w:rsidR="00EC1296" w:rsidRPr="00EC1296" w:rsidRDefault="00DF6701" w:rsidP="00EC129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ПОЛІТОЛОГ</w:t>
      </w:r>
      <w:r w:rsidR="00723E3E">
        <w:rPr>
          <w:rFonts w:ascii="Times New Roman" w:hAnsi="Times New Roman" w:cs="Times New Roman"/>
          <w:bCs/>
          <w:sz w:val="28"/>
          <w:szCs w:val="28"/>
        </w:rPr>
        <w:t xml:space="preserve">ІЯ </w:t>
      </w:r>
    </w:p>
    <w:p w14:paraId="5FDF9E48" w14:textId="5FB62CBE" w:rsidR="00EC1296" w:rsidRPr="00EC1296" w:rsidRDefault="00DF6701" w:rsidP="00E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701">
        <w:rPr>
          <w:rFonts w:ascii="Times New Roman" w:hAnsi="Times New Roman" w:cs="Times New Roman"/>
          <w:sz w:val="28"/>
          <w:szCs w:val="28"/>
        </w:rPr>
        <w:t xml:space="preserve">за спеціальністю </w:t>
      </w:r>
      <w:r w:rsidR="004E7BC7" w:rsidRPr="004E7BC7">
        <w:rPr>
          <w:rFonts w:ascii="Times New Roman" w:hAnsi="Times New Roman" w:cs="Times New Roman"/>
          <w:bCs/>
          <w:sz w:val="28"/>
          <w:szCs w:val="28"/>
        </w:rPr>
        <w:t>232 «Соціальне забезпечення»</w:t>
      </w:r>
    </w:p>
    <w:p w14:paraId="5A722D06" w14:textId="214B40F5" w:rsidR="00EC1296" w:rsidRPr="00EC1296" w:rsidRDefault="00EC1296" w:rsidP="00EC129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1296">
        <w:rPr>
          <w:rFonts w:ascii="Times New Roman" w:hAnsi="Times New Roman" w:cs="Times New Roman"/>
          <w:sz w:val="28"/>
          <w:szCs w:val="28"/>
        </w:rPr>
        <w:t>освітнього ступеня «</w:t>
      </w:r>
      <w:r w:rsidR="00723E3E">
        <w:rPr>
          <w:rFonts w:ascii="Times New Roman" w:hAnsi="Times New Roman" w:cs="Times New Roman"/>
          <w:sz w:val="28"/>
          <w:szCs w:val="28"/>
        </w:rPr>
        <w:t>бакалав</w:t>
      </w:r>
      <w:r w:rsidRPr="00EC1296">
        <w:rPr>
          <w:rFonts w:ascii="Times New Roman" w:hAnsi="Times New Roman" w:cs="Times New Roman"/>
          <w:sz w:val="28"/>
          <w:szCs w:val="28"/>
        </w:rPr>
        <w:t>р»</w:t>
      </w:r>
    </w:p>
    <w:p w14:paraId="1BE94C62" w14:textId="3A5E971C" w:rsidR="00EC1296" w:rsidRDefault="00EC1296" w:rsidP="00EC129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59D7DCD2" w14:textId="77777777" w:rsidR="00290CD7" w:rsidRPr="00EC1296" w:rsidRDefault="00290CD7" w:rsidP="00EC129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5"/>
        <w:gridCol w:w="7944"/>
      </w:tblGrid>
      <w:tr w:rsidR="00EC1296" w:rsidRPr="00636D4D" w14:paraId="1233A268" w14:textId="5AF83666" w:rsidTr="00636D4D">
        <w:tc>
          <w:tcPr>
            <w:tcW w:w="845" w:type="dxa"/>
          </w:tcPr>
          <w:p w14:paraId="48B6ECC3" w14:textId="71931396" w:rsidR="00EC1296" w:rsidRPr="00636D4D" w:rsidRDefault="009850E2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944" w:type="dxa"/>
          </w:tcPr>
          <w:p w14:paraId="7F4BD652" w14:textId="100E0C2C" w:rsidR="00EC1296" w:rsidRPr="00636D4D" w:rsidRDefault="009850E2" w:rsidP="00636D4D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Зміст питання</w:t>
            </w:r>
          </w:p>
        </w:tc>
      </w:tr>
      <w:tr w:rsidR="00636D4D" w:rsidRPr="00636D4D" w14:paraId="7DB50186" w14:textId="77777777" w:rsidTr="00636D4D">
        <w:tc>
          <w:tcPr>
            <w:tcW w:w="845" w:type="dxa"/>
          </w:tcPr>
          <w:p w14:paraId="05FB0434" w14:textId="56607FB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4352429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4" w:type="dxa"/>
          </w:tcPr>
          <w:p w14:paraId="09DCFBD0" w14:textId="2B8067FA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Політика як соціальне явище та об'єкт вивчення політології.</w:t>
            </w:r>
          </w:p>
        </w:tc>
      </w:tr>
      <w:tr w:rsidR="00636D4D" w:rsidRPr="00636D4D" w14:paraId="6F37A28F" w14:textId="1B69FDE1" w:rsidTr="00636D4D">
        <w:tc>
          <w:tcPr>
            <w:tcW w:w="845" w:type="dxa"/>
          </w:tcPr>
          <w:p w14:paraId="72C10AB4" w14:textId="277174F7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4" w:type="dxa"/>
          </w:tcPr>
          <w:p w14:paraId="4C3D5E67" w14:textId="78219C7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Предмет і об’єкт науки про політику. Методи і способи вивчення політики.</w:t>
            </w:r>
          </w:p>
        </w:tc>
      </w:tr>
      <w:tr w:rsidR="00636D4D" w:rsidRPr="00636D4D" w14:paraId="53F1EBC7" w14:textId="695B8210" w:rsidTr="00636D4D">
        <w:tc>
          <w:tcPr>
            <w:tcW w:w="845" w:type="dxa"/>
          </w:tcPr>
          <w:p w14:paraId="7CBCDA83" w14:textId="46A0EEEA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4" w:type="dxa"/>
          </w:tcPr>
          <w:p w14:paraId="7699882F" w14:textId="3C7D49DE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Основні  категорії, методи і функції політології.</w:t>
            </w:r>
          </w:p>
        </w:tc>
      </w:tr>
      <w:tr w:rsidR="00636D4D" w:rsidRPr="00636D4D" w14:paraId="2B4DDDB3" w14:textId="7B0A743F" w:rsidTr="00636D4D">
        <w:tc>
          <w:tcPr>
            <w:tcW w:w="845" w:type="dxa"/>
          </w:tcPr>
          <w:p w14:paraId="5124E47E" w14:textId="26FA4FEA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944" w:type="dxa"/>
          </w:tcPr>
          <w:p w14:paraId="5B1A9AC8" w14:textId="2D879733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Місце політології в системі наук про суспільство. Взаємодія науки про політику з іншими суспільними науками.</w:t>
            </w:r>
          </w:p>
        </w:tc>
      </w:tr>
      <w:tr w:rsidR="00636D4D" w:rsidRPr="00636D4D" w14:paraId="3B6E0E32" w14:textId="26B0DB46" w:rsidTr="00636D4D">
        <w:tc>
          <w:tcPr>
            <w:tcW w:w="845" w:type="dxa"/>
          </w:tcPr>
          <w:p w14:paraId="3AB54054" w14:textId="6BD893BB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944" w:type="dxa"/>
          </w:tcPr>
          <w:p w14:paraId="69D8E67E" w14:textId="45C0594B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Суспільно-політичні погляди Конфуція,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 Цзи, Лао Цзи і прихильників школи легістів.</w:t>
            </w:r>
          </w:p>
        </w:tc>
      </w:tr>
      <w:tr w:rsidR="00636D4D" w:rsidRPr="00636D4D" w14:paraId="5034C592" w14:textId="410F565A" w:rsidTr="00636D4D">
        <w:tc>
          <w:tcPr>
            <w:tcW w:w="845" w:type="dxa"/>
          </w:tcPr>
          <w:p w14:paraId="5FDB4382" w14:textId="6EA850F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944" w:type="dxa"/>
          </w:tcPr>
          <w:p w14:paraId="047087BA" w14:textId="7F2E5CF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Політичні вчення в Стародавній Греції. Платон і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Арістотель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. Політичні вчення в Стародавньому Римі.</w:t>
            </w:r>
          </w:p>
        </w:tc>
      </w:tr>
      <w:tr w:rsidR="00636D4D" w:rsidRPr="00636D4D" w14:paraId="0B6124B8" w14:textId="6C13938E" w:rsidTr="00636D4D">
        <w:tc>
          <w:tcPr>
            <w:tcW w:w="845" w:type="dxa"/>
          </w:tcPr>
          <w:p w14:paraId="663B351E" w14:textId="4A36DA1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944" w:type="dxa"/>
          </w:tcPr>
          <w:p w14:paraId="46109623" w14:textId="30B0B3CA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Західноєвропейська політична думка Середньовіччя та епохи Відродження. Н. Макіавеллі. Макіавеллізм.</w:t>
            </w:r>
          </w:p>
        </w:tc>
      </w:tr>
      <w:tr w:rsidR="00636D4D" w:rsidRPr="00636D4D" w14:paraId="77EBF6F5" w14:textId="055C97C2" w:rsidTr="00636D4D">
        <w:tc>
          <w:tcPr>
            <w:tcW w:w="845" w:type="dxa"/>
          </w:tcPr>
          <w:p w14:paraId="0BEC9943" w14:textId="35596D6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944" w:type="dxa"/>
          </w:tcPr>
          <w:p w14:paraId="4C369530" w14:textId="05EE1A3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Політичні ідеї утопічного соціалізму.</w:t>
            </w:r>
          </w:p>
        </w:tc>
      </w:tr>
      <w:tr w:rsidR="00636D4D" w:rsidRPr="00636D4D" w14:paraId="4025928F" w14:textId="6506369D" w:rsidTr="00636D4D">
        <w:tc>
          <w:tcPr>
            <w:tcW w:w="845" w:type="dxa"/>
          </w:tcPr>
          <w:p w14:paraId="05359695" w14:textId="42C732CE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44" w:type="dxa"/>
          </w:tcPr>
          <w:p w14:paraId="3A6A1F9E" w14:textId="1A713F13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Становлення й розвиток політичної думки Нового часу. Т. Гоббс і його вчення про державу («Левіафан»). Теорія суспільного договору. </w:t>
            </w:r>
          </w:p>
        </w:tc>
      </w:tr>
      <w:tr w:rsidR="00636D4D" w:rsidRPr="00636D4D" w14:paraId="1489AE88" w14:textId="144BD089" w:rsidTr="00636D4D">
        <w:tc>
          <w:tcPr>
            <w:tcW w:w="845" w:type="dxa"/>
          </w:tcPr>
          <w:p w14:paraId="39F4E5C6" w14:textId="37AA5901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44" w:type="dxa"/>
          </w:tcPr>
          <w:p w14:paraId="3B8BCCF8" w14:textId="058D7620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Політичні вчення періоду буржуазних революцій в Голландії і Англії (Г. Гроцій, Б. Спіноза,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. Локк). </w:t>
            </w:r>
          </w:p>
        </w:tc>
      </w:tr>
      <w:tr w:rsidR="00636D4D" w:rsidRPr="00636D4D" w14:paraId="7AB423FD" w14:textId="7D431E95" w:rsidTr="00636D4D">
        <w:tc>
          <w:tcPr>
            <w:tcW w:w="845" w:type="dxa"/>
          </w:tcPr>
          <w:p w14:paraId="74686194" w14:textId="3B960553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44" w:type="dxa"/>
          </w:tcPr>
          <w:p w14:paraId="12F927D4" w14:textId="1EF9624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Раціоналістичне трактування політики в працях французьких просвітників (Ш-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Л.Монтеск’є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, Ж.-Ж. Руссо). </w:t>
            </w:r>
          </w:p>
        </w:tc>
      </w:tr>
      <w:tr w:rsidR="00636D4D" w:rsidRPr="00636D4D" w14:paraId="7D593567" w14:textId="7B79A07E" w:rsidTr="00636D4D">
        <w:tc>
          <w:tcPr>
            <w:tcW w:w="845" w:type="dxa"/>
          </w:tcPr>
          <w:p w14:paraId="02446B46" w14:textId="7671B97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44" w:type="dxa"/>
          </w:tcPr>
          <w:p w14:paraId="040EEF9F" w14:textId="603BD731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Філософсько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-правові концепції політики в німецькій філософії Нового часу (І. Кант, Г. Гегель).</w:t>
            </w:r>
          </w:p>
        </w:tc>
      </w:tr>
      <w:tr w:rsidR="00636D4D" w:rsidRPr="00636D4D" w14:paraId="00CDC21D" w14:textId="4C0B6554" w:rsidTr="00636D4D">
        <w:tc>
          <w:tcPr>
            <w:tcW w:w="845" w:type="dxa"/>
          </w:tcPr>
          <w:p w14:paraId="05FF8B9A" w14:textId="68DE57D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44" w:type="dxa"/>
          </w:tcPr>
          <w:p w14:paraId="6C3B14B0" w14:textId="72BB62BE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Лібералізм як течія соціально-політичної думки. Основні цінності лібералізму. Неолібералізм.</w:t>
            </w:r>
          </w:p>
        </w:tc>
      </w:tr>
      <w:tr w:rsidR="00636D4D" w:rsidRPr="00636D4D" w14:paraId="40214F03" w14:textId="3195A796" w:rsidTr="00636D4D">
        <w:tc>
          <w:tcPr>
            <w:tcW w:w="845" w:type="dxa"/>
          </w:tcPr>
          <w:p w14:paraId="5C146174" w14:textId="07E5192E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44" w:type="dxa"/>
          </w:tcPr>
          <w:p w14:paraId="554B04E0" w14:textId="19C7FB1A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Традиційні суспільно-політичні течії: консерватизм і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неоконсерватизм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6D4D" w:rsidRPr="00636D4D" w14:paraId="4BC9D37E" w14:textId="3A06E7FB" w:rsidTr="00636D4D">
        <w:tc>
          <w:tcPr>
            <w:tcW w:w="845" w:type="dxa"/>
          </w:tcPr>
          <w:p w14:paraId="2D3E90CC" w14:textId="5748B9E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44" w:type="dxa"/>
          </w:tcPr>
          <w:p w14:paraId="35FE6386" w14:textId="27F8D37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Ліві та лівоцентристські політичні течії (комунізм, соціалізм та соціал-демократія).</w:t>
            </w:r>
          </w:p>
        </w:tc>
      </w:tr>
      <w:tr w:rsidR="00636D4D" w:rsidRPr="00636D4D" w14:paraId="1C825D80" w14:textId="7B3CCF43" w:rsidTr="00636D4D">
        <w:tc>
          <w:tcPr>
            <w:tcW w:w="845" w:type="dxa"/>
          </w:tcPr>
          <w:p w14:paraId="12C6A543" w14:textId="533150DB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44" w:type="dxa"/>
          </w:tcPr>
          <w:p w14:paraId="66E83765" w14:textId="0FD5267E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Екстремістські політичні течії (анархізм, троцькізм, фашизм та ін.)</w:t>
            </w:r>
          </w:p>
        </w:tc>
      </w:tr>
      <w:tr w:rsidR="00636D4D" w:rsidRPr="00636D4D" w14:paraId="375331EC" w14:textId="75A219D8" w:rsidTr="00636D4D">
        <w:tc>
          <w:tcPr>
            <w:tcW w:w="845" w:type="dxa"/>
          </w:tcPr>
          <w:p w14:paraId="54C68844" w14:textId="2BA94C0E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44" w:type="dxa"/>
          </w:tcPr>
          <w:p w14:paraId="66C672D8" w14:textId="7F32745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Становлення і розвиток політичної думки в епоху Київської Русі.</w:t>
            </w:r>
          </w:p>
        </w:tc>
      </w:tr>
      <w:tr w:rsidR="00636D4D" w:rsidRPr="00636D4D" w14:paraId="0BE26903" w14:textId="6630C094" w:rsidTr="00636D4D">
        <w:tc>
          <w:tcPr>
            <w:tcW w:w="845" w:type="dxa"/>
          </w:tcPr>
          <w:p w14:paraId="7BAEE8D9" w14:textId="201FF0F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44" w:type="dxa"/>
          </w:tcPr>
          <w:p w14:paraId="7758CE1F" w14:textId="4DA5C26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Політична думка Галицько-Волинського князівства та періоду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литовсько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-польської і польсько-литовської доби.</w:t>
            </w:r>
          </w:p>
        </w:tc>
      </w:tr>
      <w:tr w:rsidR="00636D4D" w:rsidRPr="00636D4D" w14:paraId="36F07EAD" w14:textId="24E86BBB" w:rsidTr="00636D4D">
        <w:tc>
          <w:tcPr>
            <w:tcW w:w="845" w:type="dxa"/>
          </w:tcPr>
          <w:p w14:paraId="13DA4E09" w14:textId="1F76A61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944" w:type="dxa"/>
          </w:tcPr>
          <w:p w14:paraId="0379B124" w14:textId="6B21095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Українська політична думка в добу визвольних змагань XVII століття.</w:t>
            </w:r>
          </w:p>
        </w:tc>
      </w:tr>
      <w:tr w:rsidR="00636D4D" w:rsidRPr="00636D4D" w14:paraId="6860B14D" w14:textId="6E8D5B23" w:rsidTr="00636D4D">
        <w:tc>
          <w:tcPr>
            <w:tcW w:w="845" w:type="dxa"/>
          </w:tcPr>
          <w:p w14:paraId="7881FF80" w14:textId="2BFCDE2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44" w:type="dxa"/>
          </w:tcPr>
          <w:p w14:paraId="3FEE3C3C" w14:textId="6D7059D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Концепція держави освіченого абсолютизму Ф. Прокоповича.</w:t>
            </w:r>
          </w:p>
        </w:tc>
      </w:tr>
      <w:tr w:rsidR="00636D4D" w:rsidRPr="00636D4D" w14:paraId="7AFB0312" w14:textId="3189A0A4" w:rsidTr="00636D4D">
        <w:tc>
          <w:tcPr>
            <w:tcW w:w="845" w:type="dxa"/>
          </w:tcPr>
          <w:p w14:paraId="15AD3061" w14:textId="19C704E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44" w:type="dxa"/>
          </w:tcPr>
          <w:p w14:paraId="07E47B10" w14:textId="0A32BA03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Політична програма Кирило-Мефодіївського товариства.</w:t>
            </w:r>
          </w:p>
        </w:tc>
      </w:tr>
      <w:tr w:rsidR="00636D4D" w:rsidRPr="00636D4D" w14:paraId="616751D6" w14:textId="6351D33A" w:rsidTr="00636D4D">
        <w:tc>
          <w:tcPr>
            <w:tcW w:w="845" w:type="dxa"/>
          </w:tcPr>
          <w:p w14:paraId="348A2A2C" w14:textId="4CD2E36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44" w:type="dxa"/>
          </w:tcPr>
          <w:p w14:paraId="55213DAC" w14:textId="5716CE2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Особливості політичних поглядів М. Драгоманова.</w:t>
            </w:r>
          </w:p>
        </w:tc>
      </w:tr>
      <w:tr w:rsidR="00636D4D" w:rsidRPr="00636D4D" w14:paraId="5A5E02F5" w14:textId="7747D502" w:rsidTr="00636D4D">
        <w:tc>
          <w:tcPr>
            <w:tcW w:w="845" w:type="dxa"/>
          </w:tcPr>
          <w:p w14:paraId="6C45CE66" w14:textId="697AA4EA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44" w:type="dxa"/>
          </w:tcPr>
          <w:p w14:paraId="19C3B2A7" w14:textId="20EF3F1B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Еволюція суспільно-політичних поглядів Івана Франка.</w:t>
            </w:r>
          </w:p>
        </w:tc>
      </w:tr>
      <w:tr w:rsidR="00636D4D" w:rsidRPr="00636D4D" w14:paraId="317BEAC5" w14:textId="03A96D24" w:rsidTr="00636D4D">
        <w:tc>
          <w:tcPr>
            <w:tcW w:w="845" w:type="dxa"/>
          </w:tcPr>
          <w:p w14:paraId="62A834DC" w14:textId="54C38D8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44" w:type="dxa"/>
          </w:tcPr>
          <w:p w14:paraId="15CCA199" w14:textId="1554A43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Політичні концепції  українських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мислітелів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 кінця ХІХ – ХХ ст.: лібералізм (Б.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Кістяківський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);; соціалізм (М. Грушевський); націонал-комунізм (В. Винниченко, М. Хвильовий).</w:t>
            </w:r>
          </w:p>
        </w:tc>
      </w:tr>
      <w:tr w:rsidR="00636D4D" w:rsidRPr="00636D4D" w14:paraId="2EE14D61" w14:textId="666021CD" w:rsidTr="00636D4D">
        <w:tc>
          <w:tcPr>
            <w:tcW w:w="845" w:type="dxa"/>
          </w:tcPr>
          <w:p w14:paraId="3C183FAC" w14:textId="2CC2F77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44" w:type="dxa"/>
          </w:tcPr>
          <w:p w14:paraId="10FDB0A8" w14:textId="6B2D58D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Націонал-демократичний напрям в українській політичній думці (С. Дністрянський, В.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Старосольський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, О.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Бочковський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).  </w:t>
            </w:r>
          </w:p>
        </w:tc>
      </w:tr>
      <w:tr w:rsidR="00636D4D" w:rsidRPr="00636D4D" w14:paraId="1903A484" w14:textId="6F6EE82F" w:rsidTr="00636D4D">
        <w:tc>
          <w:tcPr>
            <w:tcW w:w="845" w:type="dxa"/>
          </w:tcPr>
          <w:p w14:paraId="47F85525" w14:textId="40EB7EC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44" w:type="dxa"/>
          </w:tcPr>
          <w:p w14:paraId="0CCE3409" w14:textId="45B59E5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Націоналізм в соціально-політичному аспекті (М. Міхновський, Д. Донцов, М.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Сціборський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36D4D" w:rsidRPr="00636D4D" w14:paraId="774CC9F1" w14:textId="5DAEF28B" w:rsidTr="00636D4D">
        <w:tc>
          <w:tcPr>
            <w:tcW w:w="845" w:type="dxa"/>
          </w:tcPr>
          <w:p w14:paraId="727407D0" w14:textId="52DF0F7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44" w:type="dxa"/>
          </w:tcPr>
          <w:p w14:paraId="1B9B9DF5" w14:textId="6388945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Монархічно-гетьманська концепція держави В. Липинського.</w:t>
            </w:r>
          </w:p>
        </w:tc>
      </w:tr>
      <w:tr w:rsidR="00636D4D" w:rsidRPr="00636D4D" w14:paraId="1765EA3A" w14:textId="3C078337" w:rsidTr="00636D4D">
        <w:tc>
          <w:tcPr>
            <w:tcW w:w="845" w:type="dxa"/>
          </w:tcPr>
          <w:p w14:paraId="46584055" w14:textId="2112501E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44" w:type="dxa"/>
          </w:tcPr>
          <w:p w14:paraId="0741AC33" w14:textId="09B0EAC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Політичні погляди представників українського національно-самостійницького напряму: державницька доктрина В.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; антиколоніальні ідеї Л. Лук’яненка; критика радянського імперського режиму С. Хмарою.</w:t>
            </w:r>
          </w:p>
        </w:tc>
      </w:tr>
      <w:tr w:rsidR="00636D4D" w:rsidRPr="00636D4D" w14:paraId="53F59E77" w14:textId="7D77E47C" w:rsidTr="00636D4D">
        <w:tc>
          <w:tcPr>
            <w:tcW w:w="845" w:type="dxa"/>
          </w:tcPr>
          <w:p w14:paraId="6513A20E" w14:textId="2A316EC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44" w:type="dxa"/>
          </w:tcPr>
          <w:p w14:paraId="7B855F95" w14:textId="632B040B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Влада як явище суспільного життя. Концепції влади (марксистська,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біхевіористська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реляціоністська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, системна, телеологічна,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структурно-функціональ¬на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, психологічна)</w:t>
            </w:r>
          </w:p>
        </w:tc>
      </w:tr>
      <w:tr w:rsidR="00636D4D" w:rsidRPr="00636D4D" w14:paraId="2A939856" w14:textId="46B0BEC1" w:rsidTr="00636D4D">
        <w:tc>
          <w:tcPr>
            <w:tcW w:w="845" w:type="dxa"/>
          </w:tcPr>
          <w:p w14:paraId="60B3D016" w14:textId="2988E71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44" w:type="dxa"/>
          </w:tcPr>
          <w:p w14:paraId="0592D40C" w14:textId="0447059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Поняття засоби (ресурси) влади. Види влади.</w:t>
            </w:r>
          </w:p>
        </w:tc>
      </w:tr>
      <w:tr w:rsidR="00636D4D" w:rsidRPr="00636D4D" w14:paraId="10EB6B51" w14:textId="6CDD9358" w:rsidTr="00636D4D">
        <w:tc>
          <w:tcPr>
            <w:tcW w:w="845" w:type="dxa"/>
          </w:tcPr>
          <w:p w14:paraId="36AD76DE" w14:textId="45836211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44" w:type="dxa"/>
          </w:tcPr>
          <w:p w14:paraId="0B6A7FA6" w14:textId="33AE6BC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Сутність, структура і функції політичної системи. Типи політичних систем. </w:t>
            </w:r>
          </w:p>
        </w:tc>
      </w:tr>
      <w:tr w:rsidR="00636D4D" w:rsidRPr="00636D4D" w14:paraId="0D8D3F14" w14:textId="0FAFAD58" w:rsidTr="00636D4D">
        <w:tc>
          <w:tcPr>
            <w:tcW w:w="845" w:type="dxa"/>
          </w:tcPr>
          <w:p w14:paraId="586DFE11" w14:textId="6AC9E56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44" w:type="dxa"/>
          </w:tcPr>
          <w:p w14:paraId="6199B89F" w14:textId="456905F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Сучасні теорії політичної системи. Модель політичної системи Девіда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Істона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6D4D" w:rsidRPr="00636D4D" w14:paraId="30CF2A67" w14:textId="614C99AE" w:rsidTr="00636D4D">
        <w:tc>
          <w:tcPr>
            <w:tcW w:w="845" w:type="dxa"/>
          </w:tcPr>
          <w:p w14:paraId="61C2380C" w14:textId="184824A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44" w:type="dxa"/>
          </w:tcPr>
          <w:p w14:paraId="52B093F5" w14:textId="69176ED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Політична система сучасної України. Сутність та особливості її становлення.</w:t>
            </w:r>
          </w:p>
        </w:tc>
      </w:tr>
      <w:tr w:rsidR="00636D4D" w:rsidRPr="00636D4D" w14:paraId="415EBA57" w14:textId="5B28FF7C" w:rsidTr="00636D4D">
        <w:tc>
          <w:tcPr>
            <w:tcW w:w="845" w:type="dxa"/>
          </w:tcPr>
          <w:p w14:paraId="0DF9C17D" w14:textId="678ED27B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4" w:type="dxa"/>
          </w:tcPr>
          <w:p w14:paraId="4EDE1DF3" w14:textId="4303DCD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Держава – основний інститут політичної системи. Теорії походження держави, її ознаки і функції.</w:t>
            </w:r>
          </w:p>
        </w:tc>
      </w:tr>
      <w:tr w:rsidR="00636D4D" w:rsidRPr="00636D4D" w14:paraId="5245BAF7" w14:textId="3A2FCE51" w:rsidTr="00636D4D">
        <w:tc>
          <w:tcPr>
            <w:tcW w:w="845" w:type="dxa"/>
          </w:tcPr>
          <w:p w14:paraId="7CC546A6" w14:textId="0A51F9B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44" w:type="dxa"/>
          </w:tcPr>
          <w:p w14:paraId="570AC780" w14:textId="063CCAF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Форми політичного правління та форми національно-державного устрою.</w:t>
            </w:r>
          </w:p>
        </w:tc>
      </w:tr>
      <w:tr w:rsidR="00636D4D" w:rsidRPr="00636D4D" w14:paraId="3FFBD939" w14:textId="53945DAE" w:rsidTr="00636D4D">
        <w:tc>
          <w:tcPr>
            <w:tcW w:w="845" w:type="dxa"/>
          </w:tcPr>
          <w:p w14:paraId="6C7565D1" w14:textId="60297B9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44" w:type="dxa"/>
          </w:tcPr>
          <w:p w14:paraId="7DDAB06D" w14:textId="65429CC0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Громадянське суспільство і правова держава: їх сутність, основні ознаки та співвідношення</w:t>
            </w:r>
          </w:p>
        </w:tc>
      </w:tr>
      <w:tr w:rsidR="00636D4D" w:rsidRPr="00636D4D" w14:paraId="31E53F34" w14:textId="49AF4C18" w:rsidTr="00636D4D">
        <w:tc>
          <w:tcPr>
            <w:tcW w:w="845" w:type="dxa"/>
          </w:tcPr>
          <w:p w14:paraId="3A65D992" w14:textId="066F0FE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44" w:type="dxa"/>
          </w:tcPr>
          <w:p w14:paraId="6507105B" w14:textId="47844EB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Політичні партії: сутність і роль в суспільстві. Виникнення та розвиток політичних партій.</w:t>
            </w:r>
          </w:p>
        </w:tc>
      </w:tr>
      <w:tr w:rsidR="00636D4D" w:rsidRPr="00636D4D" w14:paraId="6FD25EFB" w14:textId="5B0B5284" w:rsidTr="00636D4D">
        <w:tc>
          <w:tcPr>
            <w:tcW w:w="845" w:type="dxa"/>
          </w:tcPr>
          <w:p w14:paraId="0EA612A8" w14:textId="300204D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44" w:type="dxa"/>
          </w:tcPr>
          <w:p w14:paraId="5C697B87" w14:textId="39CD6C1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Поняття, функції та типи політичних партій.</w:t>
            </w:r>
          </w:p>
        </w:tc>
      </w:tr>
      <w:tr w:rsidR="00636D4D" w:rsidRPr="00636D4D" w14:paraId="3D41C001" w14:textId="55B4C142" w:rsidTr="00636D4D">
        <w:tc>
          <w:tcPr>
            <w:tcW w:w="845" w:type="dxa"/>
          </w:tcPr>
          <w:p w14:paraId="2382AFDD" w14:textId="60F0E43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44" w:type="dxa"/>
          </w:tcPr>
          <w:p w14:paraId="1266EB4E" w14:textId="18B8C0D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Сучасні партійні системи і їх сутність. Типологія партійних систем. </w:t>
            </w:r>
          </w:p>
        </w:tc>
      </w:tr>
      <w:tr w:rsidR="00636D4D" w:rsidRPr="00636D4D" w14:paraId="41978C45" w14:textId="115DB926" w:rsidTr="00636D4D">
        <w:tc>
          <w:tcPr>
            <w:tcW w:w="845" w:type="dxa"/>
          </w:tcPr>
          <w:p w14:paraId="36D410CE" w14:textId="3446B5B7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44" w:type="dxa"/>
          </w:tcPr>
          <w:p w14:paraId="5394A7EB" w14:textId="02CAD61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Політичні партії в Україні. Становлення багатопартійності.</w:t>
            </w:r>
          </w:p>
        </w:tc>
      </w:tr>
      <w:tr w:rsidR="00636D4D" w:rsidRPr="00636D4D" w14:paraId="36F0162A" w14:textId="08FAB64B" w:rsidTr="00636D4D">
        <w:tc>
          <w:tcPr>
            <w:tcW w:w="845" w:type="dxa"/>
          </w:tcPr>
          <w:p w14:paraId="015EC0E8" w14:textId="3DD91FB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44" w:type="dxa"/>
          </w:tcPr>
          <w:p w14:paraId="15301F82" w14:textId="3A831B7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Політичні режими: поняття, типологія та характерні риси.</w:t>
            </w:r>
          </w:p>
        </w:tc>
      </w:tr>
      <w:tr w:rsidR="00636D4D" w:rsidRPr="00636D4D" w14:paraId="15A9C31A" w14:textId="723583E8" w:rsidTr="00636D4D">
        <w:tc>
          <w:tcPr>
            <w:tcW w:w="845" w:type="dxa"/>
          </w:tcPr>
          <w:p w14:paraId="4DA7311D" w14:textId="0E89BAC0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44" w:type="dxa"/>
          </w:tcPr>
          <w:p w14:paraId="0A1258A4" w14:textId="52C1CDD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Тоталітаризм: ознаки та види.</w:t>
            </w:r>
          </w:p>
        </w:tc>
      </w:tr>
      <w:tr w:rsidR="00636D4D" w:rsidRPr="00636D4D" w14:paraId="3BBABA63" w14:textId="7CDF3AB4" w:rsidTr="00636D4D">
        <w:tc>
          <w:tcPr>
            <w:tcW w:w="845" w:type="dxa"/>
          </w:tcPr>
          <w:p w14:paraId="75093E21" w14:textId="7EC28B0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44" w:type="dxa"/>
          </w:tcPr>
          <w:p w14:paraId="1ADC1543" w14:textId="7003B77B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Авторитаризм: ознаки та види.</w:t>
            </w:r>
          </w:p>
        </w:tc>
      </w:tr>
      <w:tr w:rsidR="00636D4D" w:rsidRPr="00636D4D" w14:paraId="190537C9" w14:textId="08286736" w:rsidTr="00636D4D">
        <w:tc>
          <w:tcPr>
            <w:tcW w:w="845" w:type="dxa"/>
          </w:tcPr>
          <w:p w14:paraId="142DBA4F" w14:textId="0250353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7944" w:type="dxa"/>
          </w:tcPr>
          <w:p w14:paraId="110C3B1E" w14:textId="59A2D0D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Людина як суб’єкт і об’єкт політики. Історичні моделі взаємовідносин влади та людини.</w:t>
            </w:r>
          </w:p>
        </w:tc>
      </w:tr>
      <w:tr w:rsidR="00636D4D" w:rsidRPr="00636D4D" w14:paraId="5C3716B0" w14:textId="1D449FBA" w:rsidTr="00636D4D">
        <w:tc>
          <w:tcPr>
            <w:tcW w:w="845" w:type="dxa"/>
          </w:tcPr>
          <w:p w14:paraId="7898B1AC" w14:textId="1D4A8A5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44" w:type="dxa"/>
          </w:tcPr>
          <w:p w14:paraId="6CB07464" w14:textId="5633666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Підходи в інтерпретації політичної поведінки. Мотиви політичної поведінки.</w:t>
            </w:r>
          </w:p>
        </w:tc>
      </w:tr>
      <w:tr w:rsidR="00636D4D" w:rsidRPr="00636D4D" w14:paraId="489510FF" w14:textId="486E07A7" w:rsidTr="00636D4D">
        <w:tc>
          <w:tcPr>
            <w:tcW w:w="845" w:type="dxa"/>
          </w:tcPr>
          <w:p w14:paraId="2FB600C7" w14:textId="38F8AC5E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44" w:type="dxa"/>
          </w:tcPr>
          <w:p w14:paraId="40287E17" w14:textId="0CEC7F7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 Політична участь людини. Класифікація типів людей щодо участі в політиці.</w:t>
            </w:r>
          </w:p>
        </w:tc>
      </w:tr>
      <w:tr w:rsidR="00636D4D" w:rsidRPr="00636D4D" w14:paraId="0D1EA064" w14:textId="6C7A0BD3" w:rsidTr="00636D4D">
        <w:tc>
          <w:tcPr>
            <w:tcW w:w="845" w:type="dxa"/>
          </w:tcPr>
          <w:p w14:paraId="1FF56913" w14:textId="1829AC2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83331989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944" w:type="dxa"/>
          </w:tcPr>
          <w:p w14:paraId="212484D5" w14:textId="67E3EB33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Еліта як суб’єкт політики. Політичні теорії еліти (Г.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Моска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, У. Парето, Р.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Міхельс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). Шляхи формування  політичних еліт.</w:t>
            </w:r>
          </w:p>
        </w:tc>
      </w:tr>
      <w:bookmarkEnd w:id="2"/>
      <w:tr w:rsidR="00636D4D" w:rsidRPr="00636D4D" w14:paraId="57C1F621" w14:textId="11089781" w:rsidTr="00636D4D">
        <w:tc>
          <w:tcPr>
            <w:tcW w:w="845" w:type="dxa"/>
          </w:tcPr>
          <w:p w14:paraId="5C53212F" w14:textId="626663F7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44" w:type="dxa"/>
          </w:tcPr>
          <w:p w14:paraId="11A8E537" w14:textId="2DC2E8FB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Політика та ідеологія. Функції політичних ідеологій.</w:t>
            </w:r>
          </w:p>
        </w:tc>
      </w:tr>
      <w:tr w:rsidR="00636D4D" w:rsidRPr="00636D4D" w14:paraId="3B53DD2B" w14:textId="176E2F0C" w:rsidTr="00636D4D">
        <w:tc>
          <w:tcPr>
            <w:tcW w:w="845" w:type="dxa"/>
          </w:tcPr>
          <w:p w14:paraId="6333C509" w14:textId="1A352EF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44" w:type="dxa"/>
          </w:tcPr>
          <w:p w14:paraId="790F9E72" w14:textId="2970BCC7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Сучасна політична еліта України, її відмінні риси та особливості формування.</w:t>
            </w:r>
          </w:p>
        </w:tc>
      </w:tr>
      <w:tr w:rsidR="00636D4D" w:rsidRPr="00636D4D" w14:paraId="2E2D9C98" w14:textId="673E795E" w:rsidTr="00636D4D">
        <w:tc>
          <w:tcPr>
            <w:tcW w:w="845" w:type="dxa"/>
          </w:tcPr>
          <w:p w14:paraId="26D2FEF1" w14:textId="77E53E9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44" w:type="dxa"/>
          </w:tcPr>
          <w:p w14:paraId="62C2F206" w14:textId="6506DEBB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Суть та роль політичного лідерства в суспільстві. Типи лідерства.</w:t>
            </w:r>
          </w:p>
        </w:tc>
      </w:tr>
      <w:tr w:rsidR="00636D4D" w:rsidRPr="00636D4D" w14:paraId="12B40C32" w14:textId="6BCBB914" w:rsidTr="00636D4D">
        <w:tc>
          <w:tcPr>
            <w:tcW w:w="845" w:type="dxa"/>
          </w:tcPr>
          <w:p w14:paraId="0226C95E" w14:textId="07E0A6A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44" w:type="dxa"/>
          </w:tcPr>
          <w:p w14:paraId="0188197F" w14:textId="539B8DD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Політична свідомість: поняття, структура, типи і функції. </w:t>
            </w:r>
          </w:p>
        </w:tc>
      </w:tr>
      <w:tr w:rsidR="00636D4D" w:rsidRPr="00636D4D" w14:paraId="7F4B71A5" w14:textId="5D46DFE5" w:rsidTr="00636D4D">
        <w:tc>
          <w:tcPr>
            <w:tcW w:w="845" w:type="dxa"/>
          </w:tcPr>
          <w:p w14:paraId="38F311C3" w14:textId="5A469CA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44" w:type="dxa"/>
          </w:tcPr>
          <w:p w14:paraId="03084E54" w14:textId="119E40A3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Політична культура: поняття, зміст і функції. Типологія політичної культури</w:t>
            </w:r>
          </w:p>
        </w:tc>
      </w:tr>
      <w:tr w:rsidR="00636D4D" w:rsidRPr="00636D4D" w14:paraId="15FFFF18" w14:textId="77777777" w:rsidTr="00636D4D">
        <w:tc>
          <w:tcPr>
            <w:tcW w:w="845" w:type="dxa"/>
          </w:tcPr>
          <w:p w14:paraId="5E5A2AD4" w14:textId="0B74C53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44" w:type="dxa"/>
          </w:tcPr>
          <w:p w14:paraId="4429E341" w14:textId="7F226F8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Політична свідомість та політична культура сучасного українського суспільства.</w:t>
            </w:r>
          </w:p>
        </w:tc>
      </w:tr>
      <w:tr w:rsidR="00636D4D" w:rsidRPr="00636D4D" w14:paraId="04C12CB4" w14:textId="77777777" w:rsidTr="00636D4D">
        <w:tc>
          <w:tcPr>
            <w:tcW w:w="845" w:type="dxa"/>
          </w:tcPr>
          <w:p w14:paraId="5153E8EB" w14:textId="5A38D64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44" w:type="dxa"/>
          </w:tcPr>
          <w:p w14:paraId="1B1B6367" w14:textId="671D5E5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Політичні відносини: суть, зміст та типологія.</w:t>
            </w:r>
          </w:p>
        </w:tc>
      </w:tr>
      <w:tr w:rsidR="00636D4D" w:rsidRPr="00636D4D" w14:paraId="399D6C67" w14:textId="77777777" w:rsidTr="00636D4D">
        <w:tc>
          <w:tcPr>
            <w:tcW w:w="845" w:type="dxa"/>
          </w:tcPr>
          <w:p w14:paraId="082A2966" w14:textId="55B2919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44" w:type="dxa"/>
          </w:tcPr>
          <w:p w14:paraId="5482D11F" w14:textId="6CBA0B3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Суть політичного процесу, його структура, характер та етапи.</w:t>
            </w:r>
          </w:p>
        </w:tc>
      </w:tr>
      <w:tr w:rsidR="00636D4D" w:rsidRPr="00636D4D" w14:paraId="02EC375B" w14:textId="77777777" w:rsidTr="00636D4D">
        <w:tc>
          <w:tcPr>
            <w:tcW w:w="845" w:type="dxa"/>
          </w:tcPr>
          <w:p w14:paraId="609F6938" w14:textId="11A27F0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944" w:type="dxa"/>
          </w:tcPr>
          <w:p w14:paraId="5E94862C" w14:textId="384C6F3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полiтичного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конфлiкту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 та його типологія. Способи врегулювання конфліктів.</w:t>
            </w:r>
          </w:p>
        </w:tc>
      </w:tr>
      <w:tr w:rsidR="00636D4D" w:rsidRPr="00636D4D" w14:paraId="59BFA2CA" w14:textId="77777777" w:rsidTr="00636D4D">
        <w:tc>
          <w:tcPr>
            <w:tcW w:w="845" w:type="dxa"/>
          </w:tcPr>
          <w:p w14:paraId="0EE9E25A" w14:textId="149898C1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944" w:type="dxa"/>
          </w:tcPr>
          <w:p w14:paraId="3D9D61D9" w14:textId="6753096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Поняття демократії її зміст та принципи. Політичний режим і демократія.</w:t>
            </w:r>
          </w:p>
        </w:tc>
      </w:tr>
      <w:tr w:rsidR="00636D4D" w:rsidRPr="00636D4D" w14:paraId="4A2F3EE8" w14:textId="77777777" w:rsidTr="00636D4D">
        <w:tc>
          <w:tcPr>
            <w:tcW w:w="845" w:type="dxa"/>
          </w:tcPr>
          <w:p w14:paraId="75BFE52A" w14:textId="63E641E3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44" w:type="dxa"/>
          </w:tcPr>
          <w:p w14:paraId="5DC78467" w14:textId="779CF41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Сутність та ознаки демократії. Основні концепції демократії (ліберальна, плюралістична, </w:t>
            </w: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партисипітарна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36D4D" w:rsidRPr="00636D4D" w14:paraId="5DA1703C" w14:textId="77777777" w:rsidTr="00636D4D">
        <w:tc>
          <w:tcPr>
            <w:tcW w:w="845" w:type="dxa"/>
          </w:tcPr>
          <w:p w14:paraId="6547A916" w14:textId="5EB09BC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44" w:type="dxa"/>
          </w:tcPr>
          <w:p w14:paraId="092EA5F5" w14:textId="5B4CBBE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становлення і розвитку демократії в сучасній Україні. </w:t>
            </w:r>
          </w:p>
        </w:tc>
      </w:tr>
      <w:tr w:rsidR="00636D4D" w:rsidRPr="00636D4D" w14:paraId="77BF60D5" w14:textId="77777777" w:rsidTr="00636D4D">
        <w:tc>
          <w:tcPr>
            <w:tcW w:w="845" w:type="dxa"/>
          </w:tcPr>
          <w:p w14:paraId="3999537C" w14:textId="4E13F560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44" w:type="dxa"/>
          </w:tcPr>
          <w:p w14:paraId="4A249044" w14:textId="29D11A2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Вибори та виборчі системи. Типи виборчих систем.</w:t>
            </w:r>
          </w:p>
        </w:tc>
      </w:tr>
      <w:tr w:rsidR="00636D4D" w:rsidRPr="00636D4D" w14:paraId="25F31E73" w14:textId="77777777" w:rsidTr="00636D4D">
        <w:tc>
          <w:tcPr>
            <w:tcW w:w="845" w:type="dxa"/>
          </w:tcPr>
          <w:p w14:paraId="5E05F392" w14:textId="56D440D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944" w:type="dxa"/>
          </w:tcPr>
          <w:p w14:paraId="255E1908" w14:textId="55E6365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Принципи виборчого права та організація демократичних виборів.</w:t>
            </w:r>
          </w:p>
        </w:tc>
      </w:tr>
      <w:tr w:rsidR="00636D4D" w:rsidRPr="00636D4D" w14:paraId="06AB0922" w14:textId="77777777" w:rsidTr="00636D4D">
        <w:tc>
          <w:tcPr>
            <w:tcW w:w="845" w:type="dxa"/>
          </w:tcPr>
          <w:p w14:paraId="5D784EA8" w14:textId="7A19E3EE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44" w:type="dxa"/>
          </w:tcPr>
          <w:p w14:paraId="6B6E6F27" w14:textId="7BBEB8E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Поняття маркетингу. Функції і види політичного маркетингу.</w:t>
            </w:r>
          </w:p>
        </w:tc>
      </w:tr>
      <w:tr w:rsidR="00636D4D" w:rsidRPr="00636D4D" w14:paraId="2F1B1BC7" w14:textId="77777777" w:rsidTr="00636D4D">
        <w:tc>
          <w:tcPr>
            <w:tcW w:w="845" w:type="dxa"/>
          </w:tcPr>
          <w:p w14:paraId="4DD31816" w14:textId="3560992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44" w:type="dxa"/>
          </w:tcPr>
          <w:p w14:paraId="364FD13F" w14:textId="5EC99E2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Політичне рекламування. Імідж.</w:t>
            </w:r>
          </w:p>
        </w:tc>
      </w:tr>
      <w:tr w:rsidR="00636D4D" w:rsidRPr="00636D4D" w14:paraId="321A7843" w14:textId="77777777" w:rsidTr="00636D4D">
        <w:tc>
          <w:tcPr>
            <w:tcW w:w="845" w:type="dxa"/>
          </w:tcPr>
          <w:p w14:paraId="4AC419A6" w14:textId="55DFF57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44" w:type="dxa"/>
          </w:tcPr>
          <w:p w14:paraId="6018CA6C" w14:textId="77C5761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Поняття, функції і види менеджменту. Політичний менеджмент.</w:t>
            </w:r>
          </w:p>
        </w:tc>
      </w:tr>
      <w:tr w:rsidR="00636D4D" w:rsidRPr="00636D4D" w14:paraId="0D230E29" w14:textId="77777777" w:rsidTr="00636D4D">
        <w:tc>
          <w:tcPr>
            <w:tcW w:w="845" w:type="dxa"/>
          </w:tcPr>
          <w:p w14:paraId="6035B6D2" w14:textId="0BD9761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44" w:type="dxa"/>
          </w:tcPr>
          <w:p w14:paraId="07B385DC" w14:textId="6D5133F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Технологія виборчої кампанії.</w:t>
            </w:r>
          </w:p>
        </w:tc>
      </w:tr>
      <w:tr w:rsidR="00636D4D" w:rsidRPr="00636D4D" w14:paraId="12FAF294" w14:textId="77777777" w:rsidTr="00636D4D">
        <w:tc>
          <w:tcPr>
            <w:tcW w:w="845" w:type="dxa"/>
          </w:tcPr>
          <w:p w14:paraId="04F7EA4D" w14:textId="0DBCF485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44" w:type="dxa"/>
          </w:tcPr>
          <w:p w14:paraId="35E450C2" w14:textId="5F43674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Етнополітика</w:t>
            </w:r>
            <w:proofErr w:type="spellEnd"/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, її суб'єкт і об’єкт. Структура етнонаціональної політики.</w:t>
            </w:r>
          </w:p>
        </w:tc>
      </w:tr>
      <w:tr w:rsidR="00636D4D" w:rsidRPr="00636D4D" w14:paraId="39F05CDE" w14:textId="77777777" w:rsidTr="00636D4D">
        <w:tc>
          <w:tcPr>
            <w:tcW w:w="845" w:type="dxa"/>
          </w:tcPr>
          <w:p w14:paraId="30934FCB" w14:textId="21DEA04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44" w:type="dxa"/>
          </w:tcPr>
          <w:p w14:paraId="1E68EA47" w14:textId="37DD822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Етнічні конфлікти: причини та шляхи їх вирішення.</w:t>
            </w:r>
          </w:p>
        </w:tc>
      </w:tr>
      <w:tr w:rsidR="00636D4D" w:rsidRPr="00636D4D" w14:paraId="0BC4E5B3" w14:textId="77777777" w:rsidTr="00636D4D">
        <w:tc>
          <w:tcPr>
            <w:tcW w:w="845" w:type="dxa"/>
          </w:tcPr>
          <w:p w14:paraId="0715BEAC" w14:textId="30D3F49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44" w:type="dxa"/>
          </w:tcPr>
          <w:p w14:paraId="68407492" w14:textId="47D61171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Національні інтереси, їх сутність та класифікація. Загрози національним інтересам.</w:t>
            </w:r>
          </w:p>
        </w:tc>
      </w:tr>
      <w:tr w:rsidR="00636D4D" w:rsidRPr="00636D4D" w14:paraId="47579873" w14:textId="77777777" w:rsidTr="00636D4D">
        <w:tc>
          <w:tcPr>
            <w:tcW w:w="845" w:type="dxa"/>
          </w:tcPr>
          <w:p w14:paraId="7BDE8DA3" w14:textId="0EF6549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944" w:type="dxa"/>
          </w:tcPr>
          <w:p w14:paraId="23EC9D34" w14:textId="77777777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D4D" w:rsidRPr="00636D4D" w14:paraId="728D176E" w14:textId="77777777" w:rsidTr="00636D4D">
        <w:tc>
          <w:tcPr>
            <w:tcW w:w="845" w:type="dxa"/>
          </w:tcPr>
          <w:p w14:paraId="1EED371E" w14:textId="03E5F51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44" w:type="dxa"/>
          </w:tcPr>
          <w:p w14:paraId="0D683A31" w14:textId="7A67F3A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Національний суверенітет і політичне самовизначення націй. Національна ідея та її роль у становленні української державності. </w:t>
            </w:r>
          </w:p>
        </w:tc>
      </w:tr>
      <w:tr w:rsidR="00636D4D" w:rsidRPr="00636D4D" w14:paraId="477FD164" w14:textId="77777777" w:rsidTr="00636D4D">
        <w:tc>
          <w:tcPr>
            <w:tcW w:w="845" w:type="dxa"/>
          </w:tcPr>
          <w:p w14:paraId="2BCAEBAF" w14:textId="66833D00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7944" w:type="dxa"/>
          </w:tcPr>
          <w:p w14:paraId="22C054BE" w14:textId="00FAC16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Концепція національного самовизначення та державного суверенітету. Види суверенітету.</w:t>
            </w:r>
          </w:p>
        </w:tc>
      </w:tr>
      <w:tr w:rsidR="00636D4D" w:rsidRPr="00636D4D" w14:paraId="57CEB37E" w14:textId="77777777" w:rsidTr="00636D4D">
        <w:tc>
          <w:tcPr>
            <w:tcW w:w="845" w:type="dxa"/>
          </w:tcPr>
          <w:p w14:paraId="67D382ED" w14:textId="4ACF767F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44" w:type="dxa"/>
          </w:tcPr>
          <w:p w14:paraId="3852B3F6" w14:textId="2ED9882C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Політичний тероризм і його різновиди.</w:t>
            </w:r>
          </w:p>
        </w:tc>
      </w:tr>
      <w:tr w:rsidR="00636D4D" w:rsidRPr="00636D4D" w14:paraId="4AC6D465" w14:textId="77777777" w:rsidTr="00636D4D">
        <w:tc>
          <w:tcPr>
            <w:tcW w:w="845" w:type="dxa"/>
          </w:tcPr>
          <w:p w14:paraId="192C2F86" w14:textId="0C9D7892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44" w:type="dxa"/>
          </w:tcPr>
          <w:p w14:paraId="4F27F3F5" w14:textId="6A49C2F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Міжнародні відносини та зовнішня політика держави: сутність, види, принципи та суб’єкти.</w:t>
            </w:r>
          </w:p>
        </w:tc>
      </w:tr>
      <w:tr w:rsidR="00636D4D" w:rsidRPr="00636D4D" w14:paraId="5891CF40" w14:textId="77777777" w:rsidTr="00636D4D">
        <w:tc>
          <w:tcPr>
            <w:tcW w:w="845" w:type="dxa"/>
          </w:tcPr>
          <w:p w14:paraId="1E00ADAD" w14:textId="28646247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44" w:type="dxa"/>
          </w:tcPr>
          <w:p w14:paraId="1B139041" w14:textId="2AC9984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Основні тенденції розвитку сучасних міжнародних відносин.</w:t>
            </w:r>
          </w:p>
        </w:tc>
      </w:tr>
      <w:tr w:rsidR="00636D4D" w:rsidRPr="00636D4D" w14:paraId="59CF7469" w14:textId="77777777" w:rsidTr="00636D4D">
        <w:tc>
          <w:tcPr>
            <w:tcW w:w="845" w:type="dxa"/>
          </w:tcPr>
          <w:p w14:paraId="3A0138D5" w14:textId="600A77A9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44" w:type="dxa"/>
          </w:tcPr>
          <w:p w14:paraId="5BEE235C" w14:textId="12E36E14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Україна в геополітичному просторі.</w:t>
            </w:r>
          </w:p>
        </w:tc>
      </w:tr>
      <w:tr w:rsidR="00636D4D" w:rsidRPr="00636D4D" w14:paraId="6C9AB217" w14:textId="77777777" w:rsidTr="00636D4D">
        <w:tc>
          <w:tcPr>
            <w:tcW w:w="845" w:type="dxa"/>
          </w:tcPr>
          <w:p w14:paraId="721A1E67" w14:textId="4C19DC26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944" w:type="dxa"/>
          </w:tcPr>
          <w:p w14:paraId="6F0D4EF3" w14:textId="3A02B50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Поняття та структура національної безпеки України.</w:t>
            </w:r>
          </w:p>
        </w:tc>
      </w:tr>
      <w:tr w:rsidR="00636D4D" w:rsidRPr="00636D4D" w14:paraId="0BBC0E84" w14:textId="77777777" w:rsidTr="00636D4D">
        <w:tc>
          <w:tcPr>
            <w:tcW w:w="845" w:type="dxa"/>
          </w:tcPr>
          <w:p w14:paraId="362619DB" w14:textId="2C3DF220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944" w:type="dxa"/>
          </w:tcPr>
          <w:p w14:paraId="6EBAB4EE" w14:textId="14E7BD7D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Система забезпечення національної безпеки України.</w:t>
            </w:r>
          </w:p>
        </w:tc>
      </w:tr>
      <w:tr w:rsidR="00636D4D" w:rsidRPr="00636D4D" w14:paraId="6C86ED58" w14:textId="77777777" w:rsidTr="00636D4D">
        <w:tc>
          <w:tcPr>
            <w:tcW w:w="845" w:type="dxa"/>
          </w:tcPr>
          <w:p w14:paraId="1A334B8F" w14:textId="12BA97C8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44" w:type="dxa"/>
          </w:tcPr>
          <w:p w14:paraId="3CE65CE7" w14:textId="195D2620" w:rsidR="00636D4D" w:rsidRPr="00636D4D" w:rsidRDefault="00636D4D" w:rsidP="00636D4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D4D">
              <w:rPr>
                <w:rFonts w:ascii="Times New Roman" w:hAnsi="Times New Roman" w:cs="Times New Roman"/>
                <w:sz w:val="28"/>
                <w:szCs w:val="28"/>
              </w:rPr>
              <w:t>Політичні засоби реалізації національної безпеки.</w:t>
            </w:r>
          </w:p>
        </w:tc>
      </w:tr>
      <w:bookmarkEnd w:id="1"/>
    </w:tbl>
    <w:p w14:paraId="4612D62C" w14:textId="77777777" w:rsidR="00636D4D" w:rsidRDefault="00636D4D" w:rsidP="00EC1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9D108" w14:textId="77777777" w:rsidR="00636D4D" w:rsidRPr="00636D4D" w:rsidRDefault="00636D4D" w:rsidP="00636D4D">
      <w:pPr>
        <w:rPr>
          <w:rFonts w:ascii="Times New Roman" w:hAnsi="Times New Roman" w:cs="Times New Roman"/>
          <w:sz w:val="28"/>
          <w:szCs w:val="28"/>
        </w:rPr>
      </w:pPr>
    </w:p>
    <w:p w14:paraId="6F45CD3A" w14:textId="77777777" w:rsidR="00636D4D" w:rsidRPr="00636D4D" w:rsidRDefault="00636D4D" w:rsidP="00636D4D">
      <w:pPr>
        <w:rPr>
          <w:rFonts w:ascii="Times New Roman" w:hAnsi="Times New Roman" w:cs="Times New Roman"/>
          <w:sz w:val="28"/>
          <w:szCs w:val="28"/>
        </w:rPr>
      </w:pPr>
    </w:p>
    <w:p w14:paraId="7FBC7B55" w14:textId="77777777" w:rsidR="00636D4D" w:rsidRPr="00636D4D" w:rsidRDefault="00636D4D" w:rsidP="00636D4D">
      <w:pPr>
        <w:rPr>
          <w:rFonts w:ascii="Times New Roman" w:hAnsi="Times New Roman" w:cs="Times New Roman"/>
          <w:sz w:val="28"/>
          <w:szCs w:val="28"/>
        </w:rPr>
      </w:pPr>
    </w:p>
    <w:p w14:paraId="7D5A06C1" w14:textId="77777777" w:rsidR="00636D4D" w:rsidRPr="00636D4D" w:rsidRDefault="00636D4D" w:rsidP="00636D4D">
      <w:pPr>
        <w:rPr>
          <w:rFonts w:ascii="Times New Roman" w:hAnsi="Times New Roman" w:cs="Times New Roman"/>
          <w:sz w:val="28"/>
          <w:szCs w:val="28"/>
        </w:rPr>
      </w:pPr>
    </w:p>
    <w:p w14:paraId="0C0003A1" w14:textId="77777777" w:rsidR="00636D4D" w:rsidRPr="00636D4D" w:rsidRDefault="00636D4D" w:rsidP="00636D4D">
      <w:pPr>
        <w:rPr>
          <w:rFonts w:ascii="Times New Roman" w:hAnsi="Times New Roman" w:cs="Times New Roman"/>
          <w:sz w:val="28"/>
          <w:szCs w:val="28"/>
        </w:rPr>
      </w:pPr>
    </w:p>
    <w:p w14:paraId="18FB9B76" w14:textId="77777777" w:rsidR="00636D4D" w:rsidRPr="00636D4D" w:rsidRDefault="00636D4D" w:rsidP="00636D4D">
      <w:pPr>
        <w:rPr>
          <w:rFonts w:ascii="Times New Roman" w:hAnsi="Times New Roman" w:cs="Times New Roman"/>
          <w:sz w:val="28"/>
          <w:szCs w:val="28"/>
        </w:rPr>
      </w:pPr>
    </w:p>
    <w:sectPr w:rsidR="00636D4D" w:rsidRPr="0063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C5375C7"/>
    <w:multiLevelType w:val="hybridMultilevel"/>
    <w:tmpl w:val="3608453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8C"/>
    <w:rsid w:val="00251FD4"/>
    <w:rsid w:val="00290CD7"/>
    <w:rsid w:val="003745B2"/>
    <w:rsid w:val="003F107B"/>
    <w:rsid w:val="004E7BC7"/>
    <w:rsid w:val="00605749"/>
    <w:rsid w:val="00636D4D"/>
    <w:rsid w:val="00723E3E"/>
    <w:rsid w:val="007621E7"/>
    <w:rsid w:val="00904F74"/>
    <w:rsid w:val="0095747C"/>
    <w:rsid w:val="009850E2"/>
    <w:rsid w:val="00A63A0A"/>
    <w:rsid w:val="00B5212C"/>
    <w:rsid w:val="00B74C26"/>
    <w:rsid w:val="00BA198C"/>
    <w:rsid w:val="00DF6701"/>
    <w:rsid w:val="00E04F9E"/>
    <w:rsid w:val="00E814D7"/>
    <w:rsid w:val="00E909EF"/>
    <w:rsid w:val="00EC1296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604A"/>
  <w15:chartTrackingRefBased/>
  <w15:docId w15:val="{A6915A3C-50AF-45A2-9ADE-2353061F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98C"/>
    <w:pPr>
      <w:ind w:left="720"/>
      <w:contextualSpacing/>
    </w:pPr>
  </w:style>
  <w:style w:type="table" w:styleId="a4">
    <w:name w:val="Table Grid"/>
    <w:basedOn w:val="a1"/>
    <w:uiPriority w:val="39"/>
    <w:rsid w:val="00EC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4000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4</cp:revision>
  <dcterms:created xsi:type="dcterms:W3CDTF">2022-06-16T09:46:00Z</dcterms:created>
  <dcterms:modified xsi:type="dcterms:W3CDTF">2024-01-30T13:14:00Z</dcterms:modified>
</cp:coreProperties>
</file>