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607" w:rsidRDefault="00332607" w:rsidP="00332607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332607">
        <w:rPr>
          <w:b/>
          <w:sz w:val="28"/>
          <w:szCs w:val="28"/>
          <w:lang w:val="uk-UA"/>
        </w:rPr>
        <w:t xml:space="preserve">Практичне заняття </w:t>
      </w:r>
      <w:r>
        <w:rPr>
          <w:b/>
          <w:sz w:val="28"/>
          <w:szCs w:val="28"/>
          <w:lang w:val="uk-UA"/>
        </w:rPr>
        <w:t>2</w:t>
      </w:r>
      <w:r w:rsidRPr="00332607">
        <w:rPr>
          <w:b/>
          <w:sz w:val="28"/>
          <w:szCs w:val="28"/>
          <w:lang w:val="uk-UA"/>
        </w:rPr>
        <w:t xml:space="preserve"> до теми 3</w:t>
      </w:r>
    </w:p>
    <w:p w:rsidR="00332607" w:rsidRDefault="00332607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D22CA8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356F5">
        <w:rPr>
          <w:b/>
          <w:sz w:val="28"/>
          <w:szCs w:val="28"/>
        </w:rPr>
        <w:t>АНАЛІ</w:t>
      </w:r>
      <w:proofErr w:type="gramStart"/>
      <w:r w:rsidRPr="001356F5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</w:t>
      </w:r>
      <w:r w:rsidR="00E750A2">
        <w:rPr>
          <w:b/>
          <w:sz w:val="28"/>
          <w:szCs w:val="28"/>
          <w:lang w:val="uk-UA"/>
        </w:rPr>
        <w:t xml:space="preserve">НЕОБОРОТНИХ АКТИВІВ </w:t>
      </w:r>
      <w:r>
        <w:rPr>
          <w:b/>
          <w:sz w:val="28"/>
          <w:szCs w:val="28"/>
        </w:rPr>
        <w:t>ПІДПРИЄМ</w:t>
      </w:r>
      <w:r>
        <w:rPr>
          <w:b/>
          <w:sz w:val="28"/>
          <w:szCs w:val="28"/>
          <w:lang w:val="uk-UA"/>
        </w:rPr>
        <w:t>СТВА</w:t>
      </w:r>
    </w:p>
    <w:p w:rsidR="00262BCD" w:rsidRPr="00E750A2" w:rsidRDefault="00BA17DB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proofErr w:type="spellStart"/>
      <w:r w:rsidRPr="00BA17DB">
        <w:rPr>
          <w:b/>
          <w:sz w:val="28"/>
          <w:szCs w:val="28"/>
        </w:rPr>
        <w:t>Аналіз</w:t>
      </w:r>
      <w:proofErr w:type="spellEnd"/>
      <w:r w:rsidRPr="00BA17DB">
        <w:rPr>
          <w:b/>
          <w:sz w:val="28"/>
          <w:szCs w:val="28"/>
        </w:rPr>
        <w:t xml:space="preserve"> </w:t>
      </w:r>
      <w:proofErr w:type="spellStart"/>
      <w:r w:rsidR="00060AB5" w:rsidRPr="00060AB5">
        <w:rPr>
          <w:b/>
          <w:sz w:val="28"/>
          <w:szCs w:val="28"/>
        </w:rPr>
        <w:t>ефективності</w:t>
      </w:r>
      <w:proofErr w:type="spellEnd"/>
      <w:r w:rsidR="00060AB5" w:rsidRPr="00060AB5">
        <w:rPr>
          <w:b/>
          <w:sz w:val="28"/>
          <w:szCs w:val="28"/>
        </w:rPr>
        <w:t xml:space="preserve"> </w:t>
      </w:r>
      <w:proofErr w:type="spellStart"/>
      <w:r w:rsidR="00060AB5" w:rsidRPr="00060AB5">
        <w:rPr>
          <w:b/>
          <w:sz w:val="28"/>
          <w:szCs w:val="28"/>
        </w:rPr>
        <w:t>використання</w:t>
      </w:r>
      <w:proofErr w:type="spellEnd"/>
      <w:r w:rsidR="00060AB5" w:rsidRPr="00060AB5">
        <w:rPr>
          <w:b/>
          <w:sz w:val="28"/>
          <w:szCs w:val="28"/>
        </w:rPr>
        <w:t xml:space="preserve"> </w:t>
      </w:r>
      <w:proofErr w:type="spellStart"/>
      <w:r w:rsidR="00060AB5" w:rsidRPr="00060AB5">
        <w:rPr>
          <w:b/>
          <w:sz w:val="28"/>
          <w:szCs w:val="28"/>
        </w:rPr>
        <w:t>основних</w:t>
      </w:r>
      <w:proofErr w:type="spellEnd"/>
      <w:r w:rsidR="00060AB5" w:rsidRPr="00060AB5">
        <w:rPr>
          <w:b/>
          <w:sz w:val="28"/>
          <w:szCs w:val="28"/>
        </w:rPr>
        <w:t xml:space="preserve"> </w:t>
      </w:r>
      <w:proofErr w:type="spellStart"/>
      <w:r w:rsidR="00060AB5" w:rsidRPr="00060AB5">
        <w:rPr>
          <w:b/>
          <w:sz w:val="28"/>
          <w:szCs w:val="28"/>
        </w:rPr>
        <w:t>засобів</w:t>
      </w:r>
      <w:proofErr w:type="spellEnd"/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060AB5" w:rsidRPr="00060AB5">
        <w:rPr>
          <w:sz w:val="28"/>
          <w:szCs w:val="28"/>
          <w:lang w:val="uk-UA"/>
        </w:rPr>
        <w:t xml:space="preserve">ефективності використання основних засобів </w:t>
      </w:r>
      <w:r w:rsidR="008E6B30">
        <w:rPr>
          <w:sz w:val="28"/>
          <w:szCs w:val="28"/>
          <w:lang w:val="uk-UA"/>
        </w:rPr>
        <w:t>підприємства</w:t>
      </w:r>
      <w:r w:rsidRPr="008E6B30">
        <w:rPr>
          <w:sz w:val="28"/>
          <w:szCs w:val="28"/>
        </w:rPr>
        <w:t>.</w:t>
      </w:r>
    </w:p>
    <w:p w:rsidR="00DF5D4B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дослідження </w:t>
      </w:r>
      <w:r w:rsidR="00060AB5">
        <w:rPr>
          <w:sz w:val="28"/>
          <w:szCs w:val="28"/>
          <w:lang w:val="uk-UA"/>
        </w:rPr>
        <w:t>е</w:t>
      </w:r>
      <w:r w:rsidR="00060AB5" w:rsidRPr="00060AB5">
        <w:rPr>
          <w:sz w:val="28"/>
          <w:szCs w:val="28"/>
          <w:lang w:val="uk-UA"/>
        </w:rPr>
        <w:t>фективн</w:t>
      </w:r>
      <w:r w:rsidR="00060AB5">
        <w:rPr>
          <w:sz w:val="28"/>
          <w:szCs w:val="28"/>
          <w:lang w:val="uk-UA"/>
        </w:rPr>
        <w:t>о</w:t>
      </w:r>
      <w:r w:rsidR="00060AB5" w:rsidRPr="00060AB5">
        <w:rPr>
          <w:sz w:val="28"/>
          <w:szCs w:val="28"/>
          <w:lang w:val="uk-UA"/>
        </w:rPr>
        <w:t>ст</w:t>
      </w:r>
      <w:r w:rsidR="00060AB5">
        <w:rPr>
          <w:sz w:val="28"/>
          <w:szCs w:val="28"/>
          <w:lang w:val="uk-UA"/>
        </w:rPr>
        <w:t>і</w:t>
      </w:r>
      <w:r w:rsidR="00060AB5" w:rsidRPr="00060AB5">
        <w:rPr>
          <w:sz w:val="28"/>
          <w:szCs w:val="28"/>
          <w:lang w:val="uk-UA"/>
        </w:rPr>
        <w:t xml:space="preserve"> авансованих основних засобів</w:t>
      </w:r>
      <w:r w:rsidR="00060AB5">
        <w:rPr>
          <w:sz w:val="28"/>
          <w:szCs w:val="28"/>
          <w:lang w:val="uk-UA"/>
        </w:rPr>
        <w:t>, ефективності виробничо спожитих основних засобів</w:t>
      </w:r>
      <w:r w:rsidR="00E750A2">
        <w:rPr>
          <w:sz w:val="28"/>
          <w:szCs w:val="28"/>
          <w:lang w:val="uk-UA"/>
        </w:rPr>
        <w:t xml:space="preserve"> </w:t>
      </w:r>
      <w:r w:rsidR="00152887">
        <w:rPr>
          <w:sz w:val="28"/>
          <w:szCs w:val="28"/>
          <w:lang w:val="uk-UA"/>
        </w:rPr>
        <w:t xml:space="preserve">та </w:t>
      </w:r>
      <w:r w:rsidR="00060AB5">
        <w:rPr>
          <w:sz w:val="28"/>
          <w:szCs w:val="28"/>
          <w:lang w:val="uk-UA"/>
        </w:rPr>
        <w:t xml:space="preserve">сформувати пропозиції щодо поліпшення результатів діяльності </w:t>
      </w:r>
      <w:r w:rsidR="00E750A2">
        <w:rPr>
          <w:sz w:val="28"/>
          <w:szCs w:val="28"/>
          <w:lang w:val="uk-UA"/>
        </w:rPr>
        <w:t>підприємства</w:t>
      </w:r>
      <w:r>
        <w:rPr>
          <w:sz w:val="28"/>
          <w:szCs w:val="28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>не пізніше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r w:rsidR="00C35D72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47481F">
        <w:rPr>
          <w:sz w:val="28"/>
          <w:szCs w:val="28"/>
          <w:lang w:val="uk-UA"/>
        </w:rPr>
        <w:t>ефективності використання</w:t>
      </w:r>
      <w:r w:rsidR="00E750A2" w:rsidRPr="00E750A2">
        <w:rPr>
          <w:sz w:val="28"/>
          <w:szCs w:val="28"/>
          <w:lang w:val="uk-UA"/>
        </w:rPr>
        <w:t xml:space="preserve"> </w:t>
      </w:r>
      <w:r w:rsidR="004A4869">
        <w:rPr>
          <w:sz w:val="28"/>
          <w:szCs w:val="28"/>
          <w:lang w:val="uk-UA"/>
        </w:rPr>
        <w:t>основних засобів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F9255C" w:rsidRDefault="00F9255C" w:rsidP="00987388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Аналіз </w:t>
      </w:r>
      <w:r w:rsidR="0047481F">
        <w:rPr>
          <w:bCs/>
          <w:color w:val="000000"/>
          <w:sz w:val="28"/>
          <w:szCs w:val="28"/>
          <w:lang w:val="uk-UA"/>
        </w:rPr>
        <w:t>ефективності використання</w:t>
      </w:r>
      <w:r w:rsidR="00987388" w:rsidRPr="00987388">
        <w:rPr>
          <w:bCs/>
          <w:color w:val="000000"/>
          <w:sz w:val="28"/>
          <w:szCs w:val="28"/>
          <w:lang w:val="uk-UA"/>
        </w:rPr>
        <w:t xml:space="preserve"> основних засобів підприємства</w:t>
      </w:r>
      <w:r w:rsidR="00987388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проведено шляхом застосування </w:t>
      </w:r>
      <w:r w:rsidR="00582DFD">
        <w:rPr>
          <w:sz w:val="28"/>
          <w:szCs w:val="28"/>
          <w:lang w:val="uk-UA"/>
        </w:rPr>
        <w:t xml:space="preserve">даних </w:t>
      </w:r>
      <w:proofErr w:type="spellStart"/>
      <w:r>
        <w:rPr>
          <w:sz w:val="28"/>
          <w:szCs w:val="28"/>
          <w:lang w:val="uk-UA"/>
        </w:rPr>
        <w:t>табл</w:t>
      </w:r>
      <w:proofErr w:type="spellEnd"/>
      <w:r>
        <w:rPr>
          <w:sz w:val="28"/>
          <w:szCs w:val="28"/>
          <w:lang w:val="uk-UA"/>
        </w:rPr>
        <w:t> 1.</w:t>
      </w:r>
    </w:p>
    <w:p w:rsidR="00F9255C" w:rsidRDefault="00F9255C" w:rsidP="00F9255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987388" w:rsidRPr="0067358B" w:rsidRDefault="00BF77C5" w:rsidP="00B50FCA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Cs/>
          <w:i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Анал</w:t>
      </w:r>
      <w:r w:rsidR="0047481F">
        <w:rPr>
          <w:b/>
          <w:bCs/>
          <w:color w:val="000000"/>
          <w:sz w:val="28"/>
          <w:szCs w:val="28"/>
          <w:lang w:val="uk-UA"/>
        </w:rPr>
        <w:t xml:space="preserve">із ефективності використання </w:t>
      </w:r>
      <w:r w:rsidR="00987388" w:rsidRPr="00955078">
        <w:rPr>
          <w:b/>
          <w:bCs/>
          <w:color w:val="000000"/>
          <w:sz w:val="28"/>
          <w:szCs w:val="28"/>
          <w:lang w:val="uk-UA"/>
        </w:rPr>
        <w:t xml:space="preserve">основних засобів </w:t>
      </w:r>
      <w:r w:rsidR="00987388"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4"/>
        <w:gridCol w:w="1340"/>
        <w:gridCol w:w="1340"/>
        <w:gridCol w:w="1167"/>
        <w:gridCol w:w="1169"/>
      </w:tblGrid>
      <w:tr w:rsidR="0047481F" w:rsidRPr="0047481F" w:rsidTr="00F5548A">
        <w:trPr>
          <w:trHeight w:val="397"/>
          <w:jc w:val="center"/>
        </w:trPr>
        <w:tc>
          <w:tcPr>
            <w:tcW w:w="2451" w:type="pct"/>
            <w:vMerge w:val="restar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362" w:type="pct"/>
            <w:gridSpan w:val="2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187" w:type="pct"/>
            <w:gridSpan w:val="2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47481F" w:rsidRPr="0047481F" w:rsidTr="00F5548A">
        <w:trPr>
          <w:trHeight w:val="397"/>
          <w:jc w:val="center"/>
        </w:trPr>
        <w:tc>
          <w:tcPr>
            <w:tcW w:w="2451" w:type="pct"/>
            <w:vMerge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47481F" w:rsidRPr="0047481F" w:rsidTr="00F5548A">
        <w:trPr>
          <w:trHeight w:val="336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i/>
                <w:color w:val="000000"/>
                <w:sz w:val="24"/>
                <w:szCs w:val="24"/>
                <w:lang w:val="uk-UA"/>
              </w:rPr>
            </w:pPr>
            <w:r w:rsidRPr="0047481F">
              <w:rPr>
                <w:bCs/>
                <w:i/>
                <w:color w:val="000000"/>
                <w:sz w:val="24"/>
                <w:szCs w:val="24"/>
                <w:lang w:val="uk-UA"/>
              </w:rPr>
              <w:t>Ефективність авансованих основних засобів</w:t>
            </w:r>
          </w:p>
        </w:tc>
      </w:tr>
      <w:tr w:rsidR="0047481F" w:rsidRPr="0047481F" w:rsidTr="00F5548A">
        <w:trPr>
          <w:trHeight w:val="39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Засобо</w:t>
            </w:r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>віддача</w:t>
            </w:r>
            <w:proofErr w:type="spellEnd"/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 xml:space="preserve"> за валовою продукцією, грн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481F" w:rsidRPr="0047481F" w:rsidTr="00F5548A">
        <w:trPr>
          <w:trHeight w:val="39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47481F" w:rsidRPr="0047481F" w:rsidRDefault="0047481F" w:rsidP="0047481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Засобо</w:t>
            </w:r>
            <w:r w:rsidRPr="0047481F">
              <w:rPr>
                <w:sz w:val="24"/>
                <w:szCs w:val="24"/>
                <w:lang w:val="uk-UA"/>
              </w:rPr>
              <w:t>віддача</w:t>
            </w:r>
            <w:proofErr w:type="spellEnd"/>
            <w:r w:rsidRPr="0047481F">
              <w:rPr>
                <w:sz w:val="24"/>
                <w:szCs w:val="24"/>
                <w:lang w:val="uk-UA"/>
              </w:rPr>
              <w:t xml:space="preserve"> за чистим доходом (виручкою) від реалізації продукції, грн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481F" w:rsidRPr="0047481F" w:rsidTr="00F5548A">
        <w:trPr>
          <w:trHeight w:val="39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47481F" w:rsidRPr="0047481F" w:rsidRDefault="0047481F" w:rsidP="0047481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Засобо</w:t>
            </w:r>
            <w:r w:rsidRPr="0047481F">
              <w:rPr>
                <w:sz w:val="24"/>
                <w:szCs w:val="24"/>
                <w:lang w:val="uk-UA"/>
              </w:rPr>
              <w:t>віддача</w:t>
            </w:r>
            <w:proofErr w:type="spellEnd"/>
            <w:r w:rsidRPr="0047481F">
              <w:rPr>
                <w:sz w:val="24"/>
                <w:szCs w:val="24"/>
                <w:lang w:val="uk-UA"/>
              </w:rPr>
              <w:t xml:space="preserve"> за прибутком, </w:t>
            </w:r>
            <w:proofErr w:type="spellStart"/>
            <w:r w:rsidRPr="0047481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481F" w:rsidRPr="0047481F" w:rsidTr="00F5548A">
        <w:trPr>
          <w:trHeight w:val="39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Засобо</w:t>
            </w:r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>місткість</w:t>
            </w:r>
            <w:proofErr w:type="spellEnd"/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 xml:space="preserve"> за валовою продукцією, грн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481F" w:rsidRPr="0047481F" w:rsidTr="00F5548A">
        <w:trPr>
          <w:trHeight w:val="39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47481F" w:rsidRPr="0047481F" w:rsidRDefault="0047481F" w:rsidP="0047481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Засобо</w:t>
            </w:r>
            <w:r w:rsidRPr="0047481F">
              <w:rPr>
                <w:sz w:val="24"/>
                <w:szCs w:val="24"/>
                <w:lang w:val="uk-UA"/>
              </w:rPr>
              <w:t>місткість</w:t>
            </w:r>
            <w:proofErr w:type="spellEnd"/>
            <w:r w:rsidRPr="0047481F">
              <w:rPr>
                <w:sz w:val="24"/>
                <w:szCs w:val="24"/>
                <w:lang w:val="uk-UA"/>
              </w:rPr>
              <w:t xml:space="preserve"> за чистим доходом (виручкою) від реалізації продукції, грн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481F" w:rsidRPr="0047481F" w:rsidTr="00F5548A">
        <w:trPr>
          <w:trHeight w:val="39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47481F" w:rsidRPr="0047481F" w:rsidRDefault="0047481F" w:rsidP="0047481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Засобо</w:t>
            </w:r>
            <w:r w:rsidRPr="0047481F">
              <w:rPr>
                <w:sz w:val="24"/>
                <w:szCs w:val="24"/>
                <w:lang w:val="uk-UA"/>
              </w:rPr>
              <w:t>місткість</w:t>
            </w:r>
            <w:proofErr w:type="spellEnd"/>
            <w:r w:rsidRPr="0047481F">
              <w:rPr>
                <w:sz w:val="24"/>
                <w:szCs w:val="24"/>
                <w:lang w:val="uk-UA"/>
              </w:rPr>
              <w:t xml:space="preserve"> за прибутком, </w:t>
            </w:r>
            <w:proofErr w:type="spellStart"/>
            <w:r w:rsidRPr="0047481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481F" w:rsidRPr="0047481F" w:rsidTr="00F5548A">
        <w:trPr>
          <w:trHeight w:val="348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47481F">
              <w:rPr>
                <w:bCs/>
                <w:i/>
                <w:color w:val="000000"/>
                <w:sz w:val="24"/>
                <w:szCs w:val="24"/>
                <w:lang w:val="uk-UA"/>
              </w:rPr>
              <w:t>Ефективність виробничо спожитих основних засобів (амортизації)</w:t>
            </w:r>
          </w:p>
        </w:tc>
      </w:tr>
      <w:tr w:rsidR="0047481F" w:rsidRPr="0047481F" w:rsidTr="00F5548A">
        <w:trPr>
          <w:trHeight w:val="39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>Амортвіддача</w:t>
            </w:r>
            <w:proofErr w:type="spellEnd"/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 xml:space="preserve"> за валовою продукцією, грн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481F" w:rsidRPr="0047481F" w:rsidTr="00F5548A">
        <w:trPr>
          <w:trHeight w:val="39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47481F" w:rsidRPr="0047481F" w:rsidRDefault="0047481F" w:rsidP="0047481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47481F">
              <w:rPr>
                <w:sz w:val="24"/>
                <w:szCs w:val="24"/>
                <w:lang w:val="uk-UA"/>
              </w:rPr>
              <w:t>Амортвіддача</w:t>
            </w:r>
            <w:proofErr w:type="spellEnd"/>
            <w:r w:rsidRPr="0047481F">
              <w:rPr>
                <w:sz w:val="24"/>
                <w:szCs w:val="24"/>
                <w:lang w:val="uk-UA"/>
              </w:rPr>
              <w:t xml:space="preserve"> за чистим доходом (виручкою) від реалізації продукції, грн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481F" w:rsidRPr="0047481F" w:rsidTr="00F5548A">
        <w:trPr>
          <w:trHeight w:val="39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47481F" w:rsidRPr="0047481F" w:rsidRDefault="0047481F" w:rsidP="0047481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47481F">
              <w:rPr>
                <w:sz w:val="24"/>
                <w:szCs w:val="24"/>
                <w:lang w:val="uk-UA"/>
              </w:rPr>
              <w:t>Амортвіддача</w:t>
            </w:r>
            <w:proofErr w:type="spellEnd"/>
            <w:r w:rsidRPr="0047481F">
              <w:rPr>
                <w:sz w:val="24"/>
                <w:szCs w:val="24"/>
                <w:lang w:val="uk-UA"/>
              </w:rPr>
              <w:t xml:space="preserve"> за прибутком, </w:t>
            </w:r>
            <w:proofErr w:type="spellStart"/>
            <w:r w:rsidRPr="0047481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481F" w:rsidRPr="0047481F" w:rsidTr="00F5548A">
        <w:trPr>
          <w:trHeight w:val="39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>Амортомісткість</w:t>
            </w:r>
            <w:proofErr w:type="spellEnd"/>
            <w:r w:rsidRPr="0047481F">
              <w:rPr>
                <w:bCs/>
                <w:color w:val="000000"/>
                <w:sz w:val="24"/>
                <w:szCs w:val="24"/>
                <w:lang w:val="uk-UA"/>
              </w:rPr>
              <w:t xml:space="preserve"> за валовою продукцією, грн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481F" w:rsidRPr="0047481F" w:rsidTr="00F5548A">
        <w:trPr>
          <w:trHeight w:val="39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47481F" w:rsidRPr="0047481F" w:rsidRDefault="0047481F" w:rsidP="0047481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47481F">
              <w:rPr>
                <w:sz w:val="24"/>
                <w:szCs w:val="24"/>
                <w:lang w:val="uk-UA"/>
              </w:rPr>
              <w:t>Амортомісткість</w:t>
            </w:r>
            <w:proofErr w:type="spellEnd"/>
            <w:r w:rsidRPr="0047481F">
              <w:rPr>
                <w:sz w:val="24"/>
                <w:szCs w:val="24"/>
                <w:lang w:val="uk-UA"/>
              </w:rPr>
              <w:t xml:space="preserve"> за чистим доходом (виручкою) від реалізації продукції, грн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7481F" w:rsidRPr="0047481F" w:rsidTr="00F5548A">
        <w:trPr>
          <w:trHeight w:val="397"/>
          <w:jc w:val="center"/>
        </w:trPr>
        <w:tc>
          <w:tcPr>
            <w:tcW w:w="2451" w:type="pct"/>
            <w:shd w:val="clear" w:color="auto" w:fill="auto"/>
            <w:vAlign w:val="center"/>
          </w:tcPr>
          <w:p w:rsidR="0047481F" w:rsidRPr="0047481F" w:rsidRDefault="0047481F" w:rsidP="0047481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 w:rsidRPr="0047481F">
              <w:rPr>
                <w:sz w:val="24"/>
                <w:szCs w:val="24"/>
                <w:lang w:val="uk-UA"/>
              </w:rPr>
              <w:t>Амортомісткість</w:t>
            </w:r>
            <w:proofErr w:type="spellEnd"/>
            <w:r w:rsidRPr="0047481F">
              <w:rPr>
                <w:sz w:val="24"/>
                <w:szCs w:val="24"/>
                <w:lang w:val="uk-UA"/>
              </w:rPr>
              <w:t xml:space="preserve"> за прибутком, </w:t>
            </w:r>
            <w:proofErr w:type="spellStart"/>
            <w:r w:rsidRPr="0047481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7481F" w:rsidRPr="0047481F" w:rsidRDefault="0047481F" w:rsidP="0047481F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7481F" w:rsidRDefault="0047481F" w:rsidP="00F9255C">
      <w:pPr>
        <w:spacing w:line="264" w:lineRule="auto"/>
        <w:ind w:firstLine="540"/>
        <w:rPr>
          <w:bCs/>
          <w:color w:val="000000"/>
          <w:sz w:val="24"/>
          <w:szCs w:val="24"/>
          <w:lang w:val="uk-UA"/>
        </w:rPr>
      </w:pPr>
    </w:p>
    <w:p w:rsidR="00F9255C" w:rsidRDefault="00F9255C" w:rsidP="00F9255C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F9255C" w:rsidRDefault="00F9255C" w:rsidP="00F9255C">
      <w:pPr>
        <w:spacing w:line="264" w:lineRule="auto"/>
        <w:ind w:firstLine="540"/>
        <w:rPr>
          <w:sz w:val="28"/>
          <w:szCs w:val="28"/>
          <w:lang w:val="uk-UA"/>
        </w:rPr>
      </w:pPr>
    </w:p>
    <w:p w:rsidR="00B47E8F" w:rsidRDefault="00B47E8F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B50FCA" w:rsidRDefault="009B2B44" w:rsidP="00B50FCA">
      <w:pPr>
        <w:spacing w:line="264" w:lineRule="auto"/>
        <w:ind w:firstLine="567"/>
        <w:rPr>
          <w:sz w:val="28"/>
          <w:szCs w:val="28"/>
          <w:lang w:val="uk-UA"/>
        </w:rPr>
      </w:pPr>
      <w:r w:rsidRPr="009B2B44">
        <w:rPr>
          <w:sz w:val="28"/>
          <w:szCs w:val="28"/>
          <w:lang w:val="uk-UA"/>
        </w:rPr>
        <w:lastRenderedPageBreak/>
        <w:t xml:space="preserve">Для з'ясування причин зміни </w:t>
      </w:r>
      <w:r>
        <w:rPr>
          <w:sz w:val="28"/>
          <w:szCs w:val="28"/>
          <w:lang w:val="uk-UA"/>
        </w:rPr>
        <w:t>ефективності використання основних засобів</w:t>
      </w:r>
      <w:r w:rsidRPr="009B2B44">
        <w:rPr>
          <w:sz w:val="28"/>
          <w:szCs w:val="28"/>
          <w:lang w:val="uk-UA"/>
        </w:rPr>
        <w:t xml:space="preserve"> застосов</w:t>
      </w:r>
      <w:r>
        <w:rPr>
          <w:sz w:val="28"/>
          <w:szCs w:val="28"/>
          <w:lang w:val="uk-UA"/>
        </w:rPr>
        <w:t>ано</w:t>
      </w:r>
      <w:r w:rsidRPr="009B2B44">
        <w:rPr>
          <w:sz w:val="28"/>
          <w:szCs w:val="28"/>
          <w:lang w:val="uk-UA"/>
        </w:rPr>
        <w:t xml:space="preserve"> прийом детермінованого факторного аналізу</w:t>
      </w:r>
      <w:r w:rsidR="00B47E8F">
        <w:rPr>
          <w:sz w:val="28"/>
          <w:szCs w:val="28"/>
          <w:lang w:val="uk-UA"/>
        </w:rPr>
        <w:t xml:space="preserve">. В якості результативного показника використано </w:t>
      </w:r>
      <w:proofErr w:type="spellStart"/>
      <w:r w:rsidR="00B47E8F">
        <w:rPr>
          <w:sz w:val="28"/>
          <w:szCs w:val="28"/>
          <w:lang w:val="uk-UA"/>
        </w:rPr>
        <w:t>засобовіддачу</w:t>
      </w:r>
      <w:proofErr w:type="spellEnd"/>
      <w:r w:rsidR="00B47E8F">
        <w:rPr>
          <w:sz w:val="28"/>
          <w:szCs w:val="28"/>
          <w:lang w:val="uk-UA"/>
        </w:rPr>
        <w:t xml:space="preserve"> за валовою продукцією</w:t>
      </w:r>
      <w:r>
        <w:rPr>
          <w:sz w:val="28"/>
          <w:szCs w:val="28"/>
          <w:lang w:val="uk-UA"/>
        </w:rPr>
        <w:t xml:space="preserve"> (табл. 2).</w:t>
      </w:r>
    </w:p>
    <w:p w:rsidR="00B50FCA" w:rsidRDefault="00B50FCA" w:rsidP="00B50FCA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9B2B44" w:rsidRPr="009B2B44" w:rsidRDefault="009B2B44" w:rsidP="00B47E8F">
      <w:pPr>
        <w:shd w:val="clear" w:color="auto" w:fill="FFFFFF"/>
        <w:autoSpaceDE w:val="0"/>
        <w:autoSpaceDN w:val="0"/>
        <w:spacing w:line="360" w:lineRule="auto"/>
        <w:ind w:firstLine="540"/>
        <w:jc w:val="center"/>
        <w:textAlignment w:val="auto"/>
        <w:rPr>
          <w:b/>
          <w:bCs/>
          <w:color w:val="000000"/>
          <w:sz w:val="28"/>
          <w:szCs w:val="28"/>
          <w:lang w:val="uk-UA"/>
        </w:rPr>
      </w:pPr>
      <w:r w:rsidRPr="009B2B44">
        <w:rPr>
          <w:b/>
          <w:bCs/>
          <w:color w:val="000000"/>
          <w:sz w:val="28"/>
          <w:szCs w:val="28"/>
          <w:lang w:val="uk-UA"/>
        </w:rPr>
        <w:t xml:space="preserve">Детермінований факторний аналіз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засобо</w:t>
      </w:r>
      <w:r w:rsidRPr="009B2B44">
        <w:rPr>
          <w:b/>
          <w:bCs/>
          <w:color w:val="000000"/>
          <w:sz w:val="28"/>
          <w:szCs w:val="28"/>
          <w:lang w:val="uk-UA"/>
        </w:rPr>
        <w:t>віддачі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9B2B44" w:rsidRPr="009B2B44" w:rsidTr="00F5548A">
        <w:trPr>
          <w:trHeight w:val="397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</w:tr>
      <w:tr w:rsidR="009B2B44" w:rsidRPr="009B2B44" w:rsidTr="00F5548A">
        <w:trPr>
          <w:trHeight w:val="397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9B2B44" w:rsidRPr="009B2B44" w:rsidTr="00F5548A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B2B44" w:rsidRPr="009B2B44" w:rsidRDefault="009B2B44" w:rsidP="009B2B44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Середньорічна вартість основних виробничих засобів, тис.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 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B2B44" w:rsidRPr="009B2B44" w:rsidTr="00F5548A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B2B44" w:rsidRPr="009B2B44" w:rsidRDefault="009B2B44" w:rsidP="009B2B44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r w:rsidRPr="009B2B44">
              <w:rPr>
                <w:sz w:val="24"/>
                <w:szCs w:val="24"/>
                <w:lang w:val="uk-UA"/>
              </w:rPr>
              <w:t>Валова продукція, тис.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B2B44" w:rsidRPr="009B2B44" w:rsidTr="00F5548A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B2B44" w:rsidRPr="009B2B44" w:rsidRDefault="009B2B44" w:rsidP="009B2B44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Засобо</w:t>
            </w:r>
            <w:r w:rsidRPr="009B2B44">
              <w:rPr>
                <w:sz w:val="24"/>
                <w:szCs w:val="24"/>
                <w:lang w:val="uk-UA"/>
              </w:rPr>
              <w:t>віддача</w:t>
            </w:r>
            <w:proofErr w:type="spellEnd"/>
            <w:r w:rsidRPr="009B2B44">
              <w:rPr>
                <w:sz w:val="24"/>
                <w:szCs w:val="24"/>
                <w:lang w:val="uk-UA"/>
              </w:rPr>
              <w:t xml:space="preserve"> за валовою продукцією,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B2B44" w:rsidRPr="009B2B44" w:rsidTr="00F5548A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B2B44" w:rsidRPr="009B2B44" w:rsidRDefault="009B2B44" w:rsidP="009B2B44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Валова продуктивн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 xml:space="preserve"> праці, тис.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B2B44" w:rsidRPr="009B2B44" w:rsidTr="00F5548A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B2B44" w:rsidRPr="009B2B44" w:rsidRDefault="009B2B44" w:rsidP="009B2B44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Засобо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озброєність</w:t>
            </w:r>
            <w:proofErr w:type="spellEnd"/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 xml:space="preserve"> праці, тис. грн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B2B44" w:rsidRPr="009B2B44" w:rsidTr="00F5548A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B2B44" w:rsidRPr="009B2B44" w:rsidRDefault="009B2B44" w:rsidP="009B2B44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засобо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віддачі</w:t>
            </w:r>
            <w:proofErr w:type="spellEnd"/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B2B44" w:rsidRPr="009B2B44" w:rsidTr="00F5548A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B2B44" w:rsidRPr="009B2B44" w:rsidRDefault="009B2B44" w:rsidP="009B2B44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 зміни: валової продуктивності праці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B2B44" w:rsidRPr="009B2B44" w:rsidTr="00F5548A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9B2B44" w:rsidRPr="009B2B44" w:rsidRDefault="009B2B44" w:rsidP="009B2B44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left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засобо</w:t>
            </w: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озброєності</w:t>
            </w:r>
            <w:proofErr w:type="spellEnd"/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 xml:space="preserve"> праці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9B2B44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B2B44" w:rsidRPr="009B2B44" w:rsidRDefault="009B2B44" w:rsidP="009B2B44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B2B44" w:rsidRDefault="009B2B44" w:rsidP="00582DFD">
      <w:pPr>
        <w:spacing w:line="264" w:lineRule="auto"/>
        <w:ind w:firstLine="540"/>
        <w:rPr>
          <w:b/>
          <w:bCs/>
          <w:color w:val="000000"/>
          <w:sz w:val="28"/>
          <w:szCs w:val="28"/>
          <w:lang w:val="uk-UA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332607" w:rsidRPr="001356F5" w:rsidRDefault="00332607" w:rsidP="00332607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332607" w:rsidRPr="001356F5" w:rsidRDefault="00332607" w:rsidP="00332607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332607" w:rsidRPr="00C156EA" w:rsidRDefault="00332607" w:rsidP="00332607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C156EA">
        <w:rPr>
          <w:sz w:val="28"/>
          <w:szCs w:val="28"/>
        </w:rPr>
        <w:t>Аналіз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proofErr w:type="gramStart"/>
      <w:r w:rsidRPr="00C156EA">
        <w:rPr>
          <w:sz w:val="28"/>
          <w:szCs w:val="28"/>
        </w:rPr>
        <w:t>п</w:t>
      </w:r>
      <w:proofErr w:type="gramEnd"/>
      <w:r w:rsidRPr="00C156EA">
        <w:rPr>
          <w:sz w:val="28"/>
          <w:szCs w:val="28"/>
        </w:rPr>
        <w:t>ідприємницької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діяльності</w:t>
      </w:r>
      <w:proofErr w:type="spellEnd"/>
      <w:r w:rsidRPr="00C156EA">
        <w:rPr>
          <w:sz w:val="28"/>
          <w:szCs w:val="28"/>
        </w:rPr>
        <w:t xml:space="preserve"> [текст] : </w:t>
      </w:r>
      <w:proofErr w:type="spellStart"/>
      <w:r w:rsidRPr="00C156EA">
        <w:rPr>
          <w:sz w:val="28"/>
          <w:szCs w:val="28"/>
        </w:rPr>
        <w:t>навчальний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посібник</w:t>
      </w:r>
      <w:proofErr w:type="spellEnd"/>
      <w:r w:rsidRPr="00C156EA">
        <w:rPr>
          <w:sz w:val="28"/>
          <w:szCs w:val="28"/>
        </w:rPr>
        <w:t xml:space="preserve"> / [за </w:t>
      </w:r>
      <w:proofErr w:type="spellStart"/>
      <w:r w:rsidRPr="00C156EA">
        <w:rPr>
          <w:sz w:val="28"/>
          <w:szCs w:val="28"/>
        </w:rPr>
        <w:t>заг</w:t>
      </w:r>
      <w:proofErr w:type="spellEnd"/>
      <w:r w:rsidRPr="00C156EA">
        <w:rPr>
          <w:sz w:val="28"/>
          <w:szCs w:val="28"/>
        </w:rPr>
        <w:t xml:space="preserve">. ред. І.В. </w:t>
      </w:r>
      <w:proofErr w:type="spellStart"/>
      <w:r w:rsidRPr="00C156EA">
        <w:rPr>
          <w:sz w:val="28"/>
          <w:szCs w:val="28"/>
        </w:rPr>
        <w:t>Сіменко</w:t>
      </w:r>
      <w:proofErr w:type="spellEnd"/>
      <w:r w:rsidRPr="00C156EA">
        <w:rPr>
          <w:sz w:val="28"/>
          <w:szCs w:val="28"/>
        </w:rPr>
        <w:t xml:space="preserve">, Т.Д. </w:t>
      </w:r>
      <w:proofErr w:type="spellStart"/>
      <w:r w:rsidRPr="00C156EA">
        <w:rPr>
          <w:sz w:val="28"/>
          <w:szCs w:val="28"/>
        </w:rPr>
        <w:t>Косової</w:t>
      </w:r>
      <w:proofErr w:type="spellEnd"/>
      <w:r w:rsidRPr="00C156EA">
        <w:rPr>
          <w:sz w:val="28"/>
          <w:szCs w:val="28"/>
        </w:rPr>
        <w:t xml:space="preserve">] – К. : «Центр </w:t>
      </w:r>
      <w:proofErr w:type="spellStart"/>
      <w:r w:rsidRPr="00C156EA">
        <w:rPr>
          <w:sz w:val="28"/>
          <w:szCs w:val="28"/>
        </w:rPr>
        <w:t>учбової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літератури</w:t>
      </w:r>
      <w:proofErr w:type="spellEnd"/>
      <w:r w:rsidRPr="00C156EA">
        <w:rPr>
          <w:sz w:val="28"/>
          <w:szCs w:val="28"/>
        </w:rPr>
        <w:t>», 2013. – 384 с</w:t>
      </w:r>
      <w:r w:rsidRPr="00C156EA">
        <w:rPr>
          <w:sz w:val="28"/>
          <w:szCs w:val="28"/>
          <w:lang w:val="uk-UA"/>
        </w:rPr>
        <w:t>.</w:t>
      </w:r>
    </w:p>
    <w:p w:rsidR="00332607" w:rsidRPr="00C156EA" w:rsidRDefault="00332607" w:rsidP="00332607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C156EA">
        <w:rPr>
          <w:b w:val="0"/>
        </w:rPr>
        <w:t xml:space="preserve">Данилюк М. О. Економічний аналіз: </w:t>
      </w:r>
      <w:proofErr w:type="spellStart"/>
      <w:r w:rsidRPr="00C156EA">
        <w:rPr>
          <w:b w:val="0"/>
        </w:rPr>
        <w:t>навч</w:t>
      </w:r>
      <w:proofErr w:type="spellEnd"/>
      <w:r w:rsidRPr="00C156EA">
        <w:rPr>
          <w:b w:val="0"/>
        </w:rPr>
        <w:t xml:space="preserve">. </w:t>
      </w:r>
      <w:proofErr w:type="spellStart"/>
      <w:r w:rsidRPr="00C156EA">
        <w:rPr>
          <w:b w:val="0"/>
        </w:rPr>
        <w:t>посіб</w:t>
      </w:r>
      <w:proofErr w:type="spellEnd"/>
      <w:r w:rsidRPr="00C156EA">
        <w:rPr>
          <w:b w:val="0"/>
        </w:rPr>
        <w:t>. / М.О. Данилюк, І.М. </w:t>
      </w:r>
      <w:proofErr w:type="spellStart"/>
      <w:r w:rsidRPr="00C156EA">
        <w:rPr>
          <w:b w:val="0"/>
        </w:rPr>
        <w:t>Метошоп</w:t>
      </w:r>
      <w:proofErr w:type="spellEnd"/>
      <w:r w:rsidRPr="00C156EA">
        <w:rPr>
          <w:b w:val="0"/>
        </w:rPr>
        <w:t xml:space="preserve">, Л. С. </w:t>
      </w:r>
      <w:proofErr w:type="spellStart"/>
      <w:r w:rsidRPr="00C156EA">
        <w:rPr>
          <w:b w:val="0"/>
        </w:rPr>
        <w:t>Войтків</w:t>
      </w:r>
      <w:proofErr w:type="spellEnd"/>
      <w:r w:rsidRPr="00C156EA">
        <w:rPr>
          <w:b w:val="0"/>
        </w:rPr>
        <w:t xml:space="preserve">, Т. М. </w:t>
      </w:r>
      <w:proofErr w:type="spellStart"/>
      <w:r w:rsidRPr="00C156EA">
        <w:rPr>
          <w:b w:val="0"/>
        </w:rPr>
        <w:t>Паневник</w:t>
      </w:r>
      <w:proofErr w:type="spellEnd"/>
      <w:r w:rsidRPr="00C156EA">
        <w:rPr>
          <w:b w:val="0"/>
        </w:rPr>
        <w:t>, Ю. В. Буй. – Івано-Франківськ, 2018. – 316 с.</w:t>
      </w:r>
    </w:p>
    <w:p w:rsidR="00332607" w:rsidRPr="00C156EA" w:rsidRDefault="00332607" w:rsidP="00332607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C156EA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C156EA">
        <w:rPr>
          <w:sz w:val="28"/>
          <w:szCs w:val="28"/>
          <w:lang w:val="uk-UA"/>
        </w:rPr>
        <w:t>навч</w:t>
      </w:r>
      <w:proofErr w:type="spellEnd"/>
      <w:r w:rsidRPr="00C156EA">
        <w:rPr>
          <w:sz w:val="28"/>
          <w:szCs w:val="28"/>
          <w:lang w:val="uk-UA"/>
        </w:rPr>
        <w:t xml:space="preserve">. </w:t>
      </w:r>
      <w:proofErr w:type="spellStart"/>
      <w:r w:rsidRPr="00C156EA">
        <w:rPr>
          <w:sz w:val="28"/>
          <w:szCs w:val="28"/>
          <w:lang w:val="uk-UA"/>
        </w:rPr>
        <w:t>посіб</w:t>
      </w:r>
      <w:proofErr w:type="spellEnd"/>
      <w:r w:rsidRPr="00C156EA">
        <w:rPr>
          <w:sz w:val="28"/>
          <w:szCs w:val="28"/>
          <w:lang w:val="uk-UA"/>
        </w:rPr>
        <w:t>. / О.В.Єгорова, Л.О. </w:t>
      </w:r>
      <w:proofErr w:type="spellStart"/>
      <w:r w:rsidRPr="00C156EA">
        <w:rPr>
          <w:sz w:val="28"/>
          <w:szCs w:val="28"/>
          <w:lang w:val="uk-UA"/>
        </w:rPr>
        <w:t>Дорогань-Писаренко</w:t>
      </w:r>
      <w:proofErr w:type="spellEnd"/>
      <w:r w:rsidRPr="00C156EA">
        <w:rPr>
          <w:sz w:val="28"/>
          <w:szCs w:val="28"/>
          <w:lang w:val="uk-UA"/>
        </w:rPr>
        <w:t>, Ю.М. Тютюнник. – Полтава : РВВД ПДАА, 2018. – 290 с.</w:t>
      </w:r>
    </w:p>
    <w:p w:rsidR="00332607" w:rsidRPr="00C156EA" w:rsidRDefault="00332607" w:rsidP="00332607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C156EA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332607" w:rsidRPr="00C156EA" w:rsidRDefault="00332607" w:rsidP="00332607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C156EA">
        <w:rPr>
          <w:b w:val="0"/>
        </w:rPr>
        <w:t xml:space="preserve">Ковальчук К.Ф. Аналіз господарської діяльності: теорія, методика, розбір </w:t>
      </w:r>
      <w:r w:rsidRPr="00C156EA">
        <w:rPr>
          <w:b w:val="0"/>
          <w:szCs w:val="28"/>
        </w:rPr>
        <w:t>конкретних ситуацій. / К.Ф. Ковальчук. – Київ: ЦНПЛ, 2022. – 328 с.</w:t>
      </w:r>
    </w:p>
    <w:p w:rsidR="00332607" w:rsidRPr="00C156EA" w:rsidRDefault="00332607" w:rsidP="00332607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156EA">
        <w:rPr>
          <w:sz w:val="28"/>
          <w:szCs w:val="28"/>
        </w:rPr>
        <w:t xml:space="preserve">Косова Т. Д. </w:t>
      </w:r>
      <w:proofErr w:type="spellStart"/>
      <w:r w:rsidRPr="00C156EA">
        <w:rPr>
          <w:sz w:val="28"/>
          <w:szCs w:val="28"/>
        </w:rPr>
        <w:t>Організація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і</w:t>
      </w:r>
      <w:proofErr w:type="spellEnd"/>
      <w:r w:rsidRPr="00C156EA">
        <w:rPr>
          <w:sz w:val="28"/>
          <w:szCs w:val="28"/>
        </w:rPr>
        <w:t xml:space="preserve"> методика </w:t>
      </w:r>
      <w:proofErr w:type="spellStart"/>
      <w:r w:rsidRPr="00C156EA">
        <w:rPr>
          <w:sz w:val="28"/>
          <w:szCs w:val="28"/>
        </w:rPr>
        <w:t>економічного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аналізу</w:t>
      </w:r>
      <w:proofErr w:type="spellEnd"/>
      <w:r w:rsidRPr="00C156EA">
        <w:rPr>
          <w:sz w:val="28"/>
          <w:szCs w:val="28"/>
        </w:rPr>
        <w:t xml:space="preserve">. </w:t>
      </w:r>
      <w:r w:rsidRPr="00C156EA">
        <w:rPr>
          <w:sz w:val="28"/>
          <w:szCs w:val="28"/>
          <w:lang w:val="uk-UA"/>
        </w:rPr>
        <w:t xml:space="preserve">/ Т.Д. Косова – </w:t>
      </w:r>
      <w:proofErr w:type="spellStart"/>
      <w:r w:rsidRPr="00C156EA">
        <w:rPr>
          <w:sz w:val="28"/>
          <w:szCs w:val="28"/>
        </w:rPr>
        <w:t>Київ</w:t>
      </w:r>
      <w:proofErr w:type="spellEnd"/>
      <w:r w:rsidRPr="00C156EA">
        <w:rPr>
          <w:sz w:val="28"/>
          <w:szCs w:val="28"/>
        </w:rPr>
        <w:t xml:space="preserve">: ЦУЛ, 2019. </w:t>
      </w:r>
      <w:r w:rsidRPr="00C156EA">
        <w:rPr>
          <w:sz w:val="28"/>
          <w:szCs w:val="28"/>
          <w:lang w:val="uk-UA"/>
        </w:rPr>
        <w:t xml:space="preserve">– </w:t>
      </w:r>
      <w:r w:rsidRPr="00C156EA">
        <w:rPr>
          <w:sz w:val="28"/>
          <w:szCs w:val="28"/>
        </w:rPr>
        <w:t>528 с.</w:t>
      </w:r>
    </w:p>
    <w:p w:rsidR="00332607" w:rsidRPr="00C156EA" w:rsidRDefault="00332607" w:rsidP="00332607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156EA">
        <w:rPr>
          <w:sz w:val="28"/>
          <w:szCs w:val="28"/>
        </w:rPr>
        <w:t xml:space="preserve">Кулик А. В. </w:t>
      </w:r>
      <w:proofErr w:type="spellStart"/>
      <w:r w:rsidRPr="00C156EA">
        <w:rPr>
          <w:sz w:val="28"/>
          <w:szCs w:val="28"/>
        </w:rPr>
        <w:t>Теорія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економічного</w:t>
      </w:r>
      <w:proofErr w:type="spellEnd"/>
      <w:r w:rsidRPr="00C156EA">
        <w:rPr>
          <w:sz w:val="28"/>
          <w:szCs w:val="28"/>
        </w:rPr>
        <w:t xml:space="preserve"> </w:t>
      </w:r>
      <w:proofErr w:type="spellStart"/>
      <w:r w:rsidRPr="00C156EA">
        <w:rPr>
          <w:sz w:val="28"/>
          <w:szCs w:val="28"/>
        </w:rPr>
        <w:t>аналізу</w:t>
      </w:r>
      <w:proofErr w:type="spellEnd"/>
      <w:r w:rsidRPr="00C156EA">
        <w:rPr>
          <w:sz w:val="28"/>
          <w:szCs w:val="28"/>
        </w:rPr>
        <w:t xml:space="preserve">: </w:t>
      </w:r>
      <w:proofErr w:type="spellStart"/>
      <w:r w:rsidRPr="00C156EA">
        <w:rPr>
          <w:sz w:val="28"/>
          <w:szCs w:val="28"/>
        </w:rPr>
        <w:t>навч</w:t>
      </w:r>
      <w:proofErr w:type="spellEnd"/>
      <w:r w:rsidRPr="00C156EA">
        <w:rPr>
          <w:sz w:val="28"/>
          <w:szCs w:val="28"/>
        </w:rPr>
        <w:t xml:space="preserve">. </w:t>
      </w:r>
      <w:proofErr w:type="spellStart"/>
      <w:proofErr w:type="gramStart"/>
      <w:r w:rsidRPr="00C156EA">
        <w:rPr>
          <w:sz w:val="28"/>
          <w:szCs w:val="28"/>
        </w:rPr>
        <w:t>пос</w:t>
      </w:r>
      <w:proofErr w:type="gramEnd"/>
      <w:r w:rsidRPr="00C156EA">
        <w:rPr>
          <w:sz w:val="28"/>
          <w:szCs w:val="28"/>
        </w:rPr>
        <w:t>іб</w:t>
      </w:r>
      <w:proofErr w:type="spellEnd"/>
      <w:r w:rsidRPr="00C156EA">
        <w:rPr>
          <w:sz w:val="28"/>
          <w:szCs w:val="28"/>
        </w:rPr>
        <w:t xml:space="preserve">. </w:t>
      </w:r>
      <w:r w:rsidRPr="00C156EA">
        <w:rPr>
          <w:sz w:val="28"/>
          <w:szCs w:val="28"/>
          <w:lang w:val="uk-UA"/>
        </w:rPr>
        <w:t xml:space="preserve">/ А.В. Кулик. – </w:t>
      </w:r>
      <w:proofErr w:type="spellStart"/>
      <w:r w:rsidRPr="00C156EA">
        <w:rPr>
          <w:sz w:val="28"/>
          <w:szCs w:val="28"/>
        </w:rPr>
        <w:t>Київ</w:t>
      </w:r>
      <w:proofErr w:type="spellEnd"/>
      <w:r w:rsidRPr="00C156EA">
        <w:rPr>
          <w:sz w:val="28"/>
          <w:szCs w:val="28"/>
        </w:rPr>
        <w:t>, ДП «Вид</w:t>
      </w:r>
      <w:proofErr w:type="gramStart"/>
      <w:r w:rsidRPr="00C156EA">
        <w:rPr>
          <w:sz w:val="28"/>
          <w:szCs w:val="28"/>
        </w:rPr>
        <w:t>.</w:t>
      </w:r>
      <w:proofErr w:type="gramEnd"/>
      <w:r w:rsidRPr="00C156EA">
        <w:rPr>
          <w:sz w:val="28"/>
          <w:szCs w:val="28"/>
        </w:rPr>
        <w:t xml:space="preserve"> </w:t>
      </w:r>
      <w:proofErr w:type="spellStart"/>
      <w:proofErr w:type="gramStart"/>
      <w:r w:rsidRPr="00C156EA">
        <w:rPr>
          <w:sz w:val="28"/>
          <w:szCs w:val="28"/>
        </w:rPr>
        <w:t>д</w:t>
      </w:r>
      <w:proofErr w:type="gramEnd"/>
      <w:r w:rsidRPr="00C156EA">
        <w:rPr>
          <w:sz w:val="28"/>
          <w:szCs w:val="28"/>
        </w:rPr>
        <w:t>ім</w:t>
      </w:r>
      <w:proofErr w:type="spellEnd"/>
      <w:r w:rsidRPr="00C156EA">
        <w:rPr>
          <w:sz w:val="28"/>
          <w:szCs w:val="28"/>
        </w:rPr>
        <w:t xml:space="preserve"> Персонал», 2018. </w:t>
      </w:r>
      <w:r w:rsidRPr="00C156EA">
        <w:rPr>
          <w:sz w:val="28"/>
          <w:szCs w:val="28"/>
          <w:lang w:val="uk-UA"/>
        </w:rPr>
        <w:t xml:space="preserve">– </w:t>
      </w:r>
      <w:r w:rsidRPr="00C156EA">
        <w:rPr>
          <w:sz w:val="28"/>
          <w:szCs w:val="28"/>
        </w:rPr>
        <w:t>452 с.</w:t>
      </w:r>
    </w:p>
    <w:p w:rsidR="00332607" w:rsidRPr="00C156EA" w:rsidRDefault="00332607" w:rsidP="00332607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C156EA">
        <w:rPr>
          <w:b w:val="0"/>
          <w:szCs w:val="28"/>
        </w:rPr>
        <w:t>Микитюк</w:t>
      </w:r>
      <w:proofErr w:type="spellEnd"/>
      <w:r w:rsidRPr="00C156EA">
        <w:rPr>
          <w:b w:val="0"/>
          <w:szCs w:val="28"/>
        </w:rPr>
        <w:t xml:space="preserve"> В.М. Основи економічного аналізу: </w:t>
      </w:r>
      <w:proofErr w:type="spellStart"/>
      <w:r w:rsidRPr="00C156EA">
        <w:rPr>
          <w:b w:val="0"/>
          <w:szCs w:val="28"/>
        </w:rPr>
        <w:t>навч.-метод</w:t>
      </w:r>
      <w:proofErr w:type="spellEnd"/>
      <w:r w:rsidRPr="00C156EA">
        <w:rPr>
          <w:b w:val="0"/>
          <w:szCs w:val="28"/>
        </w:rPr>
        <w:t xml:space="preserve">. посібник / за </w:t>
      </w:r>
      <w:r w:rsidRPr="00C156EA">
        <w:rPr>
          <w:b w:val="0"/>
          <w:szCs w:val="28"/>
        </w:rPr>
        <w:lastRenderedPageBreak/>
        <w:t xml:space="preserve">ред. В.М. </w:t>
      </w:r>
      <w:proofErr w:type="spellStart"/>
      <w:r w:rsidRPr="00C156EA">
        <w:rPr>
          <w:b w:val="0"/>
          <w:szCs w:val="28"/>
        </w:rPr>
        <w:t>Микитюка</w:t>
      </w:r>
      <w:proofErr w:type="spellEnd"/>
      <w:r w:rsidRPr="00C156EA">
        <w:rPr>
          <w:b w:val="0"/>
          <w:szCs w:val="28"/>
        </w:rPr>
        <w:t xml:space="preserve">. </w:t>
      </w:r>
      <w:r w:rsidRPr="00C156EA">
        <w:rPr>
          <w:b w:val="0"/>
          <w:szCs w:val="28"/>
          <w:lang w:eastAsia="uk-UA"/>
        </w:rPr>
        <w:t xml:space="preserve">– </w:t>
      </w:r>
      <w:r w:rsidRPr="00C156EA">
        <w:rPr>
          <w:b w:val="0"/>
          <w:szCs w:val="28"/>
        </w:rPr>
        <w:t xml:space="preserve">Житомир: Рута, 2018. </w:t>
      </w:r>
      <w:r w:rsidRPr="00C156EA">
        <w:rPr>
          <w:b w:val="0"/>
          <w:szCs w:val="28"/>
          <w:lang w:eastAsia="uk-UA"/>
        </w:rPr>
        <w:t xml:space="preserve">– </w:t>
      </w:r>
      <w:r w:rsidRPr="00C156EA">
        <w:rPr>
          <w:b w:val="0"/>
          <w:szCs w:val="28"/>
        </w:rPr>
        <w:t>440 с.</w:t>
      </w:r>
    </w:p>
    <w:p w:rsidR="00332607" w:rsidRPr="00DF5D4B" w:rsidRDefault="00332607" w:rsidP="00332607">
      <w:pPr>
        <w:pStyle w:val="a6"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C156EA">
        <w:rPr>
          <w:bCs/>
          <w:sz w:val="28"/>
          <w:szCs w:val="28"/>
        </w:rPr>
        <w:t>Інформаційні</w:t>
      </w:r>
      <w:proofErr w:type="spellEnd"/>
      <w:r w:rsidRPr="00C156EA">
        <w:rPr>
          <w:bCs/>
          <w:sz w:val="28"/>
          <w:szCs w:val="28"/>
        </w:rPr>
        <w:t xml:space="preserve"> </w:t>
      </w:r>
      <w:proofErr w:type="spellStart"/>
      <w:r w:rsidRPr="00C156EA">
        <w:rPr>
          <w:bCs/>
          <w:sz w:val="28"/>
          <w:szCs w:val="28"/>
        </w:rPr>
        <w:t>ресурси</w:t>
      </w:r>
      <w:proofErr w:type="spellEnd"/>
      <w:r w:rsidRPr="00C156EA">
        <w:rPr>
          <w:bCs/>
          <w:sz w:val="28"/>
          <w:szCs w:val="28"/>
        </w:rPr>
        <w:t xml:space="preserve"> </w:t>
      </w:r>
      <w:proofErr w:type="spellStart"/>
      <w:r w:rsidRPr="00C156EA">
        <w:rPr>
          <w:bCs/>
          <w:sz w:val="28"/>
          <w:szCs w:val="28"/>
        </w:rPr>
        <w:t>освітнього</w:t>
      </w:r>
      <w:proofErr w:type="spellEnd"/>
      <w:r w:rsidRPr="00C156EA">
        <w:rPr>
          <w:bCs/>
          <w:sz w:val="28"/>
          <w:szCs w:val="28"/>
        </w:rPr>
        <w:t xml:space="preserve"> порталу </w:t>
      </w:r>
      <w:proofErr w:type="gramStart"/>
      <w:r w:rsidRPr="00C156EA">
        <w:rPr>
          <w:bCs/>
          <w:sz w:val="28"/>
          <w:szCs w:val="28"/>
        </w:rPr>
        <w:t>Державного</w:t>
      </w:r>
      <w:proofErr w:type="gram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університету</w:t>
      </w:r>
      <w:proofErr w:type="spellEnd"/>
      <w:r w:rsidRPr="00DF5D4B">
        <w:rPr>
          <w:bCs/>
          <w:sz w:val="28"/>
          <w:szCs w:val="28"/>
        </w:rPr>
        <w:t xml:space="preserve"> «</w:t>
      </w:r>
      <w:proofErr w:type="spellStart"/>
      <w:r w:rsidRPr="00DF5D4B">
        <w:rPr>
          <w:bCs/>
          <w:sz w:val="28"/>
          <w:szCs w:val="28"/>
        </w:rPr>
        <w:t>Житомирська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політехніка</w:t>
      </w:r>
      <w:proofErr w:type="spellEnd"/>
      <w:r w:rsidRPr="00DF5D4B">
        <w:rPr>
          <w:bCs/>
          <w:sz w:val="28"/>
          <w:szCs w:val="28"/>
        </w:rPr>
        <w:t xml:space="preserve">». </w:t>
      </w:r>
      <w:r w:rsidRPr="00DF5D4B">
        <w:rPr>
          <w:sz w:val="28"/>
          <w:szCs w:val="28"/>
        </w:rPr>
        <w:t>URL:</w:t>
      </w:r>
      <w:r w:rsidRPr="00DF5D4B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F5D4B">
          <w:rPr>
            <w:rStyle w:val="ae"/>
            <w:color w:val="auto"/>
            <w:sz w:val="28"/>
            <w:szCs w:val="28"/>
          </w:rPr>
          <w:t>https://learn.ztu.edu.ua/</w:t>
        </w:r>
      </w:hyperlink>
    </w:p>
    <w:p w:rsidR="00455515" w:rsidRPr="00DF5D4B" w:rsidRDefault="00455515" w:rsidP="00332607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455515" w:rsidRPr="00DF5D4B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4DC" w:rsidRDefault="00F134DC" w:rsidP="001356F5">
      <w:pPr>
        <w:spacing w:line="240" w:lineRule="auto"/>
      </w:pPr>
      <w:r>
        <w:separator/>
      </w:r>
    </w:p>
  </w:endnote>
  <w:endnote w:type="continuationSeparator" w:id="0">
    <w:p w:rsidR="00F134DC" w:rsidRDefault="00F134DC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4DC" w:rsidRDefault="00F134DC" w:rsidP="001356F5">
      <w:pPr>
        <w:spacing w:line="240" w:lineRule="auto"/>
      </w:pPr>
      <w:r>
        <w:separator/>
      </w:r>
    </w:p>
  </w:footnote>
  <w:footnote w:type="continuationSeparator" w:id="0">
    <w:p w:rsidR="00F134DC" w:rsidRDefault="00F134DC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F7376E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332607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5D9"/>
    <w:rsid w:val="00060AB5"/>
    <w:rsid w:val="000F0508"/>
    <w:rsid w:val="000F45EA"/>
    <w:rsid w:val="00103791"/>
    <w:rsid w:val="001110C9"/>
    <w:rsid w:val="0012046E"/>
    <w:rsid w:val="001356F5"/>
    <w:rsid w:val="00140FF0"/>
    <w:rsid w:val="00143A4E"/>
    <w:rsid w:val="00152887"/>
    <w:rsid w:val="00181A12"/>
    <w:rsid w:val="0019065F"/>
    <w:rsid w:val="001C4790"/>
    <w:rsid w:val="001D7D13"/>
    <w:rsid w:val="0020322D"/>
    <w:rsid w:val="00204B08"/>
    <w:rsid w:val="00261F08"/>
    <w:rsid w:val="00262BCD"/>
    <w:rsid w:val="002826C0"/>
    <w:rsid w:val="002A12F7"/>
    <w:rsid w:val="002B40A4"/>
    <w:rsid w:val="002C1C14"/>
    <w:rsid w:val="002D0C72"/>
    <w:rsid w:val="002E148B"/>
    <w:rsid w:val="00305259"/>
    <w:rsid w:val="00314BEE"/>
    <w:rsid w:val="0031732C"/>
    <w:rsid w:val="00332607"/>
    <w:rsid w:val="003654DC"/>
    <w:rsid w:val="003975D0"/>
    <w:rsid w:val="003A3840"/>
    <w:rsid w:val="003B7CE4"/>
    <w:rsid w:val="00400C1F"/>
    <w:rsid w:val="004261F1"/>
    <w:rsid w:val="00441C58"/>
    <w:rsid w:val="00450CA8"/>
    <w:rsid w:val="004523B8"/>
    <w:rsid w:val="00455515"/>
    <w:rsid w:val="0045611C"/>
    <w:rsid w:val="00465F14"/>
    <w:rsid w:val="0047481F"/>
    <w:rsid w:val="00480B4A"/>
    <w:rsid w:val="004A4869"/>
    <w:rsid w:val="004E7A92"/>
    <w:rsid w:val="00511385"/>
    <w:rsid w:val="00534A08"/>
    <w:rsid w:val="00566E21"/>
    <w:rsid w:val="00582DFD"/>
    <w:rsid w:val="005C0C1E"/>
    <w:rsid w:val="005C3997"/>
    <w:rsid w:val="005F402A"/>
    <w:rsid w:val="006706CB"/>
    <w:rsid w:val="0069218C"/>
    <w:rsid w:val="006A6F7D"/>
    <w:rsid w:val="0071205B"/>
    <w:rsid w:val="007122BF"/>
    <w:rsid w:val="007144DB"/>
    <w:rsid w:val="00791A87"/>
    <w:rsid w:val="00791B26"/>
    <w:rsid w:val="007D1D46"/>
    <w:rsid w:val="007F1009"/>
    <w:rsid w:val="00840302"/>
    <w:rsid w:val="00844926"/>
    <w:rsid w:val="008A5BF4"/>
    <w:rsid w:val="008B734F"/>
    <w:rsid w:val="008E6B30"/>
    <w:rsid w:val="008F4488"/>
    <w:rsid w:val="00915A05"/>
    <w:rsid w:val="00987388"/>
    <w:rsid w:val="00993A98"/>
    <w:rsid w:val="009B2B44"/>
    <w:rsid w:val="009D3D16"/>
    <w:rsid w:val="00A12DF4"/>
    <w:rsid w:val="00A16C8B"/>
    <w:rsid w:val="00A4359E"/>
    <w:rsid w:val="00A57DE4"/>
    <w:rsid w:val="00A621F6"/>
    <w:rsid w:val="00A75136"/>
    <w:rsid w:val="00A9005E"/>
    <w:rsid w:val="00AD7BCB"/>
    <w:rsid w:val="00AE5ACB"/>
    <w:rsid w:val="00B4096E"/>
    <w:rsid w:val="00B42C27"/>
    <w:rsid w:val="00B42F61"/>
    <w:rsid w:val="00B47E8F"/>
    <w:rsid w:val="00B50FCA"/>
    <w:rsid w:val="00B57D6D"/>
    <w:rsid w:val="00B62129"/>
    <w:rsid w:val="00B712B2"/>
    <w:rsid w:val="00B75905"/>
    <w:rsid w:val="00B90C44"/>
    <w:rsid w:val="00BA17DB"/>
    <w:rsid w:val="00BB798A"/>
    <w:rsid w:val="00BF77C5"/>
    <w:rsid w:val="00C35D72"/>
    <w:rsid w:val="00C64A74"/>
    <w:rsid w:val="00C672E9"/>
    <w:rsid w:val="00C87E07"/>
    <w:rsid w:val="00D22CA8"/>
    <w:rsid w:val="00D42414"/>
    <w:rsid w:val="00D5745E"/>
    <w:rsid w:val="00D84B71"/>
    <w:rsid w:val="00D97112"/>
    <w:rsid w:val="00DC6607"/>
    <w:rsid w:val="00DF5D4B"/>
    <w:rsid w:val="00E04470"/>
    <w:rsid w:val="00E750A2"/>
    <w:rsid w:val="00E80B7F"/>
    <w:rsid w:val="00EA5A97"/>
    <w:rsid w:val="00EF3E34"/>
    <w:rsid w:val="00F134DC"/>
    <w:rsid w:val="00F55E0D"/>
    <w:rsid w:val="00F7376E"/>
    <w:rsid w:val="00F91322"/>
    <w:rsid w:val="00F9255C"/>
    <w:rsid w:val="00FA5A54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2828</Words>
  <Characters>1612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13</cp:revision>
  <dcterms:created xsi:type="dcterms:W3CDTF">2021-03-04T19:19:00Z</dcterms:created>
  <dcterms:modified xsi:type="dcterms:W3CDTF">2023-03-06T08:15:00Z</dcterms:modified>
</cp:coreProperties>
</file>