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D7" w:rsidRDefault="00C127D7" w:rsidP="00C127D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127D7" w:rsidRDefault="00C127D7" w:rsidP="00C127D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127D7" w:rsidRDefault="00C127D7" w:rsidP="00C127D7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127D7" w:rsidRDefault="00C127D7" w:rsidP="00C127D7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127D7" w:rsidRDefault="00C127D7" w:rsidP="00C127D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C127D7" w:rsidRPr="00E06B93" w:rsidTr="002529D5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D7" w:rsidRDefault="00C127D7" w:rsidP="002529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127D7" w:rsidRDefault="00C127D7" w:rsidP="002529D5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EE" w:rsidRPr="00E06B93" w:rsidRDefault="00E06B93" w:rsidP="002529D5">
            <w:pPr>
              <w:spacing w:line="240" w:lineRule="auto"/>
              <w:rPr>
                <w:rStyle w:val="xfmc1"/>
                <w:b/>
                <w:sz w:val="20"/>
                <w:szCs w:val="20"/>
                <w:highlight w:val="lightGray"/>
              </w:rPr>
            </w:pPr>
            <w:r w:rsidRPr="00E06B93">
              <w:rPr>
                <w:rStyle w:val="xfmc1"/>
                <w:b/>
                <w:sz w:val="20"/>
                <w:szCs w:val="20"/>
                <w:highlight w:val="lightGray"/>
              </w:rPr>
              <w:t>P.146-147</w:t>
            </w:r>
          </w:p>
          <w:p w:rsidR="00E06B93" w:rsidRPr="00E06B93" w:rsidRDefault="00E06B93" w:rsidP="002529D5">
            <w:pPr>
              <w:spacing w:line="240" w:lineRule="auto"/>
              <w:rPr>
                <w:rStyle w:val="xfmc1"/>
                <w:b/>
                <w:sz w:val="20"/>
                <w:szCs w:val="20"/>
                <w:highlight w:val="lightGray"/>
              </w:rPr>
            </w:pPr>
            <w:r w:rsidRPr="00E06B93">
              <w:rPr>
                <w:rStyle w:val="xfmc1"/>
                <w:b/>
                <w:sz w:val="20"/>
                <w:szCs w:val="20"/>
                <w:highlight w:val="lightGray"/>
              </w:rPr>
              <w:t>Ex.1 make a PowerPoint presentation, Ex.3.</w:t>
            </w:r>
          </w:p>
          <w:p w:rsidR="00607DEE" w:rsidRPr="00E06B93" w:rsidRDefault="00607DEE" w:rsidP="002529D5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</w:rPr>
            </w:pPr>
            <w:bookmarkStart w:id="0" w:name="_GoBack"/>
            <w:bookmarkEnd w:id="0"/>
          </w:p>
          <w:p w:rsidR="00607DEE" w:rsidRPr="00E06B93" w:rsidRDefault="00607DEE" w:rsidP="002529D5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</w:rPr>
            </w:pPr>
          </w:p>
          <w:p w:rsidR="00C127D7" w:rsidRPr="00CF4406" w:rsidRDefault="00C127D7" w:rsidP="002529D5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C127D7" w:rsidRPr="00CF4406" w:rsidRDefault="00C127D7" w:rsidP="002529D5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C127D7" w:rsidRDefault="00C127D7" w:rsidP="002529D5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7D7" w:rsidRDefault="00C127D7" w:rsidP="002529D5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E06B93">
              <w:rPr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  <w:r w:rsidR="00607DEE">
              <w:rPr>
                <w:b/>
                <w:bCs/>
                <w:color w:val="000000"/>
                <w:sz w:val="28"/>
                <w:szCs w:val="28"/>
                <w:lang w:val="ru-RU"/>
              </w:rPr>
              <w:t>.07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C127D7" w:rsidRDefault="00C127D7" w:rsidP="002529D5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C127D7" w:rsidRDefault="00C127D7" w:rsidP="002529D5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C127D7" w:rsidRPr="008B6EF3" w:rsidRDefault="00C127D7" w:rsidP="002529D5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12654" w:rsidRPr="00C127D7" w:rsidRDefault="00A12654">
      <w:pPr>
        <w:rPr>
          <w:lang w:val="ru-RU"/>
        </w:rPr>
      </w:pPr>
    </w:p>
    <w:sectPr w:rsidR="00A12654" w:rsidRPr="00C127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85"/>
    <w:rsid w:val="00607DEE"/>
    <w:rsid w:val="00982468"/>
    <w:rsid w:val="009E5985"/>
    <w:rsid w:val="00A12654"/>
    <w:rsid w:val="00C127D7"/>
    <w:rsid w:val="00E0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CCB1"/>
  <w15:chartTrackingRefBased/>
  <w15:docId w15:val="{389EF58A-88BB-4000-8884-BA26D95D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C127D7"/>
  </w:style>
  <w:style w:type="table" w:styleId="a4">
    <w:name w:val="Table Grid"/>
    <w:basedOn w:val="a1"/>
    <w:uiPriority w:val="39"/>
    <w:rsid w:val="00C127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12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2022-06-27T06:44:00Z</dcterms:created>
  <dcterms:modified xsi:type="dcterms:W3CDTF">2022-07-04T11:55:00Z</dcterms:modified>
</cp:coreProperties>
</file>