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4CF1" w:rsidRPr="00C5672B" w:rsidRDefault="00944CF1" w:rsidP="00944CF1">
      <w:pPr>
        <w:numPr>
          <w:ilvl w:val="0"/>
          <w:numId w:val="1"/>
        </w:numPr>
        <w:spacing w:line="240" w:lineRule="auto"/>
        <w:ind w:left="0" w:firstLine="0"/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Рекомендована література</w:t>
      </w:r>
    </w:p>
    <w:p w:rsidR="00944CF1" w:rsidRPr="00180379" w:rsidRDefault="00944CF1" w:rsidP="00944CF1">
      <w:pPr>
        <w:pStyle w:val="7"/>
        <w:spacing w:before="0" w:after="0" w:line="240" w:lineRule="auto"/>
        <w:jc w:val="center"/>
        <w:rPr>
          <w:b/>
          <w:i/>
          <w:sz w:val="28"/>
          <w:szCs w:val="28"/>
          <w:lang w:val="uk-UA"/>
        </w:rPr>
      </w:pPr>
    </w:p>
    <w:p w:rsidR="00944CF1" w:rsidRPr="0034005F" w:rsidRDefault="00944CF1" w:rsidP="00944CF1">
      <w:pPr>
        <w:widowControl/>
        <w:tabs>
          <w:tab w:val="left" w:pos="4140"/>
          <w:tab w:val="left" w:pos="4320"/>
          <w:tab w:val="left" w:pos="6521"/>
        </w:tabs>
        <w:adjustRightInd/>
        <w:spacing w:line="240" w:lineRule="auto"/>
        <w:ind w:left="360"/>
        <w:textAlignment w:val="auto"/>
        <w:rPr>
          <w:b/>
          <w:i/>
          <w:iCs/>
          <w:sz w:val="28"/>
          <w:szCs w:val="24"/>
          <w:lang w:val="uk-UA"/>
        </w:rPr>
      </w:pPr>
      <w:r w:rsidRPr="0034005F">
        <w:rPr>
          <w:b/>
          <w:i/>
          <w:iCs/>
          <w:sz w:val="28"/>
          <w:szCs w:val="24"/>
        </w:rPr>
        <w:t>Основна література</w:t>
      </w:r>
    </w:p>
    <w:p w:rsidR="00944CF1" w:rsidRPr="0034005F" w:rsidRDefault="00944CF1" w:rsidP="00944CF1">
      <w:pPr>
        <w:widowControl/>
        <w:numPr>
          <w:ilvl w:val="0"/>
          <w:numId w:val="2"/>
        </w:numPr>
        <w:tabs>
          <w:tab w:val="num" w:pos="0"/>
          <w:tab w:val="left" w:pos="720"/>
          <w:tab w:val="left" w:pos="851"/>
          <w:tab w:val="left" w:pos="900"/>
          <w:tab w:val="num" w:pos="1560"/>
          <w:tab w:val="left" w:pos="4140"/>
          <w:tab w:val="left" w:pos="4320"/>
          <w:tab w:val="left" w:pos="4536"/>
          <w:tab w:val="left" w:pos="6521"/>
        </w:tabs>
        <w:adjustRightInd/>
        <w:spacing w:line="240" w:lineRule="auto"/>
        <w:ind w:left="0" w:firstLine="360"/>
        <w:jc w:val="left"/>
        <w:textAlignment w:val="auto"/>
        <w:rPr>
          <w:iCs/>
          <w:sz w:val="28"/>
          <w:szCs w:val="24"/>
          <w:lang w:val="uk-UA"/>
        </w:rPr>
      </w:pPr>
      <w:r w:rsidRPr="0034005F">
        <w:rPr>
          <w:sz w:val="28"/>
          <w:szCs w:val="28"/>
        </w:rPr>
        <w:t>Базилевич Віктор Дмитрович, Попов Віктор Миколайович, Базилевич Катерина Степанівна, Найдич Н. М., Гражевська Н. І.</w:t>
      </w:r>
      <w:r w:rsidRPr="0034005F">
        <w:rPr>
          <w:bCs/>
          <w:sz w:val="28"/>
          <w:szCs w:val="28"/>
        </w:rPr>
        <w:t xml:space="preserve"> Економічна теорія. Політекономія</w:t>
      </w:r>
      <w:r w:rsidRPr="0034005F">
        <w:rPr>
          <w:sz w:val="28"/>
          <w:szCs w:val="28"/>
        </w:rPr>
        <w:t xml:space="preserve">: Підруч. для студ. вищ. закл. освіти / Віктор Дмитрович Базилевич (ред.). — 2.вид., випр. — К. : Знання-Прес, 2003. — 581с. </w:t>
      </w:r>
    </w:p>
    <w:p w:rsidR="00944CF1" w:rsidRPr="0034005F" w:rsidRDefault="00944CF1" w:rsidP="00944CF1">
      <w:pPr>
        <w:widowControl/>
        <w:numPr>
          <w:ilvl w:val="0"/>
          <w:numId w:val="2"/>
        </w:numPr>
        <w:tabs>
          <w:tab w:val="num" w:pos="0"/>
          <w:tab w:val="left" w:pos="720"/>
          <w:tab w:val="left" w:pos="900"/>
          <w:tab w:val="left" w:pos="4536"/>
          <w:tab w:val="left" w:pos="6521"/>
        </w:tabs>
        <w:adjustRightInd/>
        <w:spacing w:line="240" w:lineRule="auto"/>
        <w:ind w:left="0" w:firstLine="360"/>
        <w:jc w:val="left"/>
        <w:textAlignment w:val="auto"/>
        <w:rPr>
          <w:sz w:val="28"/>
          <w:szCs w:val="24"/>
        </w:rPr>
      </w:pPr>
      <w:r w:rsidRPr="0034005F">
        <w:rPr>
          <w:sz w:val="28"/>
          <w:szCs w:val="24"/>
        </w:rPr>
        <w:t>Климко Г. Н., Нестеренко В.Г.”Основи економічної теорії” – К:.Вища школа, 1999р.</w:t>
      </w:r>
    </w:p>
    <w:p w:rsidR="00944CF1" w:rsidRPr="0034005F" w:rsidRDefault="00944CF1" w:rsidP="00944CF1">
      <w:pPr>
        <w:widowControl/>
        <w:numPr>
          <w:ilvl w:val="0"/>
          <w:numId w:val="2"/>
        </w:numPr>
        <w:tabs>
          <w:tab w:val="num" w:pos="0"/>
          <w:tab w:val="left" w:pos="720"/>
          <w:tab w:val="left" w:pos="900"/>
          <w:tab w:val="left" w:pos="4536"/>
          <w:tab w:val="left" w:pos="6521"/>
        </w:tabs>
        <w:adjustRightInd/>
        <w:spacing w:line="240" w:lineRule="auto"/>
        <w:ind w:left="0" w:firstLine="360"/>
        <w:jc w:val="left"/>
        <w:textAlignment w:val="auto"/>
        <w:rPr>
          <w:sz w:val="28"/>
          <w:szCs w:val="24"/>
        </w:rPr>
      </w:pPr>
      <w:r w:rsidRPr="0034005F">
        <w:rPr>
          <w:sz w:val="28"/>
          <w:szCs w:val="24"/>
        </w:rPr>
        <w:t>Гальчинський А. С., Єщенко П. С., Палій Ю. І. “Основи економічної теорії” – К:. Вища школа, 1995 р.</w:t>
      </w:r>
    </w:p>
    <w:p w:rsidR="00944CF1" w:rsidRPr="0034005F" w:rsidRDefault="00944CF1" w:rsidP="00944CF1">
      <w:pPr>
        <w:widowControl/>
        <w:numPr>
          <w:ilvl w:val="0"/>
          <w:numId w:val="2"/>
        </w:numPr>
        <w:tabs>
          <w:tab w:val="left" w:pos="851"/>
          <w:tab w:val="num" w:pos="1560"/>
        </w:tabs>
        <w:autoSpaceDE w:val="0"/>
        <w:autoSpaceDN w:val="0"/>
        <w:adjustRightInd/>
        <w:spacing w:before="100" w:beforeAutospacing="1" w:after="100" w:afterAutospacing="1" w:line="240" w:lineRule="auto"/>
        <w:ind w:left="142" w:firstLine="321"/>
        <w:jc w:val="left"/>
        <w:textAlignment w:val="auto"/>
        <w:rPr>
          <w:sz w:val="28"/>
          <w:szCs w:val="28"/>
          <w:lang w:val="uk-UA"/>
        </w:rPr>
      </w:pPr>
      <w:r w:rsidRPr="0034005F">
        <w:rPr>
          <w:sz w:val="28"/>
          <w:szCs w:val="28"/>
          <w:lang w:val="uk-UA"/>
        </w:rPr>
        <w:t>Макроекономіка: підручник/ В.Базилевич, К.Базилевич, Л.Баластрик; за ред. проф. В.Д.Базилевича.- 2-е вид., виправ.- К.: Знання, 2005.- 851 с.- (Класичний університетський підручник)</w:t>
      </w:r>
    </w:p>
    <w:p w:rsidR="00944CF1" w:rsidRPr="0034005F" w:rsidRDefault="00944CF1" w:rsidP="00944CF1">
      <w:pPr>
        <w:widowControl/>
        <w:numPr>
          <w:ilvl w:val="0"/>
          <w:numId w:val="2"/>
        </w:numPr>
        <w:tabs>
          <w:tab w:val="left" w:pos="851"/>
          <w:tab w:val="num" w:pos="1560"/>
        </w:tabs>
        <w:autoSpaceDE w:val="0"/>
        <w:autoSpaceDN w:val="0"/>
        <w:adjustRightInd/>
        <w:spacing w:before="100" w:beforeAutospacing="1" w:after="100" w:afterAutospacing="1" w:line="240" w:lineRule="auto"/>
        <w:ind w:left="142" w:firstLine="321"/>
        <w:jc w:val="left"/>
        <w:textAlignment w:val="auto"/>
        <w:rPr>
          <w:sz w:val="28"/>
          <w:szCs w:val="28"/>
          <w:lang w:val="uk-UA"/>
        </w:rPr>
      </w:pPr>
      <w:r w:rsidRPr="0034005F">
        <w:rPr>
          <w:sz w:val="28"/>
          <w:szCs w:val="28"/>
          <w:lang w:val="uk-UA"/>
        </w:rPr>
        <w:t>Мікроекономіка: навчальний посібник/ Мельникова В.І., Яременко В.Г., Мельникова О.П., Корнівська В.О.- К.: ВД "Професіонал", 2005.- 400 с.</w:t>
      </w:r>
    </w:p>
    <w:p w:rsidR="00944CF1" w:rsidRPr="0034005F" w:rsidRDefault="00944CF1" w:rsidP="00944CF1">
      <w:pPr>
        <w:widowControl/>
        <w:tabs>
          <w:tab w:val="left" w:pos="900"/>
          <w:tab w:val="left" w:pos="4536"/>
          <w:tab w:val="left" w:pos="6521"/>
        </w:tabs>
        <w:adjustRightInd/>
        <w:spacing w:line="240" w:lineRule="auto"/>
        <w:jc w:val="center"/>
        <w:textAlignment w:val="auto"/>
        <w:rPr>
          <w:b/>
          <w:iCs/>
          <w:sz w:val="28"/>
          <w:szCs w:val="24"/>
        </w:rPr>
      </w:pPr>
      <w:r w:rsidRPr="0034005F">
        <w:rPr>
          <w:b/>
          <w:iCs/>
          <w:sz w:val="28"/>
          <w:szCs w:val="24"/>
        </w:rPr>
        <w:t>Додаткова література</w:t>
      </w:r>
    </w:p>
    <w:p w:rsidR="00944CF1" w:rsidRPr="0034005F" w:rsidRDefault="00944CF1" w:rsidP="00944CF1">
      <w:pPr>
        <w:widowControl/>
        <w:tabs>
          <w:tab w:val="left" w:pos="900"/>
          <w:tab w:val="left" w:pos="4536"/>
          <w:tab w:val="left" w:pos="6521"/>
        </w:tabs>
        <w:adjustRightInd/>
        <w:spacing w:after="120" w:line="240" w:lineRule="auto"/>
        <w:ind w:left="360"/>
        <w:jc w:val="left"/>
        <w:textAlignment w:val="auto"/>
        <w:rPr>
          <w:b/>
          <w:i/>
          <w:iCs/>
          <w:sz w:val="28"/>
          <w:szCs w:val="24"/>
        </w:rPr>
      </w:pPr>
    </w:p>
    <w:p w:rsidR="00944CF1" w:rsidRPr="0034005F" w:rsidRDefault="00944CF1" w:rsidP="00944CF1">
      <w:pPr>
        <w:widowControl/>
        <w:numPr>
          <w:ilvl w:val="0"/>
          <w:numId w:val="3"/>
        </w:numPr>
        <w:tabs>
          <w:tab w:val="num" w:pos="900"/>
        </w:tabs>
        <w:adjustRightInd/>
        <w:spacing w:line="240" w:lineRule="auto"/>
        <w:ind w:left="0" w:firstLine="720"/>
        <w:jc w:val="left"/>
        <w:textAlignment w:val="auto"/>
        <w:rPr>
          <w:sz w:val="28"/>
          <w:szCs w:val="28"/>
        </w:rPr>
      </w:pPr>
      <w:r w:rsidRPr="0034005F">
        <w:rPr>
          <w:sz w:val="28"/>
          <w:szCs w:val="28"/>
        </w:rPr>
        <w:t>Бажал Юрій Миколайович.</w:t>
      </w:r>
      <w:r w:rsidRPr="0034005F">
        <w:rPr>
          <w:bCs/>
          <w:sz w:val="28"/>
          <w:szCs w:val="28"/>
        </w:rPr>
        <w:t xml:space="preserve"> Економічна теорія технологічних змін</w:t>
      </w:r>
      <w:r w:rsidRPr="0034005F">
        <w:rPr>
          <w:sz w:val="28"/>
          <w:szCs w:val="28"/>
        </w:rPr>
        <w:t>: Навч. посібник / Міжнародний фонд "Відродження". — К. : Заповіт, 1996. — 240с. — (Трансформація гуманітарної освіти в Україні)</w:t>
      </w:r>
    </w:p>
    <w:p w:rsidR="00944CF1" w:rsidRPr="0034005F" w:rsidRDefault="00944CF1" w:rsidP="00944CF1">
      <w:pPr>
        <w:widowControl/>
        <w:numPr>
          <w:ilvl w:val="0"/>
          <w:numId w:val="3"/>
        </w:numPr>
        <w:tabs>
          <w:tab w:val="num" w:pos="900"/>
        </w:tabs>
        <w:adjustRightInd/>
        <w:spacing w:line="240" w:lineRule="auto"/>
        <w:ind w:left="0" w:firstLine="720"/>
        <w:jc w:val="left"/>
        <w:textAlignment w:val="auto"/>
        <w:rPr>
          <w:sz w:val="28"/>
          <w:szCs w:val="28"/>
        </w:rPr>
      </w:pPr>
      <w:r w:rsidRPr="0034005F">
        <w:rPr>
          <w:sz w:val="28"/>
          <w:szCs w:val="28"/>
        </w:rPr>
        <w:t>Базилевич Віктор Дмитрович, Попов Віктор Миколайович, Базилевич Катерина Степанівна, Гражевська Надія Іванівна.</w:t>
      </w:r>
      <w:r>
        <w:rPr>
          <w:bCs/>
          <w:sz w:val="28"/>
          <w:szCs w:val="28"/>
        </w:rPr>
        <w:t xml:space="preserve"> Економічна теорія.</w:t>
      </w:r>
      <w:r>
        <w:rPr>
          <w:bCs/>
          <w:sz w:val="28"/>
          <w:szCs w:val="28"/>
          <w:lang w:val="uk-UA"/>
        </w:rPr>
        <w:t xml:space="preserve"> </w:t>
      </w:r>
      <w:r w:rsidRPr="0034005F">
        <w:rPr>
          <w:bCs/>
          <w:sz w:val="28"/>
          <w:szCs w:val="28"/>
        </w:rPr>
        <w:t>Політекономія</w:t>
      </w:r>
      <w:r w:rsidRPr="0034005F">
        <w:rPr>
          <w:sz w:val="28"/>
          <w:szCs w:val="28"/>
        </w:rPr>
        <w:t>: підручник / Віктор Дмитрович Базилевич (ред.). — 7-ме вид., стер. — К. : Знання-Прес, 2008</w:t>
      </w:r>
    </w:p>
    <w:p w:rsidR="00944CF1" w:rsidRPr="0034005F" w:rsidRDefault="00944CF1" w:rsidP="00944CF1">
      <w:pPr>
        <w:widowControl/>
        <w:numPr>
          <w:ilvl w:val="0"/>
          <w:numId w:val="3"/>
        </w:numPr>
        <w:tabs>
          <w:tab w:val="num" w:pos="900"/>
        </w:tabs>
        <w:adjustRightInd/>
        <w:spacing w:line="240" w:lineRule="auto"/>
        <w:ind w:left="0" w:firstLine="720"/>
        <w:jc w:val="left"/>
        <w:textAlignment w:val="auto"/>
        <w:rPr>
          <w:sz w:val="28"/>
          <w:szCs w:val="28"/>
        </w:rPr>
      </w:pPr>
      <w:r w:rsidRPr="0034005F">
        <w:rPr>
          <w:sz w:val="28"/>
          <w:szCs w:val="28"/>
        </w:rPr>
        <w:t>Бєляєв Олександр Олександрович.</w:t>
      </w:r>
      <w:r w:rsidRPr="0034005F">
        <w:rPr>
          <w:bCs/>
          <w:sz w:val="28"/>
          <w:szCs w:val="28"/>
        </w:rPr>
        <w:t xml:space="preserve"> Системно-економічна трансформація: теорія та практика здійснення в Україні</w:t>
      </w:r>
      <w:r w:rsidRPr="0034005F">
        <w:rPr>
          <w:sz w:val="28"/>
          <w:szCs w:val="28"/>
        </w:rPr>
        <w:t>: Навчальний посібник / Київський національний економічний ун-т ім. Вадима Гетьмана. — К. : КНЕУ, 2006. — 176с.</w:t>
      </w:r>
    </w:p>
    <w:p w:rsidR="00944CF1" w:rsidRPr="0034005F" w:rsidRDefault="00944CF1" w:rsidP="00944CF1">
      <w:pPr>
        <w:widowControl/>
        <w:numPr>
          <w:ilvl w:val="0"/>
          <w:numId w:val="3"/>
        </w:numPr>
        <w:tabs>
          <w:tab w:val="num" w:pos="900"/>
        </w:tabs>
        <w:adjustRightInd/>
        <w:spacing w:line="240" w:lineRule="auto"/>
        <w:ind w:left="0" w:firstLine="720"/>
        <w:jc w:val="left"/>
        <w:textAlignment w:val="auto"/>
        <w:rPr>
          <w:sz w:val="28"/>
          <w:szCs w:val="28"/>
        </w:rPr>
      </w:pPr>
      <w:r w:rsidRPr="0034005F">
        <w:rPr>
          <w:sz w:val="28"/>
          <w:szCs w:val="28"/>
        </w:rPr>
        <w:t>Бортіс Генріх.</w:t>
      </w:r>
      <w:r w:rsidRPr="0034005F">
        <w:rPr>
          <w:bCs/>
          <w:sz w:val="28"/>
          <w:szCs w:val="28"/>
        </w:rPr>
        <w:t xml:space="preserve"> Інституції, поведінка та економічна теорія: внесок до класико- кейнсіанської політичної економії</w:t>
      </w:r>
      <w:r w:rsidRPr="0034005F">
        <w:rPr>
          <w:sz w:val="28"/>
          <w:szCs w:val="28"/>
        </w:rPr>
        <w:t xml:space="preserve"> / Тамара Бардадим (пер.з англ.). — К. : Видавничий дім "Києво-Могилянська академія", 2007. — 560с. — Тит. арк. парал. англ., укр. мовами</w:t>
      </w:r>
    </w:p>
    <w:p w:rsidR="00944CF1" w:rsidRPr="0034005F" w:rsidRDefault="00944CF1" w:rsidP="00944CF1">
      <w:pPr>
        <w:widowControl/>
        <w:numPr>
          <w:ilvl w:val="0"/>
          <w:numId w:val="3"/>
        </w:numPr>
        <w:tabs>
          <w:tab w:val="num" w:pos="900"/>
        </w:tabs>
        <w:adjustRightInd/>
        <w:spacing w:line="240" w:lineRule="auto"/>
        <w:ind w:left="0" w:firstLine="720"/>
        <w:jc w:val="left"/>
        <w:textAlignment w:val="auto"/>
        <w:rPr>
          <w:sz w:val="28"/>
          <w:szCs w:val="28"/>
        </w:rPr>
      </w:pPr>
      <w:r w:rsidRPr="0034005F">
        <w:rPr>
          <w:sz w:val="28"/>
          <w:szCs w:val="28"/>
        </w:rPr>
        <w:t>Віскузі В. Кіп, Вернон Джон М., Гарингтон (мол.) Джозеф Е.</w:t>
      </w:r>
      <w:r w:rsidRPr="0034005F">
        <w:rPr>
          <w:bCs/>
          <w:sz w:val="28"/>
          <w:szCs w:val="28"/>
        </w:rPr>
        <w:t xml:space="preserve"> Економічна теорія регулювання та антимонопольна політика</w:t>
      </w:r>
      <w:r w:rsidRPr="0034005F">
        <w:rPr>
          <w:sz w:val="28"/>
          <w:szCs w:val="28"/>
        </w:rPr>
        <w:t>: Пер. з англ.. — К. : Видавництво Соломії Павличко "Основи", 2004. — 1047с</w:t>
      </w:r>
    </w:p>
    <w:p w:rsidR="00944CF1" w:rsidRPr="0034005F" w:rsidRDefault="00944CF1" w:rsidP="00944CF1">
      <w:pPr>
        <w:widowControl/>
        <w:numPr>
          <w:ilvl w:val="0"/>
          <w:numId w:val="3"/>
        </w:numPr>
        <w:tabs>
          <w:tab w:val="num" w:pos="900"/>
        </w:tabs>
        <w:adjustRightInd/>
        <w:spacing w:line="240" w:lineRule="auto"/>
        <w:ind w:left="0" w:firstLine="720"/>
        <w:jc w:val="left"/>
        <w:textAlignment w:val="auto"/>
        <w:rPr>
          <w:sz w:val="28"/>
          <w:szCs w:val="28"/>
        </w:rPr>
      </w:pPr>
      <w:r w:rsidRPr="0034005F">
        <w:rPr>
          <w:sz w:val="28"/>
          <w:szCs w:val="28"/>
        </w:rPr>
        <w:t>Воробйов Євген Михайлович, Гриценко Андрій Андрійович, Лісовицький Володимир Миколайович, Соболєв Володимир Михайлович.</w:t>
      </w:r>
      <w:r w:rsidRPr="0034005F">
        <w:rPr>
          <w:bCs/>
          <w:sz w:val="28"/>
          <w:szCs w:val="28"/>
        </w:rPr>
        <w:t xml:space="preserve"> Економічна теорія</w:t>
      </w:r>
      <w:r w:rsidRPr="0034005F">
        <w:rPr>
          <w:sz w:val="28"/>
          <w:szCs w:val="28"/>
        </w:rPr>
        <w:t>: Посібник для вищої школи / Євген Михайлович Воробйов (ред.). — К.; Х. : ТОВ "Корвін", 2003. — 703с</w:t>
      </w:r>
    </w:p>
    <w:p w:rsidR="00944CF1" w:rsidRPr="0034005F" w:rsidRDefault="00944CF1" w:rsidP="00944CF1">
      <w:pPr>
        <w:widowControl/>
        <w:numPr>
          <w:ilvl w:val="0"/>
          <w:numId w:val="3"/>
        </w:numPr>
        <w:tabs>
          <w:tab w:val="left" w:pos="284"/>
          <w:tab w:val="num" w:pos="900"/>
        </w:tabs>
        <w:autoSpaceDE w:val="0"/>
        <w:autoSpaceDN w:val="0"/>
        <w:adjustRightInd/>
        <w:spacing w:line="240" w:lineRule="auto"/>
        <w:ind w:left="0" w:firstLine="720"/>
        <w:jc w:val="left"/>
        <w:textAlignment w:val="auto"/>
        <w:rPr>
          <w:sz w:val="28"/>
          <w:szCs w:val="28"/>
        </w:rPr>
      </w:pPr>
      <w:r w:rsidRPr="0034005F">
        <w:rPr>
          <w:sz w:val="28"/>
          <w:szCs w:val="28"/>
        </w:rPr>
        <w:t>Гальперин В.М.и др. Микроэкономика. – М., СПб.: Экон. шк., 1994.</w:t>
      </w:r>
    </w:p>
    <w:p w:rsidR="00944CF1" w:rsidRPr="0034005F" w:rsidRDefault="00944CF1" w:rsidP="00944CF1">
      <w:pPr>
        <w:widowControl/>
        <w:numPr>
          <w:ilvl w:val="0"/>
          <w:numId w:val="3"/>
        </w:numPr>
        <w:tabs>
          <w:tab w:val="num" w:pos="900"/>
        </w:tabs>
        <w:adjustRightInd/>
        <w:spacing w:line="240" w:lineRule="auto"/>
        <w:ind w:left="0" w:firstLine="720"/>
        <w:jc w:val="left"/>
        <w:textAlignment w:val="auto"/>
        <w:rPr>
          <w:sz w:val="28"/>
          <w:szCs w:val="28"/>
        </w:rPr>
      </w:pPr>
      <w:r w:rsidRPr="0034005F">
        <w:rPr>
          <w:sz w:val="28"/>
          <w:szCs w:val="28"/>
        </w:rPr>
        <w:lastRenderedPageBreak/>
        <w:t>Гальчинський Анатолій Степанович, Єщенко Петро Степанович.</w:t>
      </w:r>
      <w:r w:rsidRPr="0034005F">
        <w:rPr>
          <w:bCs/>
          <w:sz w:val="28"/>
          <w:szCs w:val="28"/>
        </w:rPr>
        <w:t xml:space="preserve"> Економічна теорія</w:t>
      </w:r>
      <w:r w:rsidRPr="0034005F">
        <w:rPr>
          <w:sz w:val="28"/>
          <w:szCs w:val="28"/>
        </w:rPr>
        <w:t xml:space="preserve">: підручник для студ. неекон. спец. вищих навч. закл.. — К. : Вища школа, 2007. — 503c. </w:t>
      </w:r>
    </w:p>
    <w:p w:rsidR="00944CF1" w:rsidRPr="0034005F" w:rsidRDefault="00944CF1" w:rsidP="00944CF1">
      <w:pPr>
        <w:widowControl/>
        <w:numPr>
          <w:ilvl w:val="0"/>
          <w:numId w:val="3"/>
        </w:numPr>
        <w:tabs>
          <w:tab w:val="num" w:pos="900"/>
        </w:tabs>
        <w:adjustRightInd/>
        <w:spacing w:line="240" w:lineRule="auto"/>
        <w:ind w:left="0" w:firstLine="720"/>
        <w:jc w:val="left"/>
        <w:textAlignment w:val="auto"/>
        <w:rPr>
          <w:sz w:val="28"/>
          <w:szCs w:val="28"/>
        </w:rPr>
      </w:pPr>
      <w:r w:rsidRPr="0034005F">
        <w:rPr>
          <w:sz w:val="28"/>
          <w:szCs w:val="28"/>
        </w:rPr>
        <w:t>Дмитриченко Лілія Іванівна, Дмитриченко Ліана Анатоліївна, Канівець Олена Петрівна, Колесник Інна Валеріївна, Хімченко Андрій Миколайович.</w:t>
      </w:r>
      <w:r w:rsidRPr="0034005F">
        <w:rPr>
          <w:bCs/>
          <w:sz w:val="28"/>
          <w:szCs w:val="28"/>
        </w:rPr>
        <w:t xml:space="preserve"> Політична економія</w:t>
      </w:r>
      <w:r w:rsidRPr="0034005F">
        <w:rPr>
          <w:sz w:val="28"/>
          <w:szCs w:val="28"/>
        </w:rPr>
        <w:t>: навч.-метод. посібник за кредитно-модульною системою (для студ. спец. "Економічна теорія") / Донецький національний ун-т. Обліково- фінансовий факультет. Кафедра економічної теорії. — Донецьк : Норд-Прес, 2008. — 141 с.</w:t>
      </w:r>
    </w:p>
    <w:p w:rsidR="00944CF1" w:rsidRPr="0034005F" w:rsidRDefault="00944CF1" w:rsidP="00944CF1">
      <w:pPr>
        <w:widowControl/>
        <w:numPr>
          <w:ilvl w:val="0"/>
          <w:numId w:val="3"/>
        </w:numPr>
        <w:tabs>
          <w:tab w:val="num" w:pos="900"/>
        </w:tabs>
        <w:adjustRightInd/>
        <w:spacing w:line="240" w:lineRule="auto"/>
        <w:ind w:left="0" w:firstLine="720"/>
        <w:jc w:val="left"/>
        <w:textAlignment w:val="auto"/>
        <w:rPr>
          <w:sz w:val="28"/>
          <w:szCs w:val="28"/>
        </w:rPr>
      </w:pPr>
      <w:r w:rsidRPr="0034005F">
        <w:rPr>
          <w:sz w:val="28"/>
          <w:szCs w:val="28"/>
        </w:rPr>
        <w:t>Довбенко Михайло Володимирович.</w:t>
      </w:r>
      <w:r w:rsidRPr="0034005F">
        <w:rPr>
          <w:bCs/>
          <w:sz w:val="28"/>
          <w:szCs w:val="28"/>
        </w:rPr>
        <w:t xml:space="preserve"> Сучасна економічна теорія (Економічна нобелелогія)</w:t>
      </w:r>
      <w:r w:rsidRPr="0034005F">
        <w:rPr>
          <w:sz w:val="28"/>
          <w:szCs w:val="28"/>
        </w:rPr>
        <w:t>: Навч. посіб.. — К. : Академія, 2005. —</w:t>
      </w:r>
      <w:r>
        <w:rPr>
          <w:sz w:val="28"/>
          <w:szCs w:val="28"/>
        </w:rPr>
        <w:t xml:space="preserve"> 335с. — (Серія "Альма-матер").</w:t>
      </w:r>
    </w:p>
    <w:p w:rsidR="00944CF1" w:rsidRPr="0034005F" w:rsidRDefault="00944CF1" w:rsidP="00944CF1">
      <w:pPr>
        <w:widowControl/>
        <w:numPr>
          <w:ilvl w:val="0"/>
          <w:numId w:val="3"/>
        </w:numPr>
        <w:tabs>
          <w:tab w:val="num" w:pos="900"/>
        </w:tabs>
        <w:adjustRightInd/>
        <w:spacing w:line="240" w:lineRule="auto"/>
        <w:ind w:left="0" w:firstLine="720"/>
        <w:jc w:val="left"/>
        <w:textAlignment w:val="auto"/>
        <w:rPr>
          <w:sz w:val="28"/>
          <w:szCs w:val="28"/>
        </w:rPr>
      </w:pPr>
      <w:r w:rsidRPr="0034005F">
        <w:rPr>
          <w:sz w:val="28"/>
          <w:szCs w:val="28"/>
        </w:rPr>
        <w:t>Дратвер Борис Леонтійович, Пасічник Наталя Олексіївна.</w:t>
      </w:r>
      <w:r w:rsidRPr="0034005F">
        <w:rPr>
          <w:bCs/>
          <w:sz w:val="28"/>
          <w:szCs w:val="28"/>
        </w:rPr>
        <w:t xml:space="preserve"> Економічна теорія</w:t>
      </w:r>
      <w:r w:rsidRPr="0034005F">
        <w:rPr>
          <w:sz w:val="28"/>
          <w:szCs w:val="28"/>
        </w:rPr>
        <w:t>: Навч. посібник / Кіровоградський держ. педагогічний ун-т ім. Володимира Винниченка. — Кіровоград : КДПУ, 2006. — 260с.</w:t>
      </w:r>
    </w:p>
    <w:p w:rsidR="00944CF1" w:rsidRPr="0034005F" w:rsidRDefault="00944CF1" w:rsidP="00944CF1">
      <w:pPr>
        <w:widowControl/>
        <w:numPr>
          <w:ilvl w:val="0"/>
          <w:numId w:val="3"/>
        </w:numPr>
        <w:tabs>
          <w:tab w:val="left" w:pos="284"/>
          <w:tab w:val="num" w:pos="900"/>
        </w:tabs>
        <w:autoSpaceDE w:val="0"/>
        <w:autoSpaceDN w:val="0"/>
        <w:adjustRightInd/>
        <w:spacing w:line="240" w:lineRule="auto"/>
        <w:ind w:left="0" w:firstLine="720"/>
        <w:jc w:val="left"/>
        <w:textAlignment w:val="auto"/>
        <w:rPr>
          <w:sz w:val="28"/>
          <w:szCs w:val="28"/>
        </w:rPr>
      </w:pPr>
      <w:r w:rsidRPr="0034005F">
        <w:rPr>
          <w:sz w:val="28"/>
          <w:szCs w:val="28"/>
        </w:rPr>
        <w:t>Долан Эдвин Дж., Линдсей Дейвид Е. Микроэкономика: Пер. с англ.–М.;СПб., 1994.</w:t>
      </w:r>
    </w:p>
    <w:p w:rsidR="00944CF1" w:rsidRPr="0034005F" w:rsidRDefault="00944CF1" w:rsidP="00944CF1">
      <w:pPr>
        <w:widowControl/>
        <w:numPr>
          <w:ilvl w:val="0"/>
          <w:numId w:val="3"/>
        </w:numPr>
        <w:tabs>
          <w:tab w:val="left" w:pos="284"/>
          <w:tab w:val="num" w:pos="900"/>
        </w:tabs>
        <w:autoSpaceDE w:val="0"/>
        <w:autoSpaceDN w:val="0"/>
        <w:adjustRightInd/>
        <w:spacing w:line="240" w:lineRule="auto"/>
        <w:ind w:left="0" w:firstLine="720"/>
        <w:jc w:val="left"/>
        <w:textAlignment w:val="auto"/>
        <w:rPr>
          <w:sz w:val="28"/>
          <w:szCs w:val="28"/>
        </w:rPr>
      </w:pPr>
      <w:r w:rsidRPr="0034005F">
        <w:rPr>
          <w:sz w:val="28"/>
          <w:szCs w:val="28"/>
        </w:rPr>
        <w:t>Долан Эдвин Дж., Линдсей Дейвид Е. Макроэкономика: Пер. с англ./ Под общ. Ред. Б.С. Лисовика. – СПб.: АО “СПб оркестр”, АОЗТ “Литера плюс”, 1994.</w:t>
      </w:r>
    </w:p>
    <w:p w:rsidR="00944CF1" w:rsidRPr="0034005F" w:rsidRDefault="00944CF1" w:rsidP="00944CF1">
      <w:pPr>
        <w:widowControl/>
        <w:numPr>
          <w:ilvl w:val="0"/>
          <w:numId w:val="3"/>
        </w:numPr>
        <w:tabs>
          <w:tab w:val="num" w:pos="900"/>
        </w:tabs>
        <w:adjustRightInd/>
        <w:spacing w:line="240" w:lineRule="auto"/>
        <w:ind w:left="0" w:firstLine="720"/>
        <w:jc w:val="left"/>
        <w:textAlignment w:val="auto"/>
        <w:rPr>
          <w:sz w:val="28"/>
          <w:szCs w:val="28"/>
        </w:rPr>
      </w:pPr>
      <w:r w:rsidRPr="0034005F">
        <w:rPr>
          <w:bCs/>
          <w:sz w:val="28"/>
          <w:szCs w:val="28"/>
        </w:rPr>
        <w:t>Економічна теорія</w:t>
      </w:r>
      <w:r w:rsidRPr="0034005F">
        <w:rPr>
          <w:sz w:val="28"/>
          <w:szCs w:val="28"/>
        </w:rPr>
        <w:t xml:space="preserve">: Курс лекцій / Чернівецький національний ун-т ім. Юрія Федьковича / І.Ф. Комарницький (відп.ред.). — Чернівці : Рута, 2006. — 334с. </w:t>
      </w:r>
    </w:p>
    <w:p w:rsidR="00944CF1" w:rsidRPr="0034005F" w:rsidRDefault="00944CF1" w:rsidP="00944CF1">
      <w:pPr>
        <w:widowControl/>
        <w:numPr>
          <w:ilvl w:val="0"/>
          <w:numId w:val="3"/>
        </w:numPr>
        <w:tabs>
          <w:tab w:val="num" w:pos="900"/>
        </w:tabs>
        <w:adjustRightInd/>
        <w:spacing w:line="240" w:lineRule="auto"/>
        <w:ind w:left="0" w:firstLine="720"/>
        <w:jc w:val="left"/>
        <w:textAlignment w:val="auto"/>
        <w:rPr>
          <w:sz w:val="28"/>
          <w:szCs w:val="28"/>
        </w:rPr>
      </w:pPr>
      <w:r w:rsidRPr="0034005F">
        <w:rPr>
          <w:bCs/>
          <w:sz w:val="28"/>
          <w:szCs w:val="28"/>
        </w:rPr>
        <w:t>Економічна теорія</w:t>
      </w:r>
      <w:r w:rsidRPr="0034005F">
        <w:rPr>
          <w:sz w:val="28"/>
          <w:szCs w:val="28"/>
        </w:rPr>
        <w:t>: Курс лекцій для студ. неекон. спец. / І.Ф. Комарницький (відп.ред.). — Чернівці, 1998. — 343с.</w:t>
      </w:r>
    </w:p>
    <w:p w:rsidR="00944CF1" w:rsidRPr="0034005F" w:rsidRDefault="00944CF1" w:rsidP="00944CF1">
      <w:pPr>
        <w:widowControl/>
        <w:numPr>
          <w:ilvl w:val="0"/>
          <w:numId w:val="3"/>
        </w:numPr>
        <w:tabs>
          <w:tab w:val="num" w:pos="900"/>
        </w:tabs>
        <w:adjustRightInd/>
        <w:spacing w:line="240" w:lineRule="auto"/>
        <w:ind w:left="0" w:firstLine="720"/>
        <w:jc w:val="left"/>
        <w:textAlignment w:val="auto"/>
        <w:rPr>
          <w:sz w:val="28"/>
          <w:szCs w:val="28"/>
        </w:rPr>
      </w:pPr>
      <w:r w:rsidRPr="0034005F">
        <w:rPr>
          <w:sz w:val="28"/>
          <w:szCs w:val="28"/>
        </w:rPr>
        <w:t>Комарницький І. Ф., Боклач Б. І., Галушка З. І., Губатюк І. В., Зайцев Ю. К.</w:t>
      </w:r>
      <w:r w:rsidRPr="0034005F">
        <w:rPr>
          <w:bCs/>
          <w:sz w:val="28"/>
          <w:szCs w:val="28"/>
        </w:rPr>
        <w:t xml:space="preserve"> Економічна теорія</w:t>
      </w:r>
      <w:r w:rsidRPr="0034005F">
        <w:rPr>
          <w:sz w:val="28"/>
          <w:szCs w:val="28"/>
        </w:rPr>
        <w:t>: Курс лекцій для студ. неекономічних спец. / І.Ф. Комарницький (відп.ред.). — Чернівці, 1999. — 344с.</w:t>
      </w:r>
    </w:p>
    <w:p w:rsidR="00944CF1" w:rsidRPr="0034005F" w:rsidRDefault="00944CF1" w:rsidP="00944CF1">
      <w:pPr>
        <w:widowControl/>
        <w:numPr>
          <w:ilvl w:val="0"/>
          <w:numId w:val="3"/>
        </w:numPr>
        <w:tabs>
          <w:tab w:val="num" w:pos="900"/>
          <w:tab w:val="left" w:pos="1080"/>
        </w:tabs>
        <w:adjustRightInd/>
        <w:spacing w:line="240" w:lineRule="auto"/>
        <w:ind w:left="0" w:right="160" w:firstLine="720"/>
        <w:jc w:val="left"/>
        <w:textAlignment w:val="auto"/>
        <w:rPr>
          <w:sz w:val="28"/>
          <w:szCs w:val="28"/>
          <w:lang w:val="uk-UA" w:eastAsia="uk-UA"/>
        </w:rPr>
      </w:pPr>
      <w:r w:rsidRPr="0034005F">
        <w:rPr>
          <w:sz w:val="28"/>
          <w:szCs w:val="28"/>
          <w:lang w:val="uk-UA" w:eastAsia="uk-UA"/>
        </w:rPr>
        <w:t xml:space="preserve">Корецький М.Х., Дацій О.І., Кульнєва Г.М., Вініченко І.І., Алейнікова О.В., Щербакова Т.А., Афендікова Н.О., Скоробогатько С.В. </w:t>
      </w:r>
      <w:r w:rsidRPr="0034005F">
        <w:rPr>
          <w:bCs/>
          <w:sz w:val="28"/>
          <w:szCs w:val="28"/>
          <w:lang w:val="uk-UA" w:eastAsia="uk-UA"/>
        </w:rPr>
        <w:t>Економічна теорія.</w:t>
      </w:r>
      <w:r w:rsidRPr="0034005F">
        <w:rPr>
          <w:b/>
          <w:bCs/>
          <w:sz w:val="28"/>
          <w:szCs w:val="28"/>
          <w:lang w:val="uk-UA" w:eastAsia="uk-UA"/>
        </w:rPr>
        <w:t xml:space="preserve"> </w:t>
      </w:r>
      <w:r w:rsidRPr="0034005F">
        <w:rPr>
          <w:sz w:val="28"/>
          <w:szCs w:val="28"/>
          <w:lang w:val="uk-UA" w:eastAsia="uk-UA"/>
        </w:rPr>
        <w:t>Навчальний посібник. - К.: Центр учбової літератури, 2007. - 256 с.</w:t>
      </w:r>
    </w:p>
    <w:p w:rsidR="00944CF1" w:rsidRPr="0034005F" w:rsidRDefault="00944CF1" w:rsidP="00944CF1">
      <w:pPr>
        <w:widowControl/>
        <w:numPr>
          <w:ilvl w:val="0"/>
          <w:numId w:val="3"/>
        </w:numPr>
        <w:tabs>
          <w:tab w:val="num" w:pos="900"/>
        </w:tabs>
        <w:adjustRightInd/>
        <w:spacing w:line="240" w:lineRule="auto"/>
        <w:ind w:left="0" w:firstLine="720"/>
        <w:jc w:val="left"/>
        <w:textAlignment w:val="auto"/>
        <w:rPr>
          <w:sz w:val="28"/>
          <w:szCs w:val="28"/>
          <w:lang w:val="uk-UA"/>
        </w:rPr>
      </w:pPr>
      <w:r w:rsidRPr="0034005F">
        <w:rPr>
          <w:sz w:val="28"/>
          <w:szCs w:val="28"/>
          <w:lang w:val="uk-UA"/>
        </w:rPr>
        <w:t>Крайник Ольга П., Бліщук Катарина М., Третяк Галина С.</w:t>
      </w:r>
      <w:r w:rsidRPr="0034005F">
        <w:rPr>
          <w:bCs/>
          <w:sz w:val="28"/>
          <w:szCs w:val="28"/>
          <w:lang w:val="uk-UA"/>
        </w:rPr>
        <w:t xml:space="preserve"> Сучасна економічна теорія</w:t>
      </w:r>
      <w:r w:rsidRPr="0034005F">
        <w:rPr>
          <w:sz w:val="28"/>
          <w:szCs w:val="28"/>
          <w:lang w:val="uk-UA"/>
        </w:rPr>
        <w:t>: Навч. посіб. / Львівський регіональний ін-т держ. управління Української Академії держ. управління при Президентові України. — Львів : ЛРІДУ УАДУ, 2002. — 163 с.</w:t>
      </w:r>
    </w:p>
    <w:p w:rsidR="00944CF1" w:rsidRPr="0034005F" w:rsidRDefault="00944CF1" w:rsidP="00944CF1">
      <w:pPr>
        <w:widowControl/>
        <w:numPr>
          <w:ilvl w:val="0"/>
          <w:numId w:val="3"/>
        </w:numPr>
        <w:tabs>
          <w:tab w:val="num" w:pos="900"/>
          <w:tab w:val="left" w:pos="1080"/>
        </w:tabs>
        <w:adjustRightInd/>
        <w:spacing w:line="240" w:lineRule="auto"/>
        <w:ind w:left="0" w:firstLine="720"/>
        <w:jc w:val="left"/>
        <w:textAlignment w:val="auto"/>
        <w:rPr>
          <w:sz w:val="28"/>
          <w:szCs w:val="28"/>
        </w:rPr>
      </w:pPr>
      <w:r w:rsidRPr="0034005F">
        <w:rPr>
          <w:bCs/>
          <w:color w:val="000000"/>
          <w:sz w:val="28"/>
          <w:szCs w:val="28"/>
        </w:rPr>
        <w:t>Курс экономической теории: Общие основы экономической теории. Микроэкономика. Макроэкономика. Основы национальной экономики:</w:t>
      </w:r>
      <w:r w:rsidRPr="0034005F">
        <w:rPr>
          <w:sz w:val="28"/>
          <w:szCs w:val="28"/>
        </w:rPr>
        <w:t xml:space="preserve">  Учебное пособие / Под ред. д.э.н., проф. А.В. Сидоровича; МГУ им. М.В. Ломоносова. — 2-е изд., перераб. и доп. — М.: Издательство «Дело и Сервис», 2001. — 832 с. — (Серия «Учебники МГУ им. М.В. Ломоносова).</w:t>
      </w:r>
    </w:p>
    <w:p w:rsidR="00944CF1" w:rsidRPr="0034005F" w:rsidRDefault="00944CF1" w:rsidP="00944CF1">
      <w:pPr>
        <w:widowControl/>
        <w:numPr>
          <w:ilvl w:val="0"/>
          <w:numId w:val="3"/>
        </w:numPr>
        <w:tabs>
          <w:tab w:val="num" w:pos="900"/>
        </w:tabs>
        <w:adjustRightInd/>
        <w:spacing w:line="240" w:lineRule="auto"/>
        <w:ind w:left="0" w:firstLine="720"/>
        <w:jc w:val="left"/>
        <w:textAlignment w:val="auto"/>
        <w:rPr>
          <w:sz w:val="28"/>
          <w:szCs w:val="28"/>
        </w:rPr>
      </w:pPr>
      <w:r w:rsidRPr="0034005F">
        <w:rPr>
          <w:sz w:val="28"/>
          <w:szCs w:val="28"/>
        </w:rPr>
        <w:t>Макконнелл Кэмпбелл Р., Брю Степли Л. Экономика: Принципы, проблемы и политика / Пер. с англ. ІІ изд. – К.: Хагар-демос, 1993</w:t>
      </w:r>
    </w:p>
    <w:p w:rsidR="00944CF1" w:rsidRPr="0034005F" w:rsidRDefault="00944CF1" w:rsidP="00944CF1">
      <w:pPr>
        <w:widowControl/>
        <w:numPr>
          <w:ilvl w:val="0"/>
          <w:numId w:val="3"/>
        </w:numPr>
        <w:tabs>
          <w:tab w:val="num" w:pos="900"/>
        </w:tabs>
        <w:adjustRightInd/>
        <w:spacing w:line="240" w:lineRule="auto"/>
        <w:ind w:left="0" w:firstLine="720"/>
        <w:jc w:val="left"/>
        <w:textAlignment w:val="auto"/>
        <w:rPr>
          <w:sz w:val="28"/>
          <w:szCs w:val="28"/>
        </w:rPr>
      </w:pPr>
      <w:r w:rsidRPr="0034005F">
        <w:rPr>
          <w:sz w:val="28"/>
          <w:szCs w:val="28"/>
        </w:rPr>
        <w:lastRenderedPageBreak/>
        <w:t>Мельник Л. Ю., Макаренко П. М.</w:t>
      </w:r>
      <w:r w:rsidRPr="0034005F">
        <w:rPr>
          <w:bCs/>
          <w:sz w:val="28"/>
          <w:szCs w:val="28"/>
        </w:rPr>
        <w:t xml:space="preserve"> Економічна теорія-політекономічний контекст</w:t>
      </w:r>
      <w:r w:rsidRPr="0034005F">
        <w:rPr>
          <w:sz w:val="28"/>
          <w:szCs w:val="28"/>
        </w:rPr>
        <w:t>: навч. посібник для студ. вищих навч. закл.. — К. : Кондор, 2008. — 524 c.</w:t>
      </w:r>
    </w:p>
    <w:p w:rsidR="00944CF1" w:rsidRPr="0034005F" w:rsidRDefault="00944CF1" w:rsidP="00944CF1">
      <w:pPr>
        <w:widowControl/>
        <w:numPr>
          <w:ilvl w:val="0"/>
          <w:numId w:val="3"/>
        </w:numPr>
        <w:tabs>
          <w:tab w:val="num" w:pos="900"/>
        </w:tabs>
        <w:adjustRightInd/>
        <w:spacing w:line="240" w:lineRule="auto"/>
        <w:ind w:left="0" w:firstLine="720"/>
        <w:jc w:val="left"/>
        <w:textAlignment w:val="auto"/>
        <w:rPr>
          <w:sz w:val="28"/>
          <w:szCs w:val="28"/>
        </w:rPr>
      </w:pPr>
      <w:r w:rsidRPr="0034005F">
        <w:rPr>
          <w:sz w:val="28"/>
          <w:szCs w:val="28"/>
        </w:rPr>
        <w:t>Мельник Леонід Юхимович, Макаренко Петро Миколайович, Кириленко Іван Григорович.</w:t>
      </w:r>
      <w:r w:rsidRPr="0034005F">
        <w:rPr>
          <w:bCs/>
          <w:sz w:val="28"/>
          <w:szCs w:val="28"/>
        </w:rPr>
        <w:t xml:space="preserve"> Економічна теорія на межі тисячоліть</w:t>
      </w:r>
      <w:r w:rsidRPr="0034005F">
        <w:rPr>
          <w:sz w:val="28"/>
          <w:szCs w:val="28"/>
        </w:rPr>
        <w:t>: Навч. посібник для студ. неекон. спец. вищих навч. закл.. — К. : ІАЕ УААН, 2003. — 748с.</w:t>
      </w:r>
    </w:p>
    <w:p w:rsidR="00944CF1" w:rsidRPr="0034005F" w:rsidRDefault="00944CF1" w:rsidP="00944CF1">
      <w:pPr>
        <w:widowControl/>
        <w:numPr>
          <w:ilvl w:val="0"/>
          <w:numId w:val="3"/>
        </w:numPr>
        <w:tabs>
          <w:tab w:val="num" w:pos="900"/>
        </w:tabs>
        <w:adjustRightInd/>
        <w:spacing w:line="240" w:lineRule="auto"/>
        <w:ind w:left="0" w:firstLine="720"/>
        <w:jc w:val="left"/>
        <w:textAlignment w:val="auto"/>
        <w:rPr>
          <w:sz w:val="28"/>
          <w:szCs w:val="28"/>
        </w:rPr>
      </w:pPr>
      <w:r w:rsidRPr="0034005F">
        <w:rPr>
          <w:sz w:val="28"/>
          <w:szCs w:val="28"/>
        </w:rPr>
        <w:t>Мочерний Степан Васильович.</w:t>
      </w:r>
      <w:r w:rsidRPr="0034005F">
        <w:rPr>
          <w:bCs/>
          <w:sz w:val="28"/>
          <w:szCs w:val="28"/>
        </w:rPr>
        <w:t xml:space="preserve"> Економічна теорія</w:t>
      </w:r>
      <w:r w:rsidRPr="0034005F">
        <w:rPr>
          <w:sz w:val="28"/>
          <w:szCs w:val="28"/>
        </w:rPr>
        <w:t xml:space="preserve">: навч. посіб.. — Вид. 3-тє, доп. і перероб. — К. : Академія, 2008. — 640 с.   </w:t>
      </w:r>
    </w:p>
    <w:p w:rsidR="00944CF1" w:rsidRPr="0034005F" w:rsidRDefault="00944CF1" w:rsidP="00944CF1">
      <w:pPr>
        <w:widowControl/>
        <w:numPr>
          <w:ilvl w:val="0"/>
          <w:numId w:val="3"/>
        </w:numPr>
        <w:tabs>
          <w:tab w:val="num" w:pos="900"/>
        </w:tabs>
        <w:adjustRightInd/>
        <w:spacing w:line="240" w:lineRule="auto"/>
        <w:ind w:left="0" w:firstLine="720"/>
        <w:jc w:val="left"/>
        <w:textAlignment w:val="auto"/>
        <w:rPr>
          <w:sz w:val="28"/>
          <w:szCs w:val="28"/>
        </w:rPr>
      </w:pPr>
      <w:r w:rsidRPr="0034005F">
        <w:rPr>
          <w:sz w:val="28"/>
          <w:szCs w:val="28"/>
        </w:rPr>
        <w:t>Небава Микола Іванович, Небава Ігор Миколайович.</w:t>
      </w:r>
      <w:r w:rsidRPr="0034005F">
        <w:rPr>
          <w:bCs/>
          <w:sz w:val="28"/>
          <w:szCs w:val="28"/>
        </w:rPr>
        <w:t xml:space="preserve"> Економічна теорія (в питаннях і відповідях)</w:t>
      </w:r>
      <w:r w:rsidRPr="0034005F">
        <w:rPr>
          <w:sz w:val="28"/>
          <w:szCs w:val="28"/>
        </w:rPr>
        <w:t>: навч. посіб. для студ. техн. спец. / Вінницький національний технічний ун-т. — Вінниця : ВНТУ, 2008. — 185с.</w:t>
      </w:r>
    </w:p>
    <w:p w:rsidR="00944CF1" w:rsidRPr="0034005F" w:rsidRDefault="00944CF1" w:rsidP="00944CF1">
      <w:pPr>
        <w:widowControl/>
        <w:numPr>
          <w:ilvl w:val="0"/>
          <w:numId w:val="3"/>
        </w:numPr>
        <w:tabs>
          <w:tab w:val="left" w:pos="284"/>
          <w:tab w:val="num" w:pos="900"/>
        </w:tabs>
        <w:autoSpaceDE w:val="0"/>
        <w:autoSpaceDN w:val="0"/>
        <w:adjustRightInd/>
        <w:spacing w:line="240" w:lineRule="auto"/>
        <w:ind w:left="0" w:firstLine="720"/>
        <w:jc w:val="left"/>
        <w:textAlignment w:val="auto"/>
        <w:rPr>
          <w:sz w:val="28"/>
          <w:szCs w:val="28"/>
        </w:rPr>
      </w:pPr>
      <w:r w:rsidRPr="0034005F">
        <w:rPr>
          <w:sz w:val="28"/>
          <w:szCs w:val="28"/>
        </w:rPr>
        <w:t>Основи економічної теорії. Політекономічний аспект: Підручник / За ред. Климка Г.Н. та Нестеренка В.П. – К.: Вища школа, 1994.</w:t>
      </w:r>
    </w:p>
    <w:p w:rsidR="00944CF1" w:rsidRPr="0034005F" w:rsidRDefault="00944CF1" w:rsidP="00944CF1">
      <w:pPr>
        <w:widowControl/>
        <w:numPr>
          <w:ilvl w:val="0"/>
          <w:numId w:val="3"/>
        </w:numPr>
        <w:tabs>
          <w:tab w:val="num" w:pos="900"/>
        </w:tabs>
        <w:adjustRightInd/>
        <w:spacing w:line="240" w:lineRule="auto"/>
        <w:ind w:left="0" w:firstLine="720"/>
        <w:jc w:val="left"/>
        <w:textAlignment w:val="auto"/>
        <w:rPr>
          <w:sz w:val="28"/>
          <w:szCs w:val="28"/>
        </w:rPr>
      </w:pPr>
      <w:r w:rsidRPr="0034005F">
        <w:rPr>
          <w:sz w:val="28"/>
          <w:szCs w:val="28"/>
        </w:rPr>
        <w:t>Перевозчиков В. І., Стешук О. І., Козачок Л. Г.</w:t>
      </w:r>
      <w:r w:rsidRPr="0034005F">
        <w:rPr>
          <w:bCs/>
          <w:sz w:val="28"/>
          <w:szCs w:val="28"/>
        </w:rPr>
        <w:t xml:space="preserve"> Держава та економіка: механізм взаємодії</w:t>
      </w:r>
      <w:r w:rsidRPr="0034005F">
        <w:rPr>
          <w:sz w:val="28"/>
          <w:szCs w:val="28"/>
        </w:rPr>
        <w:t>: навч. посібник:в 3 ч. / Київський міський педагогічний ун-т ім. Б.Д.Грінченка. — К. : КМПУ ім. Б.Д.Грінченка, 2006.</w:t>
      </w:r>
    </w:p>
    <w:p w:rsidR="00944CF1" w:rsidRPr="0034005F" w:rsidRDefault="00944CF1" w:rsidP="00944CF1">
      <w:pPr>
        <w:widowControl/>
        <w:numPr>
          <w:ilvl w:val="0"/>
          <w:numId w:val="3"/>
        </w:numPr>
        <w:tabs>
          <w:tab w:val="num" w:pos="900"/>
        </w:tabs>
        <w:adjustRightInd/>
        <w:spacing w:line="240" w:lineRule="auto"/>
        <w:ind w:left="0" w:firstLine="720"/>
        <w:jc w:val="left"/>
        <w:textAlignment w:val="auto"/>
        <w:rPr>
          <w:sz w:val="28"/>
          <w:szCs w:val="28"/>
        </w:rPr>
      </w:pPr>
      <w:r w:rsidRPr="0034005F">
        <w:rPr>
          <w:sz w:val="28"/>
          <w:szCs w:val="28"/>
        </w:rPr>
        <w:t>Пітюлич Михайло Іванович, Кушнір Юрій Борисович.</w:t>
      </w:r>
      <w:r w:rsidRPr="0034005F">
        <w:rPr>
          <w:bCs/>
          <w:sz w:val="28"/>
          <w:szCs w:val="28"/>
        </w:rPr>
        <w:t xml:space="preserve"> Економічна теорія</w:t>
      </w:r>
      <w:r w:rsidRPr="0034005F">
        <w:rPr>
          <w:sz w:val="28"/>
          <w:szCs w:val="28"/>
        </w:rPr>
        <w:t>: посібник для студ. природничих ф-тів / Ужгородський національний ун-т. Економічний факультет. Кафедра економічної теорії. — Ужгород : Карпати, 2008. — 168 с.</w:t>
      </w:r>
    </w:p>
    <w:p w:rsidR="00944CF1" w:rsidRPr="0034005F" w:rsidRDefault="00944CF1" w:rsidP="00944CF1">
      <w:pPr>
        <w:widowControl/>
        <w:numPr>
          <w:ilvl w:val="0"/>
          <w:numId w:val="3"/>
        </w:numPr>
        <w:tabs>
          <w:tab w:val="num" w:pos="900"/>
        </w:tabs>
        <w:adjustRightInd/>
        <w:spacing w:line="240" w:lineRule="auto"/>
        <w:ind w:left="0" w:firstLine="720"/>
        <w:jc w:val="left"/>
        <w:textAlignment w:val="auto"/>
        <w:rPr>
          <w:sz w:val="28"/>
          <w:szCs w:val="28"/>
        </w:rPr>
      </w:pPr>
      <w:r w:rsidRPr="0034005F">
        <w:rPr>
          <w:sz w:val="28"/>
          <w:szCs w:val="28"/>
        </w:rPr>
        <w:t>Предборський В. А., Гарін Б. Б., Кухаренко В. Д.</w:t>
      </w:r>
      <w:r w:rsidRPr="0034005F">
        <w:rPr>
          <w:bCs/>
          <w:sz w:val="28"/>
          <w:szCs w:val="28"/>
        </w:rPr>
        <w:t xml:space="preserve"> Економічна теорія</w:t>
      </w:r>
      <w:r w:rsidRPr="0034005F">
        <w:rPr>
          <w:sz w:val="28"/>
          <w:szCs w:val="28"/>
        </w:rPr>
        <w:t>: Підруч. для студ. вищих навч. закл. / В.А. Предборський (ред.). — К. : Кондор, 2003. — 492 с.</w:t>
      </w:r>
    </w:p>
    <w:p w:rsidR="00944CF1" w:rsidRPr="0034005F" w:rsidRDefault="00944CF1" w:rsidP="00944CF1">
      <w:pPr>
        <w:widowControl/>
        <w:numPr>
          <w:ilvl w:val="0"/>
          <w:numId w:val="3"/>
        </w:numPr>
        <w:tabs>
          <w:tab w:val="num" w:pos="900"/>
        </w:tabs>
        <w:adjustRightInd/>
        <w:spacing w:line="240" w:lineRule="auto"/>
        <w:ind w:left="0" w:firstLine="720"/>
        <w:jc w:val="left"/>
        <w:textAlignment w:val="auto"/>
        <w:rPr>
          <w:sz w:val="28"/>
          <w:szCs w:val="28"/>
        </w:rPr>
      </w:pPr>
      <w:r w:rsidRPr="0034005F">
        <w:rPr>
          <w:sz w:val="28"/>
          <w:szCs w:val="28"/>
        </w:rPr>
        <w:t>Смолянова Вікторія Борисівна.</w:t>
      </w:r>
      <w:r w:rsidRPr="0034005F">
        <w:rPr>
          <w:bCs/>
          <w:sz w:val="28"/>
          <w:szCs w:val="28"/>
        </w:rPr>
        <w:t xml:space="preserve"> Економічна теорія: предмет і метод</w:t>
      </w:r>
      <w:r w:rsidRPr="0034005F">
        <w:rPr>
          <w:sz w:val="28"/>
          <w:szCs w:val="28"/>
        </w:rPr>
        <w:t>: Конспект лекції з дисципліни "Основи екон. теорії" для студ. усіх спец. денної і заоч. форм. навч. / Український ун-т харчових технологій. — К. : УДУХТ, 1994. — 16 с.</w:t>
      </w:r>
    </w:p>
    <w:p w:rsidR="00944CF1" w:rsidRPr="0034005F" w:rsidRDefault="00944CF1" w:rsidP="00944CF1">
      <w:pPr>
        <w:widowControl/>
        <w:numPr>
          <w:ilvl w:val="0"/>
          <w:numId w:val="3"/>
        </w:numPr>
        <w:tabs>
          <w:tab w:val="num" w:pos="900"/>
        </w:tabs>
        <w:adjustRightInd/>
        <w:spacing w:line="240" w:lineRule="auto"/>
        <w:ind w:left="0" w:firstLine="720"/>
        <w:jc w:val="left"/>
        <w:textAlignment w:val="auto"/>
        <w:rPr>
          <w:sz w:val="28"/>
          <w:szCs w:val="28"/>
        </w:rPr>
      </w:pPr>
      <w:r w:rsidRPr="0034005F">
        <w:rPr>
          <w:sz w:val="28"/>
          <w:szCs w:val="28"/>
        </w:rPr>
        <w:t>Солонінко Костянтин Степанович, Горобчук Тетяна Тимофіївна, Костюк Костянтин Олександрович.</w:t>
      </w:r>
      <w:r w:rsidRPr="0034005F">
        <w:rPr>
          <w:bCs/>
          <w:sz w:val="28"/>
          <w:szCs w:val="28"/>
        </w:rPr>
        <w:t xml:space="preserve"> Економічна теорія</w:t>
      </w:r>
      <w:r w:rsidRPr="0034005F">
        <w:rPr>
          <w:sz w:val="28"/>
          <w:szCs w:val="28"/>
        </w:rPr>
        <w:t>: Навч. посіб. для підготовки студ. до бакалаврського іспиту з екон. теоретичних дисциплін (для всіх форм навчання і всіх спец. ф-ту економіки і менеджменту) / Житомирський інженерно-технологічний ін-т. — Житомир : ЖІТІ, 2001. — 346 с. : іл.</w:t>
      </w:r>
    </w:p>
    <w:p w:rsidR="00944CF1" w:rsidRPr="0034005F" w:rsidRDefault="00944CF1" w:rsidP="00944CF1">
      <w:pPr>
        <w:widowControl/>
        <w:numPr>
          <w:ilvl w:val="0"/>
          <w:numId w:val="3"/>
        </w:numPr>
        <w:tabs>
          <w:tab w:val="num" w:pos="900"/>
        </w:tabs>
        <w:adjustRightInd/>
        <w:spacing w:line="240" w:lineRule="auto"/>
        <w:ind w:left="0" w:firstLine="720"/>
        <w:jc w:val="left"/>
        <w:textAlignment w:val="auto"/>
        <w:rPr>
          <w:sz w:val="28"/>
          <w:szCs w:val="28"/>
        </w:rPr>
      </w:pPr>
      <w:r w:rsidRPr="0034005F">
        <w:rPr>
          <w:sz w:val="28"/>
          <w:szCs w:val="28"/>
        </w:rPr>
        <w:t>Тарасевич В. М., Білоцерковець В. В., Горобець С. П.., Давидов О. В., Донченко В. Ф.</w:t>
      </w:r>
      <w:r w:rsidRPr="0034005F">
        <w:rPr>
          <w:bCs/>
          <w:sz w:val="28"/>
          <w:szCs w:val="28"/>
        </w:rPr>
        <w:t xml:space="preserve"> Економічна теорія</w:t>
      </w:r>
      <w:r w:rsidRPr="0034005F">
        <w:rPr>
          <w:sz w:val="28"/>
          <w:szCs w:val="28"/>
        </w:rPr>
        <w:t>: Підруч. для студ. вищ. навч. закл. / Національна металургійна академія України. Кафедра політичної економії / В.М. Тарасевич (ред.). — Дніпродзержинськ : ДДТУ, 2005. — 784 с.</w:t>
      </w:r>
    </w:p>
    <w:p w:rsidR="00944CF1" w:rsidRPr="0034005F" w:rsidRDefault="00944CF1" w:rsidP="00944CF1">
      <w:pPr>
        <w:widowControl/>
        <w:numPr>
          <w:ilvl w:val="0"/>
          <w:numId w:val="3"/>
        </w:numPr>
        <w:tabs>
          <w:tab w:val="num" w:pos="900"/>
        </w:tabs>
        <w:adjustRightInd/>
        <w:spacing w:line="240" w:lineRule="auto"/>
        <w:ind w:left="0" w:firstLine="720"/>
        <w:jc w:val="left"/>
        <w:textAlignment w:val="auto"/>
        <w:rPr>
          <w:sz w:val="28"/>
          <w:szCs w:val="28"/>
        </w:rPr>
      </w:pPr>
      <w:r w:rsidRPr="0034005F">
        <w:rPr>
          <w:sz w:val="28"/>
          <w:szCs w:val="28"/>
        </w:rPr>
        <w:t>Ткач А. А.</w:t>
      </w:r>
      <w:r w:rsidRPr="0034005F">
        <w:rPr>
          <w:bCs/>
          <w:sz w:val="28"/>
          <w:szCs w:val="28"/>
        </w:rPr>
        <w:t xml:space="preserve"> Інституціональна економіка. Нова інституціональна економічна теорія</w:t>
      </w:r>
      <w:r w:rsidRPr="0034005F">
        <w:rPr>
          <w:sz w:val="28"/>
          <w:szCs w:val="28"/>
        </w:rPr>
        <w:t>: навч. посіб. для студ. ВНЗ / Гуманітарний ун-т "Запорізький ін-т держ. і муніципального управління". — К. : Центр учбової літератури, 2007. — 302 с.</w:t>
      </w:r>
    </w:p>
    <w:p w:rsidR="00944CF1" w:rsidRPr="0034005F" w:rsidRDefault="00944CF1" w:rsidP="00944CF1">
      <w:pPr>
        <w:widowControl/>
        <w:numPr>
          <w:ilvl w:val="0"/>
          <w:numId w:val="3"/>
        </w:numPr>
        <w:tabs>
          <w:tab w:val="num" w:pos="900"/>
        </w:tabs>
        <w:adjustRightInd/>
        <w:spacing w:line="240" w:lineRule="auto"/>
        <w:ind w:left="0" w:firstLine="720"/>
        <w:jc w:val="left"/>
        <w:textAlignment w:val="auto"/>
        <w:rPr>
          <w:sz w:val="28"/>
          <w:szCs w:val="28"/>
        </w:rPr>
      </w:pPr>
      <w:r w:rsidRPr="0034005F">
        <w:rPr>
          <w:sz w:val="28"/>
          <w:szCs w:val="28"/>
        </w:rPr>
        <w:t>Філонов Леонід Васильович.</w:t>
      </w:r>
      <w:r w:rsidRPr="0034005F">
        <w:rPr>
          <w:bCs/>
          <w:sz w:val="28"/>
          <w:szCs w:val="28"/>
        </w:rPr>
        <w:t xml:space="preserve"> Збірник термінів і понять до курсу "Економічна теорія"</w:t>
      </w:r>
      <w:r w:rsidRPr="0034005F">
        <w:rPr>
          <w:sz w:val="28"/>
          <w:szCs w:val="28"/>
        </w:rPr>
        <w:t xml:space="preserve"> / Національний ун-т кораблебудування ім. адмірала Макарова. — Миколаїв : НУК, 2005. — 27с.</w:t>
      </w:r>
    </w:p>
    <w:p w:rsidR="00944CF1" w:rsidRPr="0034005F" w:rsidRDefault="00944CF1" w:rsidP="00944CF1">
      <w:pPr>
        <w:widowControl/>
        <w:numPr>
          <w:ilvl w:val="0"/>
          <w:numId w:val="3"/>
        </w:numPr>
        <w:tabs>
          <w:tab w:val="num" w:pos="900"/>
        </w:tabs>
        <w:adjustRightInd/>
        <w:spacing w:line="240" w:lineRule="auto"/>
        <w:ind w:left="0" w:firstLine="720"/>
        <w:jc w:val="left"/>
        <w:textAlignment w:val="auto"/>
        <w:rPr>
          <w:i/>
          <w:sz w:val="28"/>
          <w:szCs w:val="24"/>
        </w:rPr>
      </w:pPr>
      <w:r w:rsidRPr="0034005F">
        <w:rPr>
          <w:sz w:val="28"/>
          <w:szCs w:val="28"/>
        </w:rPr>
        <w:lastRenderedPageBreak/>
        <w:t>Чистякова Валентина Микитівна, Литвинова Ольга Несторівна, Коломийчук Василь Степанович.</w:t>
      </w:r>
      <w:r w:rsidRPr="0034005F">
        <w:rPr>
          <w:bCs/>
          <w:sz w:val="28"/>
          <w:szCs w:val="28"/>
        </w:rPr>
        <w:t xml:space="preserve"> Економічна теорія: 100 основних питань</w:t>
      </w:r>
      <w:r w:rsidRPr="0034005F">
        <w:rPr>
          <w:sz w:val="28"/>
          <w:szCs w:val="28"/>
        </w:rPr>
        <w:t>: експрес-довідник. — Т. : ТДМУ "Укрмедкнига", 2008. — 128 c.</w:t>
      </w:r>
    </w:p>
    <w:p w:rsidR="00944CF1" w:rsidRPr="0034005F" w:rsidRDefault="00944CF1" w:rsidP="00944CF1">
      <w:pPr>
        <w:rPr>
          <w:sz w:val="28"/>
          <w:szCs w:val="28"/>
        </w:rPr>
      </w:pPr>
    </w:p>
    <w:p w:rsidR="00A82AF6" w:rsidRDefault="00A82AF6">
      <w:bookmarkStart w:id="0" w:name="_GoBack"/>
      <w:bookmarkEnd w:id="0"/>
    </w:p>
    <w:sectPr w:rsidR="00A82A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264675"/>
    <w:multiLevelType w:val="hybridMultilevel"/>
    <w:tmpl w:val="3DECF78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0C65577"/>
    <w:multiLevelType w:val="multilevel"/>
    <w:tmpl w:val="424E1FD4"/>
    <w:lvl w:ilvl="0">
      <w:start w:val="1"/>
      <w:numFmt w:val="decimal"/>
      <w:lvlText w:val="%1."/>
      <w:lvlJc w:val="left"/>
      <w:pPr>
        <w:tabs>
          <w:tab w:val="num" w:pos="1380"/>
        </w:tabs>
        <w:ind w:left="1380" w:hanging="84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975"/>
        </w:tabs>
        <w:ind w:left="975" w:hanging="43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980"/>
        </w:tabs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980"/>
        </w:tabs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340"/>
        </w:tabs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700"/>
        </w:tabs>
        <w:ind w:left="2700" w:hanging="2160"/>
      </w:pPr>
      <w:rPr>
        <w:rFonts w:hint="default"/>
      </w:rPr>
    </w:lvl>
  </w:abstractNum>
  <w:abstractNum w:abstractNumId="2">
    <w:nsid w:val="623C6571"/>
    <w:multiLevelType w:val="hybridMultilevel"/>
    <w:tmpl w:val="BE705CB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4CF1"/>
    <w:rsid w:val="00944CF1"/>
    <w:rsid w:val="00A82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4CF1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7">
    <w:name w:val="heading 7"/>
    <w:basedOn w:val="a"/>
    <w:next w:val="a"/>
    <w:link w:val="70"/>
    <w:qFormat/>
    <w:rsid w:val="00944CF1"/>
    <w:pPr>
      <w:spacing w:before="240" w:after="60"/>
      <w:outlineLvl w:val="6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0">
    <w:name w:val="Заголовок 7 Знак"/>
    <w:basedOn w:val="a0"/>
    <w:link w:val="7"/>
    <w:rsid w:val="00944CF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4CF1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7">
    <w:name w:val="heading 7"/>
    <w:basedOn w:val="a"/>
    <w:next w:val="a"/>
    <w:link w:val="70"/>
    <w:qFormat/>
    <w:rsid w:val="00944CF1"/>
    <w:pPr>
      <w:spacing w:before="240" w:after="60"/>
      <w:outlineLvl w:val="6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0">
    <w:name w:val="Заголовок 7 Знак"/>
    <w:basedOn w:val="a0"/>
    <w:link w:val="7"/>
    <w:rsid w:val="00944CF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1132</Words>
  <Characters>6457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7574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sanya</dc:creator>
  <cp:lastModifiedBy>sanya</cp:lastModifiedBy>
  <cp:revision>1</cp:revision>
  <dcterms:created xsi:type="dcterms:W3CDTF">2018-02-21T12:36:00Z</dcterms:created>
  <dcterms:modified xsi:type="dcterms:W3CDTF">2018-02-21T12:36:00Z</dcterms:modified>
</cp:coreProperties>
</file>